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22" w:rsidRPr="00A56E09" w:rsidRDefault="006B2F0C" w:rsidP="006B2F0C">
      <w:pPr>
        <w:jc w:val="center"/>
        <w:rPr>
          <w:rFonts w:ascii="Times New Roman" w:hAnsi="Times New Roman" w:cs="Times New Roman"/>
          <w:b/>
          <w:color w:val="000000" w:themeColor="text1"/>
          <w:sz w:val="24"/>
          <w:szCs w:val="24"/>
          <w:lang w:val="uk-UA"/>
        </w:rPr>
      </w:pPr>
      <w:bookmarkStart w:id="0" w:name="_GoBack"/>
      <w:bookmarkEnd w:id="0"/>
      <w:r w:rsidRPr="00A56E09">
        <w:rPr>
          <w:rFonts w:ascii="Times New Roman" w:hAnsi="Times New Roman" w:cs="Times New Roman"/>
          <w:b/>
          <w:color w:val="000000" w:themeColor="text1"/>
          <w:sz w:val="24"/>
          <w:szCs w:val="24"/>
          <w:shd w:val="clear" w:color="auto" w:fill="FFFFFF"/>
          <w:lang w:val="uk-UA"/>
        </w:rPr>
        <w:t xml:space="preserve">Якісний склад </w:t>
      </w:r>
      <w:proofErr w:type="spellStart"/>
      <w:r w:rsidRPr="00A56E09">
        <w:rPr>
          <w:rFonts w:ascii="Times New Roman" w:hAnsi="Times New Roman" w:cs="Times New Roman"/>
          <w:b/>
          <w:color w:val="000000" w:themeColor="text1"/>
          <w:sz w:val="24"/>
          <w:szCs w:val="24"/>
          <w:shd w:val="clear" w:color="auto" w:fill="FFFFFF"/>
          <w:lang w:val="uk-UA"/>
        </w:rPr>
        <w:t>Кустріч</w:t>
      </w:r>
      <w:proofErr w:type="spellEnd"/>
      <w:r w:rsidRPr="00A56E09">
        <w:rPr>
          <w:rFonts w:ascii="Times New Roman" w:hAnsi="Times New Roman" w:cs="Times New Roman"/>
          <w:b/>
          <w:color w:val="000000" w:themeColor="text1"/>
          <w:sz w:val="24"/>
          <w:szCs w:val="24"/>
          <w:shd w:val="clear" w:color="auto" w:fill="FFFFFF"/>
          <w:lang w:val="uk-UA"/>
        </w:rPr>
        <w:t xml:space="preserve"> Л.О.</w:t>
      </w:r>
    </w:p>
    <w:tbl>
      <w:tblPr>
        <w:tblStyle w:val="a3"/>
        <w:tblW w:w="0" w:type="auto"/>
        <w:jc w:val="center"/>
        <w:tblLook w:val="04A0" w:firstRow="1" w:lastRow="0" w:firstColumn="1" w:lastColumn="0" w:noHBand="0" w:noVBand="1"/>
      </w:tblPr>
      <w:tblGrid>
        <w:gridCol w:w="988"/>
        <w:gridCol w:w="994"/>
        <w:gridCol w:w="987"/>
        <w:gridCol w:w="1354"/>
        <w:gridCol w:w="1069"/>
        <w:gridCol w:w="3895"/>
        <w:gridCol w:w="1378"/>
        <w:gridCol w:w="3895"/>
      </w:tblGrid>
      <w:tr w:rsidR="00C74445" w:rsidRPr="00A56E09" w:rsidTr="002444B6">
        <w:trPr>
          <w:jc w:val="center"/>
        </w:trPr>
        <w:tc>
          <w:tcPr>
            <w:tcW w:w="1000" w:type="dxa"/>
          </w:tcPr>
          <w:p w:rsidR="00C74445" w:rsidRPr="00A56E09" w:rsidRDefault="00C74445" w:rsidP="00C74445">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Найменування освітнього компонента, який закріплено за науково-педагогічним, педагогічним, науковим працівником</w:t>
            </w:r>
          </w:p>
        </w:tc>
        <w:tc>
          <w:tcPr>
            <w:tcW w:w="1008" w:type="dxa"/>
          </w:tcPr>
          <w:p w:rsidR="00C74445" w:rsidRPr="00A56E09" w:rsidRDefault="00C74445" w:rsidP="00C74445">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Прізвище, ім’я, по батькові науково-педагогічного, педагогічного, наукового працівника</w:t>
            </w:r>
          </w:p>
        </w:tc>
        <w:tc>
          <w:tcPr>
            <w:tcW w:w="1001" w:type="dxa"/>
          </w:tcPr>
          <w:p w:rsidR="00C74445" w:rsidRPr="00A56E09" w:rsidRDefault="00C74445" w:rsidP="00C74445">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Найменування посади</w:t>
            </w:r>
          </w:p>
        </w:tc>
        <w:tc>
          <w:tcPr>
            <w:tcW w:w="1374" w:type="dxa"/>
          </w:tcPr>
          <w:p w:rsidR="00C74445" w:rsidRPr="00A56E09" w:rsidRDefault="00C74445" w:rsidP="00C74445">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1084" w:type="dxa"/>
          </w:tcPr>
          <w:p w:rsidR="00C74445" w:rsidRPr="00A56E09" w:rsidRDefault="00C74445" w:rsidP="00C74445">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3960" w:type="dxa"/>
          </w:tcPr>
          <w:p w:rsidR="00C74445" w:rsidRPr="00A56E09" w:rsidRDefault="00C74445" w:rsidP="00C74445">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 xml:space="preserve">Професійна кваліфікація (відомості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дисертації, рік захисту, серія, номер, дата, ким виданий диплом), наявність публікацій у наукових виданнях, які включені до переліку фахових видань України, до </w:t>
            </w:r>
            <w:proofErr w:type="spellStart"/>
            <w:r w:rsidRPr="00A56E09">
              <w:rPr>
                <w:rFonts w:ascii="Times New Roman" w:hAnsi="Times New Roman" w:cs="Times New Roman"/>
                <w:color w:val="000000" w:themeColor="text1"/>
                <w:sz w:val="20"/>
                <w:szCs w:val="20"/>
                <w:shd w:val="clear" w:color="auto" w:fill="FFFFFF"/>
                <w:lang w:val="uk-UA"/>
              </w:rPr>
              <w:t>наукометричних</w:t>
            </w:r>
            <w:proofErr w:type="spellEnd"/>
            <w:r w:rsidRPr="00A56E09">
              <w:rPr>
                <w:rFonts w:ascii="Times New Roman" w:hAnsi="Times New Roman" w:cs="Times New Roman"/>
                <w:color w:val="000000" w:themeColor="text1"/>
                <w:sz w:val="20"/>
                <w:szCs w:val="20"/>
                <w:shd w:val="clear" w:color="auto" w:fill="FFFFFF"/>
                <w:lang w:val="uk-UA"/>
              </w:rPr>
              <w:t xml:space="preserve"> баз, зокрема </w:t>
            </w:r>
            <w:proofErr w:type="spellStart"/>
            <w:r w:rsidRPr="00A56E09">
              <w:rPr>
                <w:rFonts w:ascii="Times New Roman" w:hAnsi="Times New Roman" w:cs="Times New Roman"/>
                <w:color w:val="000000" w:themeColor="text1"/>
                <w:sz w:val="20"/>
                <w:szCs w:val="20"/>
                <w:shd w:val="clear" w:color="auto" w:fill="FFFFFF"/>
                <w:lang w:val="uk-UA"/>
              </w:rPr>
              <w:t>Scopus</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Web</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of</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Science</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Core</w:t>
            </w:r>
            <w:proofErr w:type="spellEnd"/>
            <w:r w:rsidRPr="00A56E09">
              <w:rPr>
                <w:rFonts w:ascii="Times New Roman" w:hAnsi="Times New Roman" w:cs="Times New Roman"/>
                <w:color w:val="000000" w:themeColor="text1"/>
                <w:sz w:val="20"/>
                <w:szCs w:val="20"/>
                <w:shd w:val="clear" w:color="auto" w:fill="FFFFFF"/>
                <w:lang w:val="uk-UA"/>
              </w:rPr>
              <w:t xml:space="preserve"> </w:t>
            </w:r>
            <w:proofErr w:type="spellStart"/>
            <w:r w:rsidRPr="00A56E09">
              <w:rPr>
                <w:rFonts w:ascii="Times New Roman" w:hAnsi="Times New Roman" w:cs="Times New Roman"/>
                <w:color w:val="000000" w:themeColor="text1"/>
                <w:sz w:val="20"/>
                <w:szCs w:val="20"/>
                <w:shd w:val="clear" w:color="auto" w:fill="FFFFFF"/>
                <w:lang w:val="uk-UA"/>
              </w:rPr>
              <w:t>Collection</w:t>
            </w:r>
            <w:proofErr w:type="spellEnd"/>
            <w:r w:rsidRPr="00A56E09">
              <w:rPr>
                <w:rFonts w:ascii="Times New Roman" w:hAnsi="Times New Roman" w:cs="Times New Roman"/>
                <w:color w:val="000000" w:themeColor="text1"/>
                <w:sz w:val="20"/>
                <w:szCs w:val="20"/>
                <w:shd w:val="clear" w:color="auto" w:fill="FFFFFF"/>
                <w:lang w:val="uk-UA"/>
              </w:rPr>
              <w:t>), протягом останніх п’яти років)</w:t>
            </w:r>
          </w:p>
        </w:tc>
        <w:tc>
          <w:tcPr>
            <w:tcW w:w="1399" w:type="dxa"/>
          </w:tcPr>
          <w:p w:rsidR="00C74445" w:rsidRPr="00A56E09" w:rsidRDefault="00C74445" w:rsidP="00C74445">
            <w:pPr>
              <w:jc w:val="center"/>
              <w:rPr>
                <w:rFonts w:ascii="Times New Roman" w:hAnsi="Times New Roman" w:cs="Times New Roman"/>
                <w:color w:val="000000" w:themeColor="text1"/>
                <w:sz w:val="20"/>
                <w:szCs w:val="20"/>
                <w:lang w:val="uk-UA"/>
              </w:rPr>
            </w:pPr>
            <w:r w:rsidRPr="00A56E09">
              <w:rPr>
                <w:rFonts w:ascii="Times New Roman" w:hAnsi="Times New Roman" w:cs="Times New Roman"/>
                <w:color w:val="000000" w:themeColor="text1"/>
                <w:sz w:val="20"/>
                <w:szCs w:val="20"/>
                <w:shd w:val="clear" w:color="auto" w:fill="FFFFFF"/>
                <w:lang w:val="uk-UA"/>
              </w:rPr>
              <w:t>Відомості про підвищення кваліфікації (найменування закладу, вид документа, тема, дата видачі і кількість навчальних кредитів (годин))</w:t>
            </w:r>
          </w:p>
        </w:tc>
        <w:tc>
          <w:tcPr>
            <w:tcW w:w="3960" w:type="dxa"/>
          </w:tcPr>
          <w:p w:rsidR="00C74445" w:rsidRPr="00A56E09" w:rsidRDefault="00C74445" w:rsidP="00C74445">
            <w:pPr>
              <w:pStyle w:val="rvps12"/>
              <w:spacing w:before="0" w:beforeAutospacing="0" w:after="0" w:afterAutospacing="0"/>
              <w:jc w:val="center"/>
              <w:rPr>
                <w:color w:val="000000" w:themeColor="text1"/>
                <w:sz w:val="20"/>
                <w:szCs w:val="20"/>
                <w:lang w:val="uk-UA"/>
              </w:rPr>
            </w:pPr>
            <w:r w:rsidRPr="00A56E09">
              <w:rPr>
                <w:color w:val="000000" w:themeColor="text1"/>
                <w:sz w:val="20"/>
                <w:szCs w:val="20"/>
                <w:lang w:val="uk-UA"/>
              </w:rPr>
              <w:t>Досягнення у професійній діяльності (відповідно до пункту 38 Ліцензійних умов провадження освітньої діяльності)</w:t>
            </w:r>
          </w:p>
          <w:p w:rsidR="00C74445" w:rsidRPr="00A56E09" w:rsidRDefault="00C74445" w:rsidP="00C74445">
            <w:pPr>
              <w:pStyle w:val="rvps12"/>
              <w:spacing w:before="0" w:beforeAutospacing="0" w:after="0" w:afterAutospacing="0"/>
              <w:jc w:val="center"/>
              <w:rPr>
                <w:color w:val="000000" w:themeColor="text1"/>
                <w:sz w:val="20"/>
                <w:szCs w:val="20"/>
                <w:lang w:val="uk-UA"/>
              </w:rPr>
            </w:pPr>
          </w:p>
        </w:tc>
      </w:tr>
      <w:tr w:rsidR="00C74445" w:rsidRPr="006D43E7" w:rsidTr="002444B6">
        <w:trPr>
          <w:jc w:val="center"/>
        </w:trPr>
        <w:tc>
          <w:tcPr>
            <w:tcW w:w="1000" w:type="dxa"/>
          </w:tcPr>
          <w:p w:rsidR="00C74445" w:rsidRPr="00482336" w:rsidRDefault="004848BE" w:rsidP="00C74445">
            <w:pPr>
              <w:rPr>
                <w:rFonts w:ascii="Times New Roman" w:hAnsi="Times New Roman" w:cs="Times New Roman"/>
                <w:sz w:val="20"/>
                <w:szCs w:val="20"/>
                <w:lang w:eastAsia="uk-UA"/>
              </w:rPr>
            </w:pPr>
            <w:r w:rsidRPr="00E94D8A">
              <w:rPr>
                <w:rFonts w:ascii="Times New Roman" w:eastAsia="Calibri" w:hAnsi="Times New Roman" w:cs="Times New Roman"/>
                <w:sz w:val="20"/>
                <w:szCs w:val="20"/>
                <w:lang w:val="uk-UA" w:eastAsia="uk-UA"/>
              </w:rPr>
              <w:t>Фінансовий менеджмент</w:t>
            </w:r>
            <w:r w:rsidR="00E94D8A" w:rsidRPr="00E94D8A">
              <w:rPr>
                <w:rFonts w:ascii="Times New Roman" w:eastAsia="Calibri" w:hAnsi="Times New Roman" w:cs="Times New Roman"/>
                <w:sz w:val="20"/>
                <w:szCs w:val="20"/>
                <w:lang w:val="uk-UA" w:eastAsia="uk-UA"/>
              </w:rPr>
              <w:t xml:space="preserve">, </w:t>
            </w:r>
          </w:p>
          <w:p w:rsidR="00C10643" w:rsidRPr="00E94D8A" w:rsidRDefault="00C10643" w:rsidP="00C10643">
            <w:pPr>
              <w:autoSpaceDE w:val="0"/>
              <w:autoSpaceDN w:val="0"/>
              <w:adjustRightInd w:val="0"/>
              <w:rPr>
                <w:rFonts w:ascii="Times New Roman" w:eastAsia="Calibri" w:hAnsi="Times New Roman" w:cs="Times New Roman"/>
                <w:color w:val="000000"/>
                <w:sz w:val="20"/>
                <w:szCs w:val="20"/>
                <w:lang w:val="uk-UA"/>
              </w:rPr>
            </w:pPr>
            <w:r w:rsidRPr="00E94D8A">
              <w:rPr>
                <w:rFonts w:ascii="Times New Roman" w:eastAsia="Calibri" w:hAnsi="Times New Roman" w:cs="Times New Roman"/>
                <w:color w:val="000000"/>
                <w:sz w:val="20"/>
                <w:szCs w:val="20"/>
                <w:lang w:val="uk-UA"/>
              </w:rPr>
              <w:t>Логістичний менеджмент, Фінансо</w:t>
            </w:r>
            <w:r w:rsidRPr="00E94D8A">
              <w:rPr>
                <w:rFonts w:ascii="Times New Roman" w:eastAsia="Calibri" w:hAnsi="Times New Roman" w:cs="Times New Roman"/>
                <w:color w:val="000000"/>
                <w:sz w:val="20"/>
                <w:szCs w:val="20"/>
                <w:lang w:val="uk-UA"/>
              </w:rPr>
              <w:lastRenderedPageBreak/>
              <w:t>ві потоки в логістичних системах, Контролінг, Управління персоналом в агробізнесі</w:t>
            </w:r>
          </w:p>
          <w:p w:rsidR="00C10643" w:rsidRPr="00E94D8A" w:rsidRDefault="00C10643" w:rsidP="00C74445">
            <w:pPr>
              <w:rPr>
                <w:rFonts w:ascii="Times New Roman" w:hAnsi="Times New Roman" w:cs="Times New Roman"/>
                <w:sz w:val="20"/>
                <w:szCs w:val="20"/>
                <w:lang w:val="uk-UA"/>
              </w:rPr>
            </w:pPr>
          </w:p>
        </w:tc>
        <w:tc>
          <w:tcPr>
            <w:tcW w:w="1008" w:type="dxa"/>
          </w:tcPr>
          <w:p w:rsidR="00C74445" w:rsidRPr="00E94D8A" w:rsidRDefault="006B2F0C" w:rsidP="00F36F50">
            <w:pPr>
              <w:jc w:val="center"/>
              <w:rPr>
                <w:rFonts w:ascii="Times New Roman" w:hAnsi="Times New Roman" w:cs="Times New Roman"/>
                <w:sz w:val="20"/>
                <w:szCs w:val="20"/>
                <w:lang w:val="uk-UA"/>
              </w:rPr>
            </w:pPr>
            <w:proofErr w:type="spellStart"/>
            <w:r w:rsidRPr="00E94D8A">
              <w:rPr>
                <w:rFonts w:ascii="Times New Roman" w:eastAsia="Calibri" w:hAnsi="Times New Roman" w:cs="Times New Roman"/>
                <w:sz w:val="20"/>
                <w:szCs w:val="20"/>
                <w:lang w:val="uk-UA"/>
              </w:rPr>
              <w:lastRenderedPageBreak/>
              <w:t>Кустріч</w:t>
            </w:r>
            <w:proofErr w:type="spellEnd"/>
            <w:r w:rsidRPr="00E94D8A">
              <w:rPr>
                <w:rFonts w:ascii="Times New Roman" w:eastAsia="Calibri" w:hAnsi="Times New Roman" w:cs="Times New Roman"/>
                <w:sz w:val="20"/>
                <w:szCs w:val="20"/>
                <w:lang w:val="uk-UA"/>
              </w:rPr>
              <w:t xml:space="preserve"> Лілія Олександрівна</w:t>
            </w:r>
          </w:p>
        </w:tc>
        <w:tc>
          <w:tcPr>
            <w:tcW w:w="1001" w:type="dxa"/>
          </w:tcPr>
          <w:p w:rsidR="00C74445" w:rsidRPr="00E94D8A" w:rsidRDefault="006B2F0C" w:rsidP="00F36F50">
            <w:pPr>
              <w:jc w:val="center"/>
              <w:rPr>
                <w:rFonts w:ascii="Times New Roman" w:hAnsi="Times New Roman" w:cs="Times New Roman"/>
                <w:sz w:val="20"/>
                <w:szCs w:val="20"/>
                <w:lang w:val="uk-UA"/>
              </w:rPr>
            </w:pPr>
            <w:r w:rsidRPr="00E94D8A">
              <w:rPr>
                <w:rFonts w:ascii="Times New Roman" w:hAnsi="Times New Roman" w:cs="Times New Roman"/>
                <w:sz w:val="20"/>
                <w:szCs w:val="20"/>
                <w:lang w:val="uk-UA"/>
              </w:rPr>
              <w:t>Професор</w:t>
            </w:r>
            <w:r w:rsidRPr="00E94D8A">
              <w:rPr>
                <w:rFonts w:ascii="Times New Roman" w:eastAsia="Calibri" w:hAnsi="Times New Roman" w:cs="Times New Roman"/>
                <w:sz w:val="20"/>
                <w:szCs w:val="20"/>
                <w:lang w:val="uk-UA"/>
              </w:rPr>
              <w:t xml:space="preserve"> кафедри менеджменту</w:t>
            </w:r>
          </w:p>
        </w:tc>
        <w:tc>
          <w:tcPr>
            <w:tcW w:w="1374" w:type="dxa"/>
          </w:tcPr>
          <w:p w:rsidR="006B2F0C" w:rsidRPr="00E94D8A" w:rsidRDefault="006B2F0C" w:rsidP="00F36F50">
            <w:pPr>
              <w:jc w:val="center"/>
              <w:rPr>
                <w:rFonts w:ascii="Times New Roman" w:eastAsia="Calibri" w:hAnsi="Times New Roman" w:cs="Times New Roman"/>
                <w:sz w:val="20"/>
                <w:szCs w:val="20"/>
                <w:lang w:val="uk-UA"/>
              </w:rPr>
            </w:pPr>
            <w:r w:rsidRPr="00E94D8A">
              <w:rPr>
                <w:rFonts w:ascii="Times New Roman" w:eastAsia="Calibri" w:hAnsi="Times New Roman" w:cs="Times New Roman"/>
                <w:sz w:val="20"/>
                <w:szCs w:val="20"/>
                <w:lang w:val="uk-UA"/>
              </w:rPr>
              <w:t>Уманська сільськогосподарська академія, 1999 р.,</w:t>
            </w:r>
          </w:p>
          <w:p w:rsidR="00C74445" w:rsidRPr="00E94D8A" w:rsidRDefault="006B2F0C" w:rsidP="00F36F50">
            <w:pPr>
              <w:jc w:val="center"/>
              <w:rPr>
                <w:rFonts w:ascii="Times New Roman" w:hAnsi="Times New Roman" w:cs="Times New Roman"/>
                <w:sz w:val="20"/>
                <w:szCs w:val="20"/>
                <w:lang w:val="uk-UA"/>
              </w:rPr>
            </w:pPr>
            <w:r w:rsidRPr="00E94D8A">
              <w:rPr>
                <w:rFonts w:ascii="Times New Roman" w:eastAsia="Calibri" w:hAnsi="Times New Roman" w:cs="Times New Roman"/>
                <w:sz w:val="20"/>
                <w:szCs w:val="20"/>
                <w:lang w:val="uk-UA"/>
              </w:rPr>
              <w:t xml:space="preserve">менеджмент організацій, магістр з </w:t>
            </w:r>
            <w:r w:rsidRPr="00E94D8A">
              <w:rPr>
                <w:rFonts w:ascii="Times New Roman" w:eastAsia="Calibri" w:hAnsi="Times New Roman" w:cs="Times New Roman"/>
                <w:sz w:val="20"/>
                <w:szCs w:val="20"/>
                <w:lang w:val="uk-UA"/>
              </w:rPr>
              <w:lastRenderedPageBreak/>
              <w:t>менеджменту організацій</w:t>
            </w:r>
          </w:p>
        </w:tc>
        <w:tc>
          <w:tcPr>
            <w:tcW w:w="1084" w:type="dxa"/>
          </w:tcPr>
          <w:p w:rsidR="006B2F0C" w:rsidRPr="00E94D8A" w:rsidRDefault="006B2F0C" w:rsidP="006B2F0C">
            <w:pPr>
              <w:jc w:val="center"/>
              <w:rPr>
                <w:rFonts w:ascii="Times New Roman" w:hAnsi="Times New Roman" w:cs="Times New Roman"/>
                <w:sz w:val="20"/>
                <w:szCs w:val="20"/>
                <w:lang w:val="uk-UA"/>
              </w:rPr>
            </w:pPr>
            <w:r w:rsidRPr="00E94D8A">
              <w:rPr>
                <w:rFonts w:ascii="Times New Roman" w:hAnsi="Times New Roman" w:cs="Times New Roman"/>
                <w:sz w:val="20"/>
                <w:szCs w:val="20"/>
                <w:lang w:val="uk-UA"/>
              </w:rPr>
              <w:lastRenderedPageBreak/>
              <w:t>Доктор економічних наук, 08.00.04 – економіка та управління підприєм</w:t>
            </w:r>
            <w:r w:rsidRPr="00E94D8A">
              <w:rPr>
                <w:rFonts w:ascii="Times New Roman" w:hAnsi="Times New Roman" w:cs="Times New Roman"/>
                <w:sz w:val="20"/>
                <w:szCs w:val="20"/>
                <w:lang w:val="uk-UA"/>
              </w:rPr>
              <w:lastRenderedPageBreak/>
              <w:t>ствами (за видами економічної діяльності),</w:t>
            </w:r>
          </w:p>
          <w:p w:rsidR="006B2F0C" w:rsidRPr="00E94D8A" w:rsidRDefault="006B2F0C" w:rsidP="006B2F0C">
            <w:pPr>
              <w:jc w:val="center"/>
              <w:rPr>
                <w:rFonts w:ascii="Times New Roman" w:hAnsi="Times New Roman" w:cs="Times New Roman"/>
                <w:color w:val="121212"/>
                <w:sz w:val="20"/>
                <w:szCs w:val="20"/>
                <w:lang w:val="uk-UA"/>
              </w:rPr>
            </w:pPr>
            <w:r w:rsidRPr="00E94D8A">
              <w:rPr>
                <w:rFonts w:ascii="Times New Roman" w:hAnsi="Times New Roman" w:cs="Times New Roman"/>
                <w:sz w:val="20"/>
                <w:szCs w:val="20"/>
                <w:lang w:val="uk-UA"/>
              </w:rPr>
              <w:t>«</w:t>
            </w:r>
            <w:r w:rsidRPr="00E94D8A">
              <w:rPr>
                <w:rFonts w:ascii="Times New Roman" w:eastAsia="Calibri" w:hAnsi="Times New Roman" w:cs="Times New Roman"/>
                <w:sz w:val="20"/>
                <w:szCs w:val="20"/>
                <w:lang w:val="uk-UA"/>
              </w:rPr>
              <w:t>Стратегічне управління ресурсним потенціалом аграрних підприємств</w:t>
            </w:r>
            <w:r w:rsidRPr="00E94D8A">
              <w:rPr>
                <w:rFonts w:ascii="Times New Roman" w:hAnsi="Times New Roman" w:cs="Times New Roman"/>
                <w:sz w:val="20"/>
                <w:szCs w:val="20"/>
                <w:lang w:val="uk-UA"/>
              </w:rPr>
              <w:t>»,</w:t>
            </w:r>
          </w:p>
          <w:p w:rsidR="006B2F0C" w:rsidRPr="00E94D8A" w:rsidRDefault="00F36F50" w:rsidP="006B2F0C">
            <w:pPr>
              <w:jc w:val="center"/>
              <w:rPr>
                <w:rFonts w:ascii="Times New Roman" w:hAnsi="Times New Roman" w:cs="Times New Roman"/>
                <w:color w:val="121212"/>
                <w:sz w:val="20"/>
                <w:szCs w:val="20"/>
                <w:lang w:val="uk-UA"/>
              </w:rPr>
            </w:pPr>
            <w:r w:rsidRPr="00E94D8A">
              <w:rPr>
                <w:rFonts w:ascii="Times New Roman" w:hAnsi="Times New Roman" w:cs="Times New Roman"/>
                <w:color w:val="121212"/>
                <w:sz w:val="20"/>
                <w:szCs w:val="20"/>
                <w:lang w:val="uk-UA"/>
              </w:rPr>
              <w:t>(</w:t>
            </w:r>
            <w:r w:rsidR="006B2F0C" w:rsidRPr="00E94D8A">
              <w:rPr>
                <w:rFonts w:ascii="Times New Roman" w:hAnsi="Times New Roman" w:cs="Times New Roman"/>
                <w:color w:val="121212"/>
                <w:sz w:val="20"/>
                <w:szCs w:val="20"/>
                <w:lang w:val="uk-UA"/>
              </w:rPr>
              <w:t xml:space="preserve">ДД № 007726, </w:t>
            </w:r>
          </w:p>
          <w:p w:rsidR="006B2F0C" w:rsidRPr="00E94D8A" w:rsidRDefault="005B4924" w:rsidP="006B2F0C">
            <w:pPr>
              <w:jc w:val="center"/>
              <w:rPr>
                <w:rFonts w:ascii="Times New Roman" w:hAnsi="Times New Roman" w:cs="Times New Roman"/>
                <w:color w:val="121212"/>
                <w:sz w:val="20"/>
                <w:szCs w:val="20"/>
                <w:lang w:val="uk-UA"/>
              </w:rPr>
            </w:pPr>
            <w:r w:rsidRPr="00E94D8A">
              <w:rPr>
                <w:rFonts w:ascii="Times New Roman" w:hAnsi="Times New Roman" w:cs="Times New Roman"/>
                <w:color w:val="121212"/>
                <w:sz w:val="20"/>
                <w:szCs w:val="20"/>
                <w:lang w:val="uk-UA"/>
              </w:rPr>
              <w:t>23.08.</w:t>
            </w:r>
            <w:r w:rsidR="006B2F0C" w:rsidRPr="00E94D8A">
              <w:rPr>
                <w:rFonts w:ascii="Times New Roman" w:hAnsi="Times New Roman" w:cs="Times New Roman"/>
                <w:color w:val="121212"/>
                <w:sz w:val="20"/>
                <w:szCs w:val="20"/>
                <w:lang w:val="uk-UA"/>
              </w:rPr>
              <w:t>2018 р.</w:t>
            </w:r>
            <w:r w:rsidR="00F36F50" w:rsidRPr="00E94D8A">
              <w:rPr>
                <w:rFonts w:ascii="Times New Roman" w:hAnsi="Times New Roman" w:cs="Times New Roman"/>
                <w:color w:val="121212"/>
                <w:sz w:val="20"/>
                <w:szCs w:val="20"/>
                <w:lang w:val="uk-UA"/>
              </w:rPr>
              <w:t xml:space="preserve">, </w:t>
            </w:r>
            <w:r w:rsidRPr="00E94D8A">
              <w:rPr>
                <w:rFonts w:ascii="Times New Roman" w:hAnsi="Times New Roman" w:cs="Times New Roman"/>
                <w:color w:val="121212"/>
                <w:sz w:val="20"/>
                <w:szCs w:val="20"/>
                <w:lang w:val="uk-UA"/>
              </w:rPr>
              <w:t>Одеська національна академія харчових технологій)</w:t>
            </w:r>
          </w:p>
          <w:p w:rsidR="006B2F0C" w:rsidRPr="00E94D8A" w:rsidRDefault="006B2F0C" w:rsidP="006B2F0C">
            <w:pPr>
              <w:jc w:val="center"/>
              <w:rPr>
                <w:rFonts w:ascii="Times New Roman" w:hAnsi="Times New Roman" w:cs="Times New Roman"/>
                <w:color w:val="121212"/>
                <w:sz w:val="20"/>
                <w:szCs w:val="20"/>
                <w:lang w:val="uk-UA"/>
              </w:rPr>
            </w:pPr>
          </w:p>
          <w:p w:rsidR="006B2F0C" w:rsidRPr="00E94D8A" w:rsidRDefault="006B2F0C" w:rsidP="006B2F0C">
            <w:pPr>
              <w:jc w:val="center"/>
              <w:rPr>
                <w:rFonts w:ascii="Times New Roman" w:hAnsi="Times New Roman" w:cs="Times New Roman"/>
                <w:sz w:val="20"/>
                <w:szCs w:val="20"/>
                <w:lang w:val="uk-UA"/>
              </w:rPr>
            </w:pPr>
            <w:r w:rsidRPr="00E94D8A">
              <w:rPr>
                <w:rFonts w:ascii="Times New Roman" w:hAnsi="Times New Roman" w:cs="Times New Roman"/>
                <w:color w:val="121212"/>
                <w:sz w:val="20"/>
                <w:szCs w:val="20"/>
                <w:lang w:val="uk-UA"/>
              </w:rPr>
              <w:t>Професор кафедри менеджменту</w:t>
            </w:r>
            <w:r w:rsidRPr="00E94D8A">
              <w:rPr>
                <w:rFonts w:ascii="Times New Roman" w:hAnsi="Times New Roman" w:cs="Times New Roman"/>
                <w:sz w:val="20"/>
                <w:szCs w:val="20"/>
                <w:lang w:val="uk-UA"/>
              </w:rPr>
              <w:t xml:space="preserve"> </w:t>
            </w:r>
            <w:r w:rsidR="00F36F50" w:rsidRPr="00E94D8A">
              <w:rPr>
                <w:rFonts w:ascii="Times New Roman" w:hAnsi="Times New Roman" w:cs="Times New Roman"/>
                <w:sz w:val="20"/>
                <w:szCs w:val="20"/>
                <w:lang w:val="uk-UA"/>
              </w:rPr>
              <w:t>(</w:t>
            </w:r>
            <w:r w:rsidRPr="00E94D8A">
              <w:rPr>
                <w:rFonts w:ascii="Times New Roman" w:hAnsi="Times New Roman" w:cs="Times New Roman"/>
                <w:color w:val="121212"/>
                <w:sz w:val="20"/>
                <w:szCs w:val="20"/>
                <w:lang w:val="uk-UA"/>
              </w:rPr>
              <w:t>АП № 001459</w:t>
            </w:r>
            <w:r w:rsidRPr="00E94D8A">
              <w:rPr>
                <w:rFonts w:ascii="Times New Roman" w:hAnsi="Times New Roman" w:cs="Times New Roman"/>
                <w:sz w:val="20"/>
                <w:szCs w:val="20"/>
                <w:lang w:val="uk-UA"/>
              </w:rPr>
              <w:t xml:space="preserve">, </w:t>
            </w:r>
            <w:r w:rsidR="005B4924" w:rsidRPr="00E94D8A">
              <w:rPr>
                <w:rFonts w:ascii="Times New Roman" w:hAnsi="Times New Roman" w:cs="Times New Roman"/>
                <w:sz w:val="20"/>
                <w:szCs w:val="20"/>
                <w:lang w:val="uk-UA"/>
              </w:rPr>
              <w:t>16.12.</w:t>
            </w:r>
            <w:r w:rsidRPr="00E94D8A">
              <w:rPr>
                <w:rFonts w:ascii="Times New Roman" w:hAnsi="Times New Roman" w:cs="Times New Roman"/>
                <w:sz w:val="20"/>
                <w:szCs w:val="20"/>
                <w:lang w:val="uk-UA"/>
              </w:rPr>
              <w:t>2019 р.</w:t>
            </w:r>
            <w:r w:rsidR="005B4924" w:rsidRPr="00E94D8A">
              <w:rPr>
                <w:rFonts w:ascii="Times New Roman" w:hAnsi="Times New Roman" w:cs="Times New Roman"/>
                <w:sz w:val="20"/>
                <w:szCs w:val="20"/>
                <w:lang w:val="uk-UA"/>
              </w:rPr>
              <w:t>, Уманський національ</w:t>
            </w:r>
            <w:r w:rsidR="005B4924" w:rsidRPr="00E94D8A">
              <w:rPr>
                <w:rFonts w:ascii="Times New Roman" w:hAnsi="Times New Roman" w:cs="Times New Roman"/>
                <w:sz w:val="20"/>
                <w:szCs w:val="20"/>
                <w:lang w:val="uk-UA"/>
              </w:rPr>
              <w:lastRenderedPageBreak/>
              <w:t>ний університет садівництва)</w:t>
            </w:r>
          </w:p>
          <w:p w:rsidR="006B2F0C" w:rsidRPr="00E94D8A" w:rsidRDefault="006B2F0C" w:rsidP="006B2F0C">
            <w:pPr>
              <w:jc w:val="center"/>
              <w:rPr>
                <w:rFonts w:ascii="Times New Roman" w:hAnsi="Times New Roman" w:cs="Times New Roman"/>
                <w:sz w:val="20"/>
                <w:szCs w:val="20"/>
                <w:lang w:val="uk-UA"/>
              </w:rPr>
            </w:pPr>
          </w:p>
          <w:p w:rsidR="00C74445" w:rsidRPr="00E94D8A" w:rsidRDefault="00C74445" w:rsidP="00C74445">
            <w:pPr>
              <w:rPr>
                <w:rFonts w:ascii="Times New Roman" w:hAnsi="Times New Roman" w:cs="Times New Roman"/>
                <w:sz w:val="20"/>
                <w:szCs w:val="20"/>
                <w:lang w:val="uk-UA"/>
              </w:rPr>
            </w:pPr>
          </w:p>
        </w:tc>
        <w:tc>
          <w:tcPr>
            <w:tcW w:w="3960" w:type="dxa"/>
          </w:tcPr>
          <w:p w:rsidR="00D96560" w:rsidRPr="00D96560" w:rsidRDefault="00D96560" w:rsidP="00EB5575">
            <w:pPr>
              <w:pStyle w:val="rvps2"/>
              <w:spacing w:before="0" w:beforeAutospacing="0" w:after="0" w:afterAutospacing="0"/>
              <w:jc w:val="both"/>
              <w:rPr>
                <w:sz w:val="20"/>
                <w:szCs w:val="20"/>
                <w:shd w:val="clear" w:color="auto" w:fill="FFFFFF"/>
                <w:lang w:val="uk-UA"/>
              </w:rPr>
            </w:pPr>
            <w:r w:rsidRPr="00D96560">
              <w:rPr>
                <w:sz w:val="20"/>
                <w:szCs w:val="20"/>
                <w:lang w:val="uk-UA"/>
              </w:rPr>
              <w:lastRenderedPageBreak/>
              <w:t>Начальник планово-економічного відділу Управління агропромислового комплексу</w:t>
            </w:r>
            <w:r w:rsidRPr="00D96560">
              <w:rPr>
                <w:sz w:val="20"/>
                <w:szCs w:val="20"/>
                <w:shd w:val="clear" w:color="auto" w:fill="FFFFFF"/>
                <w:lang w:val="uk-UA"/>
              </w:rPr>
              <w:t xml:space="preserve"> </w:t>
            </w:r>
            <w:r>
              <w:rPr>
                <w:sz w:val="20"/>
                <w:szCs w:val="20"/>
                <w:shd w:val="clear" w:color="auto" w:fill="FFFFFF"/>
                <w:lang w:val="uk-UA"/>
              </w:rPr>
              <w:t>(</w:t>
            </w:r>
            <w:r w:rsidRPr="00D96560">
              <w:rPr>
                <w:sz w:val="20"/>
                <w:szCs w:val="20"/>
                <w:shd w:val="clear" w:color="auto" w:fill="FFFFFF"/>
                <w:lang w:val="uk-UA"/>
              </w:rPr>
              <w:t>09.1999 р. – 09.2000 р.</w:t>
            </w:r>
            <w:r>
              <w:rPr>
                <w:sz w:val="20"/>
                <w:szCs w:val="20"/>
                <w:shd w:val="clear" w:color="auto" w:fill="FFFFFF"/>
                <w:lang w:val="uk-UA"/>
              </w:rPr>
              <w:t>)</w:t>
            </w:r>
          </w:p>
          <w:p w:rsidR="00D96560" w:rsidRPr="00D96560" w:rsidRDefault="00D96560" w:rsidP="00EB5575">
            <w:pPr>
              <w:pStyle w:val="rvps2"/>
              <w:spacing w:before="0" w:beforeAutospacing="0" w:after="0" w:afterAutospacing="0"/>
              <w:jc w:val="both"/>
              <w:rPr>
                <w:sz w:val="20"/>
                <w:szCs w:val="20"/>
                <w:shd w:val="clear" w:color="auto" w:fill="FFFFFF"/>
                <w:lang w:val="uk-UA"/>
              </w:rPr>
            </w:pPr>
          </w:p>
          <w:p w:rsidR="00D13FA9" w:rsidRPr="00E94D8A" w:rsidRDefault="00D13FA9" w:rsidP="00EB5575">
            <w:pPr>
              <w:pStyle w:val="rvps2"/>
              <w:spacing w:before="0" w:beforeAutospacing="0" w:after="0" w:afterAutospacing="0"/>
              <w:jc w:val="both"/>
              <w:rPr>
                <w:rFonts w:eastAsia="Calibri"/>
                <w:sz w:val="20"/>
                <w:szCs w:val="20"/>
                <w:lang w:val="uk-UA" w:eastAsia="uk-UA"/>
              </w:rPr>
            </w:pPr>
            <w:r w:rsidRPr="00E94D8A">
              <w:rPr>
                <w:sz w:val="20"/>
                <w:szCs w:val="20"/>
                <w:shd w:val="clear" w:color="auto" w:fill="FFFFFF"/>
                <w:lang w:val="uk-UA"/>
              </w:rPr>
              <w:t xml:space="preserve">1. </w:t>
            </w:r>
            <w:proofErr w:type="spellStart"/>
            <w:r w:rsidRPr="00E94D8A">
              <w:rPr>
                <w:rStyle w:val="previewtxt"/>
                <w:color w:val="000000"/>
                <w:sz w:val="20"/>
                <w:szCs w:val="20"/>
                <w:shd w:val="clear" w:color="auto" w:fill="FFFFFF"/>
                <w:lang w:val="uk-UA"/>
              </w:rPr>
              <w:t>Koval</w:t>
            </w:r>
            <w:proofErr w:type="spellEnd"/>
            <w:r w:rsidRPr="00E94D8A">
              <w:rPr>
                <w:rStyle w:val="previewtxt"/>
                <w:color w:val="000000"/>
                <w:sz w:val="20"/>
                <w:szCs w:val="20"/>
                <w:shd w:val="clear" w:color="auto" w:fill="FFFFFF"/>
                <w:lang w:val="uk-UA"/>
              </w:rPr>
              <w:t>, V.</w:t>
            </w:r>
            <w:r w:rsidRPr="00E94D8A">
              <w:rPr>
                <w:color w:val="000000"/>
                <w:sz w:val="20"/>
                <w:szCs w:val="20"/>
                <w:shd w:val="clear" w:color="auto" w:fill="FFFFFF"/>
                <w:lang w:val="uk-UA"/>
              </w:rPr>
              <w:t>, </w:t>
            </w:r>
            <w:proofErr w:type="spellStart"/>
            <w:r w:rsidRPr="00E94D8A">
              <w:rPr>
                <w:rStyle w:val="previewtxt"/>
                <w:color w:val="000000"/>
                <w:sz w:val="20"/>
                <w:szCs w:val="20"/>
                <w:shd w:val="clear" w:color="auto" w:fill="FFFFFF"/>
                <w:lang w:val="uk-UA"/>
              </w:rPr>
              <w:t>Mikhno</w:t>
            </w:r>
            <w:proofErr w:type="spellEnd"/>
            <w:r w:rsidRPr="00E94D8A">
              <w:rPr>
                <w:rStyle w:val="previewtxt"/>
                <w:color w:val="000000"/>
                <w:sz w:val="20"/>
                <w:szCs w:val="20"/>
                <w:shd w:val="clear" w:color="auto" w:fill="FFFFFF"/>
                <w:lang w:val="uk-UA"/>
              </w:rPr>
              <w:t>, I.</w:t>
            </w:r>
            <w:r w:rsidRPr="00E94D8A">
              <w:rPr>
                <w:color w:val="000000"/>
                <w:sz w:val="20"/>
                <w:szCs w:val="20"/>
                <w:shd w:val="clear" w:color="auto" w:fill="FFFFFF"/>
                <w:lang w:val="uk-UA"/>
              </w:rPr>
              <w:t>, </w:t>
            </w:r>
            <w:proofErr w:type="spellStart"/>
            <w:r w:rsidRPr="00E94D8A">
              <w:rPr>
                <w:rStyle w:val="previewtxt"/>
                <w:color w:val="000000"/>
                <w:sz w:val="20"/>
                <w:szCs w:val="20"/>
                <w:shd w:val="clear" w:color="auto" w:fill="FFFFFF"/>
                <w:lang w:val="uk-UA"/>
              </w:rPr>
              <w:t>Trokhymets</w:t>
            </w:r>
            <w:proofErr w:type="spellEnd"/>
            <w:r w:rsidRPr="00E94D8A">
              <w:rPr>
                <w:rStyle w:val="previewtxt"/>
                <w:color w:val="000000"/>
                <w:sz w:val="20"/>
                <w:szCs w:val="20"/>
                <w:shd w:val="clear" w:color="auto" w:fill="FFFFFF"/>
                <w:lang w:val="uk-UA"/>
              </w:rPr>
              <w:t>, O.</w:t>
            </w:r>
            <w:r w:rsidRPr="00E94D8A">
              <w:rPr>
                <w:color w:val="000000"/>
                <w:sz w:val="20"/>
                <w:szCs w:val="20"/>
                <w:shd w:val="clear" w:color="auto" w:fill="FFFFFF"/>
                <w:lang w:val="uk-UA"/>
              </w:rPr>
              <w:t>, </w:t>
            </w:r>
            <w:proofErr w:type="spellStart"/>
            <w:r w:rsidRPr="00E94D8A">
              <w:rPr>
                <w:rStyle w:val="previewtxt"/>
                <w:color w:val="000000"/>
                <w:sz w:val="20"/>
                <w:szCs w:val="20"/>
                <w:shd w:val="clear" w:color="auto" w:fill="FFFFFF"/>
                <w:lang w:val="uk-UA"/>
              </w:rPr>
              <w:t>Kustrich</w:t>
            </w:r>
            <w:proofErr w:type="spellEnd"/>
            <w:r w:rsidRPr="00E94D8A">
              <w:rPr>
                <w:rStyle w:val="previewtxt"/>
                <w:color w:val="000000"/>
                <w:sz w:val="20"/>
                <w:szCs w:val="20"/>
                <w:shd w:val="clear" w:color="auto" w:fill="FFFFFF"/>
                <w:lang w:val="uk-UA"/>
              </w:rPr>
              <w:t>, L.</w:t>
            </w:r>
            <w:r w:rsidRPr="00E94D8A">
              <w:rPr>
                <w:color w:val="000000" w:themeColor="text1"/>
                <w:sz w:val="20"/>
                <w:szCs w:val="20"/>
                <w:shd w:val="clear" w:color="auto" w:fill="FFFFFF"/>
                <w:lang w:val="uk-UA"/>
              </w:rPr>
              <w:t xml:space="preserve">, </w:t>
            </w:r>
            <w:proofErr w:type="spellStart"/>
            <w:r w:rsidRPr="00E94D8A">
              <w:rPr>
                <w:rStyle w:val="previewtxt"/>
                <w:color w:val="000000"/>
                <w:sz w:val="20"/>
                <w:szCs w:val="20"/>
                <w:shd w:val="clear" w:color="auto" w:fill="FFFFFF"/>
                <w:lang w:val="uk-UA"/>
              </w:rPr>
              <w:t>Vdovenko</w:t>
            </w:r>
            <w:proofErr w:type="spellEnd"/>
            <w:r w:rsidRPr="00E94D8A">
              <w:rPr>
                <w:rStyle w:val="previewtxt"/>
                <w:color w:val="000000"/>
                <w:sz w:val="20"/>
                <w:szCs w:val="20"/>
                <w:shd w:val="clear" w:color="auto" w:fill="FFFFFF"/>
                <w:lang w:val="uk-UA"/>
              </w:rPr>
              <w:t>, N.</w:t>
            </w:r>
            <w:r w:rsidRPr="00E94D8A">
              <w:rPr>
                <w:rStyle w:val="previewtxt"/>
                <w:color w:val="323232"/>
                <w:sz w:val="20"/>
                <w:szCs w:val="20"/>
                <w:shd w:val="clear" w:color="auto" w:fill="FFFFFF"/>
                <w:lang w:val="uk-UA"/>
              </w:rPr>
              <w:t xml:space="preserve"> </w:t>
            </w:r>
            <w:proofErr w:type="spellStart"/>
            <w:r w:rsidRPr="00E94D8A">
              <w:rPr>
                <w:rFonts w:eastAsia="Calibri"/>
                <w:bCs/>
                <w:sz w:val="20"/>
                <w:szCs w:val="20"/>
                <w:lang w:val="uk-UA" w:eastAsia="uk-UA"/>
              </w:rPr>
              <w:t>Modeling</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the</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interaction</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between</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environment</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and</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the</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economy</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considering</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the</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impact</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on</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lastRenderedPageBreak/>
              <w:t>ecosystem</w:t>
            </w:r>
            <w:proofErr w:type="spellEnd"/>
            <w:r w:rsidRPr="00E94D8A">
              <w:rPr>
                <w:rFonts w:eastAsia="Calibri"/>
                <w:bCs/>
                <w:sz w:val="20"/>
                <w:szCs w:val="20"/>
                <w:lang w:val="uk-UA" w:eastAsia="uk-UA"/>
              </w:rPr>
              <w:t xml:space="preserve">. </w:t>
            </w:r>
            <w:r w:rsidRPr="00E94D8A">
              <w:rPr>
                <w:rFonts w:eastAsia="Calibri"/>
                <w:sz w:val="20"/>
                <w:szCs w:val="20"/>
                <w:lang w:val="uk-UA" w:eastAsia="uk-UA"/>
              </w:rPr>
              <w:t xml:space="preserve">E3S </w:t>
            </w:r>
            <w:proofErr w:type="spellStart"/>
            <w:r w:rsidRPr="00E94D8A">
              <w:rPr>
                <w:rFonts w:eastAsia="Calibri"/>
                <w:sz w:val="20"/>
                <w:szCs w:val="20"/>
                <w:lang w:val="uk-UA" w:eastAsia="uk-UA"/>
              </w:rPr>
              <w:t>Web</w:t>
            </w:r>
            <w:proofErr w:type="spellEnd"/>
            <w:r w:rsidRPr="00E94D8A">
              <w:rPr>
                <w:rFonts w:eastAsia="Calibri"/>
                <w:sz w:val="20"/>
                <w:szCs w:val="20"/>
                <w:lang w:val="uk-UA" w:eastAsia="uk-UA"/>
              </w:rPr>
              <w:t xml:space="preserve"> </w:t>
            </w:r>
            <w:proofErr w:type="spellStart"/>
            <w:r w:rsidRPr="00E94D8A">
              <w:rPr>
                <w:rFonts w:eastAsia="Calibri"/>
                <w:sz w:val="20"/>
                <w:szCs w:val="20"/>
                <w:lang w:val="uk-UA" w:eastAsia="uk-UA"/>
              </w:rPr>
              <w:t>of</w:t>
            </w:r>
            <w:proofErr w:type="spellEnd"/>
            <w:r w:rsidRPr="00E94D8A">
              <w:rPr>
                <w:rFonts w:eastAsia="Calibri"/>
                <w:sz w:val="20"/>
                <w:szCs w:val="20"/>
                <w:lang w:val="uk-UA" w:eastAsia="uk-UA"/>
              </w:rPr>
              <w:t xml:space="preserve"> </w:t>
            </w:r>
            <w:proofErr w:type="spellStart"/>
            <w:r w:rsidRPr="00E94D8A">
              <w:rPr>
                <w:rFonts w:eastAsia="Calibri"/>
                <w:sz w:val="20"/>
                <w:szCs w:val="20"/>
                <w:lang w:val="uk-UA" w:eastAsia="uk-UA"/>
              </w:rPr>
              <w:t>Conferences</w:t>
            </w:r>
            <w:proofErr w:type="spellEnd"/>
            <w:r w:rsidRPr="00E94D8A">
              <w:rPr>
                <w:rFonts w:eastAsia="Calibri"/>
                <w:sz w:val="20"/>
                <w:szCs w:val="20"/>
                <w:lang w:val="uk-UA" w:eastAsia="uk-UA"/>
              </w:rPr>
              <w:t xml:space="preserve"> </w:t>
            </w:r>
            <w:r w:rsidRPr="00E94D8A">
              <w:rPr>
                <w:rFonts w:eastAsia="Calibri"/>
                <w:bCs/>
                <w:sz w:val="20"/>
                <w:szCs w:val="20"/>
                <w:lang w:val="uk-UA" w:eastAsia="uk-UA"/>
              </w:rPr>
              <w:t>166</w:t>
            </w:r>
            <w:r w:rsidRPr="00E94D8A">
              <w:rPr>
                <w:rFonts w:eastAsia="Calibri"/>
                <w:sz w:val="20"/>
                <w:szCs w:val="20"/>
                <w:lang w:val="uk-UA" w:eastAsia="uk-UA"/>
              </w:rPr>
              <w:t xml:space="preserve">, 13002 (2020) </w:t>
            </w:r>
            <w:r w:rsidRPr="00E94D8A">
              <w:rPr>
                <w:b/>
                <w:sz w:val="20"/>
                <w:szCs w:val="20"/>
                <w:lang w:val="uk-UA"/>
              </w:rPr>
              <w:t>(</w:t>
            </w:r>
            <w:proofErr w:type="spellStart"/>
            <w:r w:rsidRPr="00E94D8A">
              <w:rPr>
                <w:b/>
                <w:sz w:val="20"/>
                <w:szCs w:val="20"/>
                <w:lang w:val="uk-UA"/>
              </w:rPr>
              <w:t>Scopus</w:t>
            </w:r>
            <w:proofErr w:type="spellEnd"/>
            <w:r w:rsidRPr="00E94D8A">
              <w:rPr>
                <w:b/>
                <w:sz w:val="20"/>
                <w:szCs w:val="20"/>
                <w:lang w:val="uk-UA"/>
              </w:rPr>
              <w:t>)</w:t>
            </w:r>
            <w:r w:rsidRPr="00E94D8A">
              <w:rPr>
                <w:rFonts w:eastAsia="Calibri"/>
                <w:sz w:val="20"/>
                <w:szCs w:val="20"/>
                <w:lang w:val="uk-UA" w:eastAsia="uk-UA"/>
              </w:rPr>
              <w:t>.</w:t>
            </w:r>
          </w:p>
          <w:p w:rsidR="00D13FA9" w:rsidRPr="00E94D8A" w:rsidRDefault="00D13FA9" w:rsidP="00EB5575">
            <w:pPr>
              <w:pStyle w:val="rvps2"/>
              <w:spacing w:before="0" w:beforeAutospacing="0" w:after="0" w:afterAutospacing="0"/>
              <w:jc w:val="both"/>
              <w:rPr>
                <w:sz w:val="20"/>
                <w:szCs w:val="20"/>
                <w:lang w:val="uk-UA"/>
              </w:rPr>
            </w:pPr>
            <w:r w:rsidRPr="00E94D8A">
              <w:rPr>
                <w:rFonts w:eastAsia="Calibri"/>
                <w:sz w:val="20"/>
                <w:szCs w:val="20"/>
                <w:lang w:val="uk-UA" w:eastAsia="uk-UA"/>
              </w:rPr>
              <w:t xml:space="preserve">2. </w:t>
            </w:r>
            <w:proofErr w:type="spellStart"/>
            <w:r w:rsidRPr="00E94D8A">
              <w:rPr>
                <w:sz w:val="20"/>
                <w:szCs w:val="20"/>
                <w:shd w:val="clear" w:color="auto" w:fill="FFFFFF"/>
                <w:lang w:val="uk-UA"/>
              </w:rPr>
              <w:t>Nataliya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Petrenko</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Raisa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Kozhukhіvska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Lilia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Kustrich</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Grygorii</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Kovalenko</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Olga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Makushok</w:t>
            </w:r>
            <w:proofErr w:type="spellEnd"/>
            <w:r w:rsidRPr="00E94D8A">
              <w:rPr>
                <w:rStyle w:val="apple-converted-space"/>
                <w:sz w:val="20"/>
                <w:szCs w:val="20"/>
                <w:shd w:val="clear" w:color="auto" w:fill="FFFFFF"/>
                <w:lang w:val="uk-UA"/>
              </w:rPr>
              <w:t> </w:t>
            </w:r>
            <w:proofErr w:type="spellStart"/>
            <w:r w:rsidRPr="00E94D8A">
              <w:rPr>
                <w:sz w:val="20"/>
                <w:szCs w:val="20"/>
                <w:shd w:val="clear" w:color="auto" w:fill="FFFFFF"/>
                <w:lang w:val="uk-UA"/>
              </w:rPr>
              <w:t>Development</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of</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innovative</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forms</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of</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logistics</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provision</w:t>
            </w:r>
            <w:proofErr w:type="spellEnd"/>
            <w:r w:rsidRPr="00E94D8A">
              <w:rPr>
                <w:sz w:val="20"/>
                <w:szCs w:val="20"/>
                <w:shd w:val="clear" w:color="auto" w:fill="FFFFFF"/>
                <w:lang w:val="uk-UA"/>
              </w:rPr>
              <w:t xml:space="preserve">. </w:t>
            </w:r>
            <w:proofErr w:type="spellStart"/>
            <w:r w:rsidRPr="00E94D8A">
              <w:rPr>
                <w:i/>
                <w:sz w:val="20"/>
                <w:szCs w:val="20"/>
                <w:shd w:val="clear" w:color="auto" w:fill="FFFFFF"/>
                <w:lang w:val="uk-UA"/>
              </w:rPr>
              <w:t>Investment</w:t>
            </w:r>
            <w:proofErr w:type="spellEnd"/>
            <w:r w:rsidRPr="00E94D8A">
              <w:rPr>
                <w:i/>
                <w:sz w:val="20"/>
                <w:szCs w:val="20"/>
                <w:shd w:val="clear" w:color="auto" w:fill="FFFFFF"/>
                <w:lang w:val="uk-UA"/>
              </w:rPr>
              <w:t xml:space="preserve"> </w:t>
            </w:r>
            <w:proofErr w:type="spellStart"/>
            <w:r w:rsidRPr="00E94D8A">
              <w:rPr>
                <w:i/>
                <w:sz w:val="20"/>
                <w:szCs w:val="20"/>
                <w:shd w:val="clear" w:color="auto" w:fill="FFFFFF"/>
                <w:lang w:val="uk-UA"/>
              </w:rPr>
              <w:t>Management</w:t>
            </w:r>
            <w:proofErr w:type="spellEnd"/>
            <w:r w:rsidRPr="00E94D8A">
              <w:rPr>
                <w:i/>
                <w:sz w:val="20"/>
                <w:szCs w:val="20"/>
                <w:shd w:val="clear" w:color="auto" w:fill="FFFFFF"/>
                <w:lang w:val="uk-UA"/>
              </w:rPr>
              <w:t xml:space="preserve"> </w:t>
            </w:r>
            <w:proofErr w:type="spellStart"/>
            <w:r w:rsidRPr="00E94D8A">
              <w:rPr>
                <w:i/>
                <w:sz w:val="20"/>
                <w:szCs w:val="20"/>
                <w:shd w:val="clear" w:color="auto" w:fill="FFFFFF"/>
                <w:lang w:val="uk-UA"/>
              </w:rPr>
              <w:t>and</w:t>
            </w:r>
            <w:proofErr w:type="spellEnd"/>
            <w:r w:rsidRPr="00E94D8A">
              <w:rPr>
                <w:i/>
                <w:sz w:val="20"/>
                <w:szCs w:val="20"/>
                <w:shd w:val="clear" w:color="auto" w:fill="FFFFFF"/>
                <w:lang w:val="uk-UA"/>
              </w:rPr>
              <w:t xml:space="preserve"> </w:t>
            </w:r>
            <w:proofErr w:type="spellStart"/>
            <w:r w:rsidRPr="00E94D8A">
              <w:rPr>
                <w:i/>
                <w:sz w:val="20"/>
                <w:szCs w:val="20"/>
                <w:shd w:val="clear" w:color="auto" w:fill="FFFFFF"/>
                <w:lang w:val="uk-UA"/>
              </w:rPr>
              <w:t>Financial</w:t>
            </w:r>
            <w:proofErr w:type="spellEnd"/>
            <w:r w:rsidRPr="00E94D8A">
              <w:rPr>
                <w:i/>
                <w:sz w:val="20"/>
                <w:szCs w:val="20"/>
                <w:shd w:val="clear" w:color="auto" w:fill="FFFFFF"/>
                <w:lang w:val="uk-UA"/>
              </w:rPr>
              <w:t xml:space="preserve"> </w:t>
            </w:r>
            <w:proofErr w:type="spellStart"/>
            <w:r w:rsidRPr="00E94D8A">
              <w:rPr>
                <w:i/>
                <w:sz w:val="20"/>
                <w:szCs w:val="20"/>
                <w:shd w:val="clear" w:color="auto" w:fill="FFFFFF"/>
                <w:lang w:val="uk-UA"/>
              </w:rPr>
              <w:t>Innovations</w:t>
            </w:r>
            <w:proofErr w:type="spellEnd"/>
            <w:r w:rsidRPr="00E94D8A">
              <w:rPr>
                <w:sz w:val="20"/>
                <w:szCs w:val="20"/>
                <w:shd w:val="clear" w:color="auto" w:fill="FFFFFF"/>
                <w:lang w:val="uk-UA"/>
              </w:rPr>
              <w:t xml:space="preserve">, </w:t>
            </w:r>
            <w:proofErr w:type="spellStart"/>
            <w:r w:rsidRPr="00E94D8A">
              <w:rPr>
                <w:sz w:val="20"/>
                <w:szCs w:val="20"/>
                <w:lang w:val="uk-UA"/>
              </w:rPr>
              <w:t>Volume</w:t>
            </w:r>
            <w:proofErr w:type="spellEnd"/>
            <w:r w:rsidRPr="00E94D8A">
              <w:rPr>
                <w:sz w:val="20"/>
                <w:szCs w:val="20"/>
                <w:shd w:val="clear" w:color="auto" w:fill="FFFFFF"/>
                <w:lang w:val="uk-UA"/>
              </w:rPr>
              <w:t xml:space="preserve"> 15, 2018, </w:t>
            </w:r>
            <w:proofErr w:type="spellStart"/>
            <w:r w:rsidRPr="00E94D8A">
              <w:rPr>
                <w:sz w:val="20"/>
                <w:szCs w:val="20"/>
                <w:lang w:val="uk-UA"/>
              </w:rPr>
              <w:t>Issue</w:t>
            </w:r>
            <w:proofErr w:type="spellEnd"/>
            <w:r w:rsidRPr="00E94D8A">
              <w:rPr>
                <w:sz w:val="20"/>
                <w:szCs w:val="20"/>
                <w:lang w:val="uk-UA"/>
              </w:rPr>
              <w:t xml:space="preserve"> #2. </w:t>
            </w:r>
            <w:proofErr w:type="spellStart"/>
            <w:r w:rsidRPr="00E94D8A">
              <w:rPr>
                <w:sz w:val="20"/>
                <w:szCs w:val="20"/>
                <w:lang w:val="uk-UA"/>
              </w:rPr>
              <w:t>pp</w:t>
            </w:r>
            <w:proofErr w:type="spellEnd"/>
            <w:r w:rsidRPr="00E94D8A">
              <w:rPr>
                <w:sz w:val="20"/>
                <w:szCs w:val="20"/>
                <w:lang w:val="uk-UA"/>
              </w:rPr>
              <w:t>.</w:t>
            </w:r>
            <w:r w:rsidRPr="00E94D8A">
              <w:rPr>
                <w:rStyle w:val="apple-converted-space"/>
                <w:sz w:val="20"/>
                <w:szCs w:val="20"/>
                <w:shd w:val="clear" w:color="auto" w:fill="FFFFFF"/>
                <w:lang w:val="uk-UA"/>
              </w:rPr>
              <w:t xml:space="preserve"> </w:t>
            </w:r>
            <w:r w:rsidRPr="00E94D8A">
              <w:rPr>
                <w:sz w:val="20"/>
                <w:szCs w:val="20"/>
                <w:shd w:val="clear" w:color="auto" w:fill="FFFFFF"/>
                <w:lang w:val="uk-UA"/>
              </w:rPr>
              <w:t xml:space="preserve">327-339. </w:t>
            </w:r>
            <w:r w:rsidRPr="00E94D8A">
              <w:rPr>
                <w:b/>
                <w:sz w:val="20"/>
                <w:szCs w:val="20"/>
                <w:lang w:val="uk-UA"/>
              </w:rPr>
              <w:t>(</w:t>
            </w:r>
            <w:proofErr w:type="spellStart"/>
            <w:r w:rsidRPr="00E94D8A">
              <w:rPr>
                <w:b/>
                <w:sz w:val="20"/>
                <w:szCs w:val="20"/>
                <w:lang w:val="uk-UA"/>
              </w:rPr>
              <w:t>Scopus</w:t>
            </w:r>
            <w:proofErr w:type="spellEnd"/>
            <w:r w:rsidRPr="00E94D8A">
              <w:rPr>
                <w:b/>
                <w:sz w:val="20"/>
                <w:szCs w:val="20"/>
                <w:lang w:val="uk-UA"/>
              </w:rPr>
              <w:t>)</w:t>
            </w:r>
            <w:r w:rsidRPr="00E94D8A">
              <w:rPr>
                <w:sz w:val="20"/>
                <w:szCs w:val="20"/>
                <w:lang w:val="uk-UA"/>
              </w:rPr>
              <w:t>.</w:t>
            </w:r>
          </w:p>
          <w:p w:rsidR="00D13FA9" w:rsidRPr="00E94D8A" w:rsidRDefault="00D13FA9" w:rsidP="00EB5575">
            <w:pPr>
              <w:jc w:val="both"/>
              <w:rPr>
                <w:rFonts w:ascii="Times New Roman" w:hAnsi="Times New Roman" w:cs="Times New Roman"/>
                <w:sz w:val="20"/>
                <w:szCs w:val="20"/>
                <w:lang w:val="uk-UA"/>
              </w:rPr>
            </w:pPr>
            <w:r w:rsidRPr="00E94D8A">
              <w:rPr>
                <w:rFonts w:ascii="Times New Roman" w:hAnsi="Times New Roman" w:cs="Times New Roman"/>
                <w:sz w:val="20"/>
                <w:szCs w:val="20"/>
                <w:shd w:val="clear" w:color="auto" w:fill="FFFFFF"/>
                <w:lang w:val="uk-UA"/>
              </w:rPr>
              <w:t xml:space="preserve">3. </w:t>
            </w:r>
            <w:proofErr w:type="spellStart"/>
            <w:r w:rsidRPr="00E94D8A">
              <w:rPr>
                <w:rFonts w:ascii="Times New Roman" w:hAnsi="Times New Roman" w:cs="Times New Roman"/>
                <w:sz w:val="20"/>
                <w:szCs w:val="20"/>
                <w:shd w:val="clear" w:color="auto" w:fill="FFFFFF"/>
                <w:lang w:val="uk-UA"/>
              </w:rPr>
              <w:t>Liudmyla</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Tranchenko</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Nataliya</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Petrenko</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Liliia</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Kustrich</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Nataliya</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Parubok</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Oleksandr</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Tranchenko</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kern w:val="36"/>
                <w:sz w:val="20"/>
                <w:szCs w:val="20"/>
                <w:lang w:val="uk-UA"/>
              </w:rPr>
              <w:t>Strategic</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management</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optimization</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of</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the</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regional</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agricultural</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sector</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by</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means</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of</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modern</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forecast</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modeling</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instrument</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i/>
                <w:sz w:val="20"/>
                <w:szCs w:val="20"/>
                <w:shd w:val="clear" w:color="auto" w:fill="FFFFFF"/>
                <w:lang w:val="uk-UA"/>
              </w:rPr>
              <w:t>Problems</w:t>
            </w:r>
            <w:proofErr w:type="spellEnd"/>
            <w:r w:rsidRPr="00E94D8A">
              <w:rPr>
                <w:rFonts w:ascii="Times New Roman" w:hAnsi="Times New Roman" w:cs="Times New Roman"/>
                <w:i/>
                <w:sz w:val="20"/>
                <w:szCs w:val="20"/>
                <w:shd w:val="clear" w:color="auto" w:fill="FFFFFF"/>
                <w:lang w:val="uk-UA"/>
              </w:rPr>
              <w:t xml:space="preserve"> </w:t>
            </w:r>
            <w:proofErr w:type="spellStart"/>
            <w:r w:rsidRPr="00E94D8A">
              <w:rPr>
                <w:rFonts w:ascii="Times New Roman" w:hAnsi="Times New Roman" w:cs="Times New Roman"/>
                <w:i/>
                <w:sz w:val="20"/>
                <w:szCs w:val="20"/>
                <w:shd w:val="clear" w:color="auto" w:fill="FFFFFF"/>
                <w:lang w:val="uk-UA"/>
              </w:rPr>
              <w:t>and</w:t>
            </w:r>
            <w:proofErr w:type="spellEnd"/>
            <w:r w:rsidRPr="00E94D8A">
              <w:rPr>
                <w:rFonts w:ascii="Times New Roman" w:hAnsi="Times New Roman" w:cs="Times New Roman"/>
                <w:i/>
                <w:sz w:val="20"/>
                <w:szCs w:val="20"/>
                <w:shd w:val="clear" w:color="auto" w:fill="FFFFFF"/>
                <w:lang w:val="uk-UA"/>
              </w:rPr>
              <w:t xml:space="preserve"> </w:t>
            </w:r>
            <w:proofErr w:type="spellStart"/>
            <w:r w:rsidRPr="00E94D8A">
              <w:rPr>
                <w:rFonts w:ascii="Times New Roman" w:hAnsi="Times New Roman" w:cs="Times New Roman"/>
                <w:i/>
                <w:sz w:val="20"/>
                <w:szCs w:val="20"/>
                <w:shd w:val="clear" w:color="auto" w:fill="FFFFFF"/>
                <w:lang w:val="uk-UA"/>
              </w:rPr>
              <w:t>Perspectives</w:t>
            </w:r>
            <w:proofErr w:type="spellEnd"/>
            <w:r w:rsidRPr="00E94D8A">
              <w:rPr>
                <w:rFonts w:ascii="Times New Roman" w:hAnsi="Times New Roman" w:cs="Times New Roman"/>
                <w:i/>
                <w:sz w:val="20"/>
                <w:szCs w:val="20"/>
                <w:shd w:val="clear" w:color="auto" w:fill="FFFFFF"/>
                <w:lang w:val="uk-UA"/>
              </w:rPr>
              <w:t xml:space="preserve"> </w:t>
            </w:r>
            <w:proofErr w:type="spellStart"/>
            <w:r w:rsidRPr="00E94D8A">
              <w:rPr>
                <w:rFonts w:ascii="Times New Roman" w:hAnsi="Times New Roman" w:cs="Times New Roman"/>
                <w:i/>
                <w:sz w:val="20"/>
                <w:szCs w:val="20"/>
                <w:shd w:val="clear" w:color="auto" w:fill="FFFFFF"/>
                <w:lang w:val="uk-UA"/>
              </w:rPr>
              <w:t>in</w:t>
            </w:r>
            <w:proofErr w:type="spellEnd"/>
            <w:r w:rsidRPr="00E94D8A">
              <w:rPr>
                <w:rFonts w:ascii="Times New Roman" w:hAnsi="Times New Roman" w:cs="Times New Roman"/>
                <w:i/>
                <w:sz w:val="20"/>
                <w:szCs w:val="20"/>
                <w:shd w:val="clear" w:color="auto" w:fill="FFFFFF"/>
                <w:lang w:val="uk-UA"/>
              </w:rPr>
              <w:t xml:space="preserve"> </w:t>
            </w:r>
            <w:proofErr w:type="spellStart"/>
            <w:r w:rsidRPr="00E94D8A">
              <w:rPr>
                <w:rFonts w:ascii="Times New Roman" w:hAnsi="Times New Roman" w:cs="Times New Roman"/>
                <w:i/>
                <w:sz w:val="20"/>
                <w:szCs w:val="20"/>
                <w:shd w:val="clear" w:color="auto" w:fill="FFFFFF"/>
                <w:lang w:val="uk-UA"/>
              </w:rPr>
              <w:t>Management</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lang w:val="uk-UA"/>
              </w:rPr>
              <w:t>Volume</w:t>
            </w:r>
            <w:proofErr w:type="spellEnd"/>
            <w:r w:rsidRPr="00E94D8A">
              <w:rPr>
                <w:rFonts w:ascii="Times New Roman" w:hAnsi="Times New Roman" w:cs="Times New Roman"/>
                <w:sz w:val="20"/>
                <w:szCs w:val="20"/>
                <w:lang w:val="uk-UA"/>
              </w:rPr>
              <w:t xml:space="preserve"> 16, 2018, </w:t>
            </w:r>
            <w:proofErr w:type="spellStart"/>
            <w:r w:rsidRPr="00E94D8A">
              <w:rPr>
                <w:rFonts w:ascii="Times New Roman" w:hAnsi="Times New Roman" w:cs="Times New Roman"/>
                <w:sz w:val="20"/>
                <w:szCs w:val="20"/>
                <w:lang w:val="uk-UA"/>
              </w:rPr>
              <w:t>Issue</w:t>
            </w:r>
            <w:proofErr w:type="spellEnd"/>
            <w:r w:rsidRPr="00E94D8A">
              <w:rPr>
                <w:rFonts w:ascii="Times New Roman" w:hAnsi="Times New Roman" w:cs="Times New Roman"/>
                <w:sz w:val="20"/>
                <w:szCs w:val="20"/>
                <w:lang w:val="uk-UA"/>
              </w:rPr>
              <w:t xml:space="preserve"> #4. </w:t>
            </w:r>
            <w:proofErr w:type="spellStart"/>
            <w:r w:rsidRPr="00E94D8A">
              <w:rPr>
                <w:rFonts w:ascii="Times New Roman" w:hAnsi="Times New Roman" w:cs="Times New Roman"/>
                <w:sz w:val="20"/>
                <w:szCs w:val="20"/>
                <w:lang w:val="uk-UA"/>
              </w:rPr>
              <w:t>pp</w:t>
            </w:r>
            <w:proofErr w:type="spellEnd"/>
            <w:r w:rsidRPr="00E94D8A">
              <w:rPr>
                <w:rFonts w:ascii="Times New Roman" w:hAnsi="Times New Roman" w:cs="Times New Roman"/>
                <w:sz w:val="20"/>
                <w:szCs w:val="20"/>
                <w:lang w:val="uk-UA"/>
              </w:rPr>
              <w:t xml:space="preserve">. 64-74. </w:t>
            </w:r>
            <w:r w:rsidRPr="00E94D8A">
              <w:rPr>
                <w:rFonts w:ascii="Times New Roman" w:hAnsi="Times New Roman" w:cs="Times New Roman"/>
                <w:b/>
                <w:sz w:val="20"/>
                <w:szCs w:val="20"/>
                <w:lang w:val="uk-UA"/>
              </w:rPr>
              <w:t>(</w:t>
            </w:r>
            <w:proofErr w:type="spellStart"/>
            <w:r w:rsidRPr="00E94D8A">
              <w:rPr>
                <w:rFonts w:ascii="Times New Roman" w:hAnsi="Times New Roman" w:cs="Times New Roman"/>
                <w:b/>
                <w:sz w:val="20"/>
                <w:szCs w:val="20"/>
                <w:lang w:val="uk-UA"/>
              </w:rPr>
              <w:t>Scopus</w:t>
            </w:r>
            <w:proofErr w:type="spellEnd"/>
            <w:r w:rsidRPr="00E94D8A">
              <w:rPr>
                <w:rFonts w:ascii="Times New Roman" w:hAnsi="Times New Roman" w:cs="Times New Roman"/>
                <w:b/>
                <w:sz w:val="20"/>
                <w:szCs w:val="20"/>
                <w:lang w:val="uk-UA"/>
              </w:rPr>
              <w:t>)</w:t>
            </w:r>
            <w:r w:rsidRPr="00E94D8A">
              <w:rPr>
                <w:rFonts w:ascii="Times New Roman" w:hAnsi="Times New Roman" w:cs="Times New Roman"/>
                <w:sz w:val="20"/>
                <w:szCs w:val="20"/>
                <w:lang w:val="uk-UA"/>
              </w:rPr>
              <w:t>.</w:t>
            </w:r>
          </w:p>
          <w:p w:rsidR="00D13FA9" w:rsidRPr="00E94D8A" w:rsidRDefault="00D13FA9" w:rsidP="00EB5575">
            <w:pPr>
              <w:jc w:val="both"/>
              <w:rPr>
                <w:rFonts w:ascii="Times New Roman" w:hAnsi="Times New Roman" w:cs="Times New Roman"/>
                <w:b/>
                <w:bCs/>
                <w:iCs/>
                <w:color w:val="000000"/>
                <w:sz w:val="20"/>
                <w:szCs w:val="20"/>
                <w:shd w:val="clear" w:color="auto" w:fill="FFFFFF"/>
                <w:lang w:val="uk-UA"/>
              </w:rPr>
            </w:pPr>
            <w:r w:rsidRPr="00E94D8A">
              <w:rPr>
                <w:rFonts w:ascii="Times New Roman" w:hAnsi="Times New Roman" w:cs="Times New Roman"/>
                <w:sz w:val="20"/>
                <w:szCs w:val="20"/>
                <w:lang w:val="uk-UA"/>
              </w:rPr>
              <w:t xml:space="preserve">4. </w:t>
            </w:r>
            <w:proofErr w:type="spellStart"/>
            <w:r w:rsidRPr="00E94D8A">
              <w:rPr>
                <w:rFonts w:ascii="Times New Roman" w:hAnsi="Times New Roman" w:cs="Times New Roman"/>
                <w:color w:val="000000"/>
                <w:sz w:val="20"/>
                <w:szCs w:val="20"/>
                <w:shd w:val="clear" w:color="auto" w:fill="FFFFFF"/>
                <w:lang w:val="uk-UA"/>
              </w:rPr>
              <w:t>Nataliya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Petrenko</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Raisa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Kozhukhіvska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Lilia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Kustrich</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Grygorii</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Kovalenko</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Olga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Makushok</w:t>
            </w:r>
            <w:proofErr w:type="spellEnd"/>
            <w:r w:rsidRPr="00E94D8A">
              <w:rPr>
                <w:rStyle w:val="apple-converted-space"/>
                <w:rFonts w:ascii="Times New Roman" w:hAnsi="Times New Roman" w:cs="Times New Roman"/>
                <w:color w:val="000000"/>
                <w:sz w:val="20"/>
                <w:szCs w:val="20"/>
                <w:shd w:val="clear" w:color="auto" w:fill="FFFFFF"/>
                <w:lang w:val="uk-UA"/>
              </w:rPr>
              <w:t> </w:t>
            </w:r>
            <w:proofErr w:type="spellStart"/>
            <w:r w:rsidRPr="00E94D8A">
              <w:rPr>
                <w:rFonts w:ascii="Times New Roman" w:hAnsi="Times New Roman" w:cs="Times New Roman"/>
                <w:color w:val="000000"/>
                <w:sz w:val="20"/>
                <w:szCs w:val="20"/>
                <w:shd w:val="clear" w:color="auto" w:fill="FFFFFF"/>
                <w:lang w:val="uk-UA"/>
              </w:rPr>
              <w:t>Development</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of</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innovative</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forms</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of</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logistics</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provision</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Investment</w:t>
            </w:r>
            <w:proofErr w:type="spellEnd"/>
            <w:r w:rsidRPr="00E94D8A">
              <w:rPr>
                <w:rFonts w:ascii="Times New Roman" w:hAnsi="Times New Roman" w:cs="Times New Roman"/>
                <w:i/>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Management</w:t>
            </w:r>
            <w:proofErr w:type="spellEnd"/>
            <w:r w:rsidRPr="00E94D8A">
              <w:rPr>
                <w:rFonts w:ascii="Times New Roman" w:hAnsi="Times New Roman" w:cs="Times New Roman"/>
                <w:i/>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and</w:t>
            </w:r>
            <w:proofErr w:type="spellEnd"/>
            <w:r w:rsidRPr="00E94D8A">
              <w:rPr>
                <w:rFonts w:ascii="Times New Roman" w:hAnsi="Times New Roman" w:cs="Times New Roman"/>
                <w:i/>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Financial</w:t>
            </w:r>
            <w:proofErr w:type="spellEnd"/>
            <w:r w:rsidRPr="00E94D8A">
              <w:rPr>
                <w:rFonts w:ascii="Times New Roman" w:hAnsi="Times New Roman" w:cs="Times New Roman"/>
                <w:i/>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Innovations</w:t>
            </w:r>
            <w:proofErr w:type="spellEnd"/>
            <w:r w:rsidRPr="00E94D8A">
              <w:rPr>
                <w:rFonts w:ascii="Times New Roman" w:hAnsi="Times New Roman" w:cs="Times New Roman"/>
                <w:color w:val="000000"/>
                <w:sz w:val="20"/>
                <w:szCs w:val="20"/>
                <w:shd w:val="clear" w:color="auto" w:fill="FFFFFF"/>
                <w:lang w:val="uk-UA"/>
              </w:rPr>
              <w:t>, 15 (2), 2018.</w:t>
            </w:r>
            <w:r w:rsidRPr="00E94D8A">
              <w:rPr>
                <w:rStyle w:val="apple-converted-space"/>
                <w:rFonts w:ascii="Times New Roman" w:hAnsi="Times New Roman" w:cs="Times New Roman"/>
                <w:color w:val="000000"/>
                <w:sz w:val="20"/>
                <w:szCs w:val="20"/>
                <w:shd w:val="clear" w:color="auto" w:fill="FFFFFF"/>
                <w:lang w:val="uk-UA"/>
              </w:rPr>
              <w:t xml:space="preserve"> С. </w:t>
            </w:r>
            <w:r w:rsidRPr="00E94D8A">
              <w:rPr>
                <w:rFonts w:ascii="Times New Roman" w:hAnsi="Times New Roman" w:cs="Times New Roman"/>
                <w:color w:val="000000"/>
                <w:sz w:val="20"/>
                <w:szCs w:val="20"/>
                <w:shd w:val="clear" w:color="auto" w:fill="FFFFFF"/>
                <w:lang w:val="uk-UA"/>
              </w:rPr>
              <w:t xml:space="preserve">327-339. </w:t>
            </w:r>
            <w:r w:rsidRPr="00E94D8A">
              <w:rPr>
                <w:rFonts w:ascii="Times New Roman" w:hAnsi="Times New Roman" w:cs="Times New Roman"/>
                <w:bCs/>
                <w:iCs/>
                <w:color w:val="000000"/>
                <w:sz w:val="20"/>
                <w:szCs w:val="20"/>
                <w:shd w:val="clear" w:color="auto" w:fill="FFFFFF"/>
                <w:lang w:val="uk-UA"/>
              </w:rPr>
              <w:t>(</w:t>
            </w:r>
            <w:proofErr w:type="spellStart"/>
            <w:r w:rsidRPr="00E94D8A">
              <w:rPr>
                <w:rFonts w:ascii="Times New Roman" w:hAnsi="Times New Roman" w:cs="Times New Roman"/>
                <w:b/>
                <w:color w:val="000000"/>
                <w:sz w:val="20"/>
                <w:szCs w:val="20"/>
                <w:lang w:val="uk-UA"/>
              </w:rPr>
              <w:t>Scopus</w:t>
            </w:r>
            <w:proofErr w:type="spellEnd"/>
            <w:r w:rsidRPr="00E94D8A">
              <w:rPr>
                <w:rFonts w:ascii="Times New Roman" w:hAnsi="Times New Roman" w:cs="Times New Roman"/>
                <w:b/>
                <w:bCs/>
                <w:iCs/>
                <w:color w:val="000000"/>
                <w:sz w:val="20"/>
                <w:szCs w:val="20"/>
                <w:shd w:val="clear" w:color="auto" w:fill="FFFFFF"/>
                <w:lang w:val="uk-UA"/>
              </w:rPr>
              <w:t>).</w:t>
            </w:r>
          </w:p>
          <w:p w:rsidR="00EB5575" w:rsidRPr="00E94D8A" w:rsidRDefault="00EB5575" w:rsidP="00EB5575">
            <w:pPr>
              <w:jc w:val="both"/>
              <w:rPr>
                <w:rFonts w:ascii="Times New Roman" w:hAnsi="Times New Roman" w:cs="Times New Roman"/>
                <w:sz w:val="20"/>
                <w:szCs w:val="20"/>
                <w:lang w:val="uk-UA"/>
              </w:rPr>
            </w:pPr>
            <w:r w:rsidRPr="00E94D8A">
              <w:rPr>
                <w:rFonts w:ascii="Times New Roman" w:hAnsi="Times New Roman" w:cs="Times New Roman"/>
                <w:sz w:val="20"/>
                <w:szCs w:val="20"/>
                <w:lang w:val="uk-UA"/>
              </w:rPr>
              <w:t xml:space="preserve">5. </w:t>
            </w:r>
            <w:r w:rsidR="00714C69" w:rsidRPr="00E94D8A">
              <w:rPr>
                <w:rFonts w:ascii="Times New Roman" w:hAnsi="Times New Roman" w:cs="Times New Roman"/>
                <w:sz w:val="20"/>
                <w:szCs w:val="20"/>
                <w:lang w:val="uk-UA"/>
              </w:rPr>
              <w:t xml:space="preserve">O </w:t>
            </w:r>
            <w:proofErr w:type="spellStart"/>
            <w:r w:rsidR="00714C69" w:rsidRPr="00E94D8A">
              <w:rPr>
                <w:rFonts w:ascii="Times New Roman" w:hAnsi="Times New Roman" w:cs="Times New Roman"/>
                <w:sz w:val="20"/>
                <w:szCs w:val="20"/>
                <w:lang w:val="uk-UA"/>
              </w:rPr>
              <w:t>Laktionova</w:t>
            </w:r>
            <w:proofErr w:type="spellEnd"/>
            <w:r w:rsidR="00714C69" w:rsidRPr="00E94D8A">
              <w:rPr>
                <w:rFonts w:ascii="Times New Roman" w:hAnsi="Times New Roman" w:cs="Times New Roman"/>
                <w:sz w:val="20"/>
                <w:szCs w:val="20"/>
                <w:lang w:val="uk-UA"/>
              </w:rPr>
              <w:t xml:space="preserve">, S </w:t>
            </w:r>
            <w:proofErr w:type="spellStart"/>
            <w:r w:rsidR="00714C69" w:rsidRPr="00E94D8A">
              <w:rPr>
                <w:rFonts w:ascii="Times New Roman" w:hAnsi="Times New Roman" w:cs="Times New Roman"/>
                <w:sz w:val="20"/>
                <w:szCs w:val="20"/>
                <w:lang w:val="uk-UA"/>
              </w:rPr>
              <w:t>Desiatskyi</w:t>
            </w:r>
            <w:proofErr w:type="spellEnd"/>
            <w:r w:rsidR="00714C69" w:rsidRPr="00E94D8A">
              <w:rPr>
                <w:rFonts w:ascii="Times New Roman" w:hAnsi="Times New Roman" w:cs="Times New Roman"/>
                <w:sz w:val="20"/>
                <w:szCs w:val="20"/>
                <w:lang w:val="uk-UA"/>
              </w:rPr>
              <w:t xml:space="preserve">, D </w:t>
            </w:r>
            <w:proofErr w:type="spellStart"/>
            <w:r w:rsidR="00714C69" w:rsidRPr="00E94D8A">
              <w:rPr>
                <w:rFonts w:ascii="Times New Roman" w:hAnsi="Times New Roman" w:cs="Times New Roman"/>
                <w:sz w:val="20"/>
                <w:szCs w:val="20"/>
                <w:lang w:val="uk-UA"/>
              </w:rPr>
              <w:t>Mironenko</w:t>
            </w:r>
            <w:proofErr w:type="spellEnd"/>
            <w:r w:rsidR="00714C69" w:rsidRPr="00E94D8A">
              <w:rPr>
                <w:rFonts w:ascii="Times New Roman" w:hAnsi="Times New Roman" w:cs="Times New Roman"/>
                <w:sz w:val="20"/>
                <w:szCs w:val="20"/>
                <w:lang w:val="uk-UA"/>
              </w:rPr>
              <w:t>, A </w:t>
            </w:r>
            <w:proofErr w:type="spellStart"/>
            <w:r w:rsidR="00714C69" w:rsidRPr="00E94D8A">
              <w:rPr>
                <w:rFonts w:ascii="Times New Roman" w:hAnsi="Times New Roman" w:cs="Times New Roman"/>
                <w:sz w:val="20"/>
                <w:szCs w:val="20"/>
                <w:lang w:val="uk-UA"/>
              </w:rPr>
              <w:t>Melikhov</w:t>
            </w:r>
            <w:proofErr w:type="spellEnd"/>
            <w:r w:rsidR="00714C69" w:rsidRPr="00E94D8A">
              <w:rPr>
                <w:rFonts w:ascii="Times New Roman" w:hAnsi="Times New Roman" w:cs="Times New Roman"/>
                <w:sz w:val="20"/>
                <w:szCs w:val="20"/>
                <w:lang w:val="uk-UA"/>
              </w:rPr>
              <w:t xml:space="preserve">, V </w:t>
            </w:r>
            <w:proofErr w:type="spellStart"/>
            <w:r w:rsidR="00714C69" w:rsidRPr="00E94D8A">
              <w:rPr>
                <w:rFonts w:ascii="Times New Roman" w:hAnsi="Times New Roman" w:cs="Times New Roman"/>
                <w:sz w:val="20"/>
                <w:szCs w:val="20"/>
                <w:lang w:val="uk-UA"/>
              </w:rPr>
              <w:t>Makhinkо</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and</w:t>
            </w:r>
            <w:proofErr w:type="spellEnd"/>
            <w:r w:rsidR="00714C69" w:rsidRPr="00E94D8A">
              <w:rPr>
                <w:rFonts w:ascii="Times New Roman" w:hAnsi="Times New Roman" w:cs="Times New Roman"/>
                <w:sz w:val="20"/>
                <w:szCs w:val="20"/>
                <w:lang w:val="uk-UA"/>
              </w:rPr>
              <w:t xml:space="preserve"> L </w:t>
            </w:r>
            <w:proofErr w:type="spellStart"/>
            <w:r w:rsidR="00714C69" w:rsidRPr="00E94D8A">
              <w:rPr>
                <w:rFonts w:ascii="Times New Roman" w:hAnsi="Times New Roman" w:cs="Times New Roman"/>
                <w:sz w:val="20"/>
                <w:szCs w:val="20"/>
                <w:lang w:val="uk-UA"/>
              </w:rPr>
              <w:t>Kustrich</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Algorithms</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and</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business</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models</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of</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financial</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outsourcing</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for</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sustainable</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development</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in</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industry</w:t>
            </w:r>
            <w:proofErr w:type="spellEnd"/>
            <w:r w:rsidR="00714C69" w:rsidRPr="00E94D8A">
              <w:rPr>
                <w:rFonts w:ascii="Times New Roman" w:hAnsi="Times New Roman" w:cs="Times New Roman"/>
                <w:sz w:val="20"/>
                <w:szCs w:val="20"/>
                <w:lang w:val="uk-UA"/>
              </w:rPr>
              <w:t xml:space="preserve">. IOP </w:t>
            </w:r>
            <w:proofErr w:type="spellStart"/>
            <w:r w:rsidR="00714C69" w:rsidRPr="00E94D8A">
              <w:rPr>
                <w:rFonts w:ascii="Times New Roman" w:hAnsi="Times New Roman" w:cs="Times New Roman"/>
                <w:sz w:val="20"/>
                <w:szCs w:val="20"/>
                <w:lang w:val="uk-UA"/>
              </w:rPr>
              <w:t>Conf</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Series</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Earth</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and</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Environmental</w:t>
            </w:r>
            <w:proofErr w:type="spellEnd"/>
            <w:r w:rsidR="00714C69" w:rsidRPr="00E94D8A">
              <w:rPr>
                <w:rFonts w:ascii="Times New Roman" w:hAnsi="Times New Roman" w:cs="Times New Roman"/>
                <w:sz w:val="20"/>
                <w:szCs w:val="20"/>
                <w:lang w:val="uk-UA"/>
              </w:rPr>
              <w:t xml:space="preserve"> </w:t>
            </w:r>
            <w:proofErr w:type="spellStart"/>
            <w:r w:rsidR="00714C69" w:rsidRPr="00E94D8A">
              <w:rPr>
                <w:rFonts w:ascii="Times New Roman" w:hAnsi="Times New Roman" w:cs="Times New Roman"/>
                <w:sz w:val="20"/>
                <w:szCs w:val="20"/>
                <w:lang w:val="uk-UA"/>
              </w:rPr>
              <w:t>Science</w:t>
            </w:r>
            <w:proofErr w:type="spellEnd"/>
            <w:r w:rsidR="00714C69" w:rsidRPr="00E94D8A">
              <w:rPr>
                <w:rFonts w:ascii="Times New Roman" w:hAnsi="Times New Roman" w:cs="Times New Roman"/>
                <w:sz w:val="20"/>
                <w:szCs w:val="20"/>
                <w:lang w:val="uk-UA"/>
              </w:rPr>
              <w:t xml:space="preserve"> 915 (2021) 012036 doi:10.1088/1755-1315/915/1/012036</w:t>
            </w:r>
            <w:r w:rsidRPr="00E94D8A">
              <w:rPr>
                <w:rFonts w:ascii="Times New Roman" w:hAnsi="Times New Roman" w:cs="Times New Roman"/>
                <w:sz w:val="20"/>
                <w:szCs w:val="20"/>
                <w:lang w:val="uk-UA"/>
              </w:rPr>
              <w:t xml:space="preserve"> </w:t>
            </w:r>
            <w:r w:rsidRPr="00E94D8A">
              <w:rPr>
                <w:rFonts w:ascii="Times New Roman" w:hAnsi="Times New Roman" w:cs="Times New Roman"/>
                <w:b/>
                <w:sz w:val="20"/>
                <w:szCs w:val="20"/>
                <w:lang w:val="uk-UA"/>
              </w:rPr>
              <w:t>(</w:t>
            </w:r>
            <w:proofErr w:type="spellStart"/>
            <w:r w:rsidRPr="00E94D8A">
              <w:rPr>
                <w:rFonts w:ascii="Times New Roman" w:hAnsi="Times New Roman" w:cs="Times New Roman"/>
                <w:b/>
                <w:sz w:val="20"/>
                <w:szCs w:val="20"/>
                <w:lang w:val="uk-UA"/>
              </w:rPr>
              <w:t>Scopus</w:t>
            </w:r>
            <w:proofErr w:type="spellEnd"/>
            <w:r w:rsidRPr="00E94D8A">
              <w:rPr>
                <w:rFonts w:ascii="Times New Roman" w:hAnsi="Times New Roman" w:cs="Times New Roman"/>
                <w:b/>
                <w:sz w:val="20"/>
                <w:szCs w:val="20"/>
                <w:lang w:val="uk-UA"/>
              </w:rPr>
              <w:t>)</w:t>
            </w:r>
            <w:r w:rsidRPr="00E94D8A">
              <w:rPr>
                <w:rFonts w:ascii="Times New Roman" w:hAnsi="Times New Roman" w:cs="Times New Roman"/>
                <w:sz w:val="20"/>
                <w:szCs w:val="20"/>
                <w:lang w:val="uk-UA"/>
              </w:rPr>
              <w:t>.</w:t>
            </w:r>
          </w:p>
          <w:p w:rsidR="007024CB" w:rsidRPr="00E94D8A" w:rsidRDefault="007024CB" w:rsidP="00EB5575">
            <w:pPr>
              <w:jc w:val="both"/>
              <w:rPr>
                <w:rFonts w:ascii="Times New Roman" w:hAnsi="Times New Roman" w:cs="Times New Roman"/>
                <w:sz w:val="20"/>
                <w:szCs w:val="20"/>
                <w:lang w:val="uk-UA"/>
              </w:rPr>
            </w:pPr>
            <w:r w:rsidRPr="00E94D8A">
              <w:rPr>
                <w:rFonts w:ascii="Times New Roman" w:hAnsi="Times New Roman" w:cs="Times New Roman"/>
                <w:color w:val="000000"/>
                <w:sz w:val="20"/>
                <w:szCs w:val="20"/>
                <w:shd w:val="clear" w:color="auto" w:fill="FFFFFF"/>
                <w:lang w:val="uk-UA"/>
              </w:rPr>
              <w:t xml:space="preserve">6. </w:t>
            </w:r>
            <w:proofErr w:type="spellStart"/>
            <w:r w:rsidRPr="00E94D8A">
              <w:rPr>
                <w:rFonts w:ascii="Times New Roman" w:hAnsi="Times New Roman" w:cs="Times New Roman"/>
                <w:color w:val="000000"/>
                <w:sz w:val="20"/>
                <w:szCs w:val="20"/>
                <w:shd w:val="clear" w:color="auto" w:fill="FFFFFF"/>
                <w:lang w:val="en-US"/>
              </w:rPr>
              <w:t>Anatoliy</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en-US"/>
              </w:rPr>
              <w:t>Ostapchuk</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Liliia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Kustrich</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Liudmyla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Tranchenko</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Oleksandr</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Botsula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Valentyna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Kolmakova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Iryna</w:t>
            </w:r>
            <w:proofErr w:type="spellEnd"/>
            <w:r w:rsidRPr="00E94D8A">
              <w:rPr>
                <w:rFonts w:ascii="Times New Roman" w:hAnsi="Times New Roman" w:cs="Times New Roman"/>
                <w:color w:val="000000"/>
                <w:sz w:val="20"/>
                <w:szCs w:val="20"/>
                <w:shd w:val="clear" w:color="auto" w:fill="FFFFFF"/>
                <w:lang w:val="en-US"/>
              </w:rPr>
              <w:t xml:space="preserve"> Patoka, Modeling the Labor Market Stability in Conditions of Uncertainty as a Component of Strategic Management. The Importance of New Technologies and Entrepreneurship in Business Development: In The Context of Economic Diversity in Developing Countries The Impact of New Technologies and </w:t>
            </w:r>
            <w:r w:rsidRPr="00E94D8A">
              <w:rPr>
                <w:rFonts w:ascii="Times New Roman" w:hAnsi="Times New Roman" w:cs="Times New Roman"/>
                <w:color w:val="000000"/>
                <w:sz w:val="20"/>
                <w:szCs w:val="20"/>
                <w:shd w:val="clear" w:color="auto" w:fill="FFFFFF"/>
                <w:lang w:val="en-US"/>
              </w:rPr>
              <w:lastRenderedPageBreak/>
              <w:t xml:space="preserve">Entrepreneurship on Business Development. 2021. </w:t>
            </w:r>
            <w:r w:rsidRPr="00E94D8A">
              <w:rPr>
                <w:rFonts w:ascii="Times New Roman" w:hAnsi="Times New Roman" w:cs="Times New Roman"/>
                <w:color w:val="000000"/>
                <w:sz w:val="20"/>
                <w:szCs w:val="20"/>
                <w:shd w:val="clear" w:color="auto" w:fill="FFFFFF"/>
              </w:rPr>
              <w:t>С</w:t>
            </w:r>
            <w:r w:rsidRPr="00E94D8A">
              <w:rPr>
                <w:rFonts w:ascii="Times New Roman" w:hAnsi="Times New Roman" w:cs="Times New Roman"/>
                <w:color w:val="000000"/>
                <w:sz w:val="20"/>
                <w:szCs w:val="20"/>
                <w:shd w:val="clear" w:color="auto" w:fill="FFFFFF"/>
                <w:lang w:val="en-US"/>
              </w:rPr>
              <w:t>. 262</w:t>
            </w:r>
            <w:r w:rsidRPr="00E94D8A">
              <w:rPr>
                <w:rFonts w:ascii="Times New Roman" w:hAnsi="Times New Roman" w:cs="Times New Roman"/>
                <w:color w:val="000000"/>
                <w:sz w:val="20"/>
                <w:szCs w:val="20"/>
                <w:shd w:val="clear" w:color="auto" w:fill="FFFFFF"/>
                <w:lang w:val="uk-UA"/>
              </w:rPr>
              <w:t>-</w:t>
            </w:r>
            <w:r w:rsidRPr="00E94D8A">
              <w:rPr>
                <w:rFonts w:ascii="Times New Roman" w:hAnsi="Times New Roman" w:cs="Times New Roman"/>
                <w:color w:val="000000"/>
                <w:sz w:val="20"/>
                <w:szCs w:val="20"/>
                <w:shd w:val="clear" w:color="auto" w:fill="FFFFFF"/>
                <w:lang w:val="en-US"/>
              </w:rPr>
              <w:t>272.</w:t>
            </w:r>
            <w:r w:rsidRPr="00E94D8A">
              <w:rPr>
                <w:rFonts w:ascii="Times New Roman" w:hAnsi="Times New Roman" w:cs="Times New Roman"/>
                <w:b/>
                <w:sz w:val="20"/>
                <w:szCs w:val="20"/>
                <w:lang w:val="uk-UA"/>
              </w:rPr>
              <w:t xml:space="preserve"> (</w:t>
            </w:r>
            <w:proofErr w:type="spellStart"/>
            <w:r w:rsidRPr="00E94D8A">
              <w:rPr>
                <w:rFonts w:ascii="Times New Roman" w:hAnsi="Times New Roman" w:cs="Times New Roman"/>
                <w:b/>
                <w:sz w:val="20"/>
                <w:szCs w:val="20"/>
                <w:lang w:val="uk-UA"/>
              </w:rPr>
              <w:t>Scopus</w:t>
            </w:r>
            <w:proofErr w:type="spellEnd"/>
            <w:r w:rsidRPr="00E94D8A">
              <w:rPr>
                <w:rFonts w:ascii="Times New Roman" w:hAnsi="Times New Roman" w:cs="Times New Roman"/>
                <w:b/>
                <w:sz w:val="20"/>
                <w:szCs w:val="20"/>
                <w:lang w:val="uk-UA"/>
              </w:rPr>
              <w:t>)</w:t>
            </w:r>
            <w:r w:rsidRPr="00E94D8A">
              <w:rPr>
                <w:rFonts w:ascii="Times New Roman" w:hAnsi="Times New Roman" w:cs="Times New Roman"/>
                <w:sz w:val="20"/>
                <w:szCs w:val="20"/>
                <w:lang w:val="uk-UA"/>
              </w:rPr>
              <w:t>.</w:t>
            </w:r>
          </w:p>
          <w:p w:rsidR="00EB5575" w:rsidRPr="00E94D8A" w:rsidRDefault="007024CB" w:rsidP="00EB5575">
            <w:pPr>
              <w:jc w:val="both"/>
              <w:rPr>
                <w:rFonts w:ascii="Times New Roman" w:hAnsi="Times New Roman" w:cs="Times New Roman"/>
                <w:sz w:val="20"/>
                <w:szCs w:val="20"/>
                <w:lang w:val="uk-UA"/>
              </w:rPr>
            </w:pPr>
            <w:r w:rsidRPr="00E94D8A">
              <w:rPr>
                <w:rFonts w:ascii="Times New Roman" w:hAnsi="Times New Roman" w:cs="Times New Roman"/>
                <w:sz w:val="20"/>
                <w:szCs w:val="20"/>
                <w:lang w:val="uk-UA"/>
              </w:rPr>
              <w:t>7</w:t>
            </w:r>
            <w:r w:rsidR="00EB5575"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Sakovska</w:t>
            </w:r>
            <w:proofErr w:type="spellEnd"/>
            <w:r w:rsidR="00C10643" w:rsidRPr="00E94D8A">
              <w:rPr>
                <w:rFonts w:ascii="Times New Roman" w:hAnsi="Times New Roman" w:cs="Times New Roman"/>
                <w:sz w:val="20"/>
                <w:szCs w:val="20"/>
                <w:lang w:val="uk-UA"/>
              </w:rPr>
              <w:t xml:space="preserve"> O., </w:t>
            </w:r>
            <w:proofErr w:type="spellStart"/>
            <w:r w:rsidR="00C10643" w:rsidRPr="00E94D8A">
              <w:rPr>
                <w:rFonts w:ascii="Times New Roman" w:hAnsi="Times New Roman" w:cs="Times New Roman"/>
                <w:sz w:val="20"/>
                <w:szCs w:val="20"/>
                <w:lang w:val="uk-UA"/>
              </w:rPr>
              <w:t>Kozhukhivska</w:t>
            </w:r>
            <w:proofErr w:type="spellEnd"/>
            <w:r w:rsidR="00C10643" w:rsidRPr="00E94D8A">
              <w:rPr>
                <w:rFonts w:ascii="Times New Roman" w:hAnsi="Times New Roman" w:cs="Times New Roman"/>
                <w:sz w:val="20"/>
                <w:szCs w:val="20"/>
                <w:lang w:val="uk-UA"/>
              </w:rPr>
              <w:t xml:space="preserve"> R., </w:t>
            </w:r>
            <w:proofErr w:type="spellStart"/>
            <w:r w:rsidR="00C10643" w:rsidRPr="00E94D8A">
              <w:rPr>
                <w:rFonts w:ascii="Times New Roman" w:hAnsi="Times New Roman" w:cs="Times New Roman"/>
                <w:sz w:val="20"/>
                <w:szCs w:val="20"/>
                <w:lang w:val="uk-UA"/>
              </w:rPr>
              <w:t>Kustrich</w:t>
            </w:r>
            <w:proofErr w:type="spellEnd"/>
            <w:r w:rsidR="00C10643" w:rsidRPr="00E94D8A">
              <w:rPr>
                <w:rFonts w:ascii="Times New Roman" w:hAnsi="Times New Roman" w:cs="Times New Roman"/>
                <w:sz w:val="20"/>
                <w:szCs w:val="20"/>
                <w:lang w:val="uk-UA"/>
              </w:rPr>
              <w:t xml:space="preserve"> L., </w:t>
            </w:r>
            <w:proofErr w:type="spellStart"/>
            <w:r w:rsidR="00C10643" w:rsidRPr="00E94D8A">
              <w:rPr>
                <w:rFonts w:ascii="Times New Roman" w:hAnsi="Times New Roman" w:cs="Times New Roman"/>
                <w:sz w:val="20"/>
                <w:szCs w:val="20"/>
                <w:lang w:val="uk-UA"/>
              </w:rPr>
              <w:t>Gomeniuk</w:t>
            </w:r>
            <w:proofErr w:type="spellEnd"/>
            <w:r w:rsidR="00C10643" w:rsidRPr="00E94D8A">
              <w:rPr>
                <w:rFonts w:ascii="Times New Roman" w:hAnsi="Times New Roman" w:cs="Times New Roman"/>
                <w:sz w:val="20"/>
                <w:szCs w:val="20"/>
                <w:lang w:val="uk-UA"/>
              </w:rPr>
              <w:t xml:space="preserve"> M., </w:t>
            </w:r>
            <w:proofErr w:type="spellStart"/>
            <w:r w:rsidR="00C10643" w:rsidRPr="00E94D8A">
              <w:rPr>
                <w:rFonts w:ascii="Times New Roman" w:hAnsi="Times New Roman" w:cs="Times New Roman"/>
                <w:sz w:val="20"/>
                <w:szCs w:val="20"/>
                <w:lang w:val="uk-UA"/>
              </w:rPr>
              <w:t>Podzihun</w:t>
            </w:r>
            <w:proofErr w:type="spellEnd"/>
            <w:r w:rsidR="00C10643" w:rsidRPr="00E94D8A">
              <w:rPr>
                <w:rFonts w:ascii="Times New Roman" w:hAnsi="Times New Roman" w:cs="Times New Roman"/>
                <w:sz w:val="20"/>
                <w:szCs w:val="20"/>
                <w:lang w:val="uk-UA"/>
              </w:rPr>
              <w:t xml:space="preserve"> S. </w:t>
            </w:r>
            <w:proofErr w:type="spellStart"/>
            <w:r w:rsidR="00C10643" w:rsidRPr="00E94D8A">
              <w:rPr>
                <w:rFonts w:ascii="Times New Roman" w:hAnsi="Times New Roman" w:cs="Times New Roman"/>
                <w:sz w:val="20"/>
                <w:szCs w:val="20"/>
                <w:lang w:val="uk-UA"/>
              </w:rPr>
              <w:t>Improvement</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of</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the</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Marketing</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Management</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System</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of</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Tourism</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and</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Hospitality</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Industry</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Enterprises</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on</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the</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Basis</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of</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Innovations</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Lecture</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Notes</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in</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Networks</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and</w:t>
            </w:r>
            <w:proofErr w:type="spellEnd"/>
            <w:r w:rsidR="00C10643" w:rsidRPr="00E94D8A">
              <w:rPr>
                <w:rFonts w:ascii="Times New Roman" w:hAnsi="Times New Roman" w:cs="Times New Roman"/>
                <w:sz w:val="20"/>
                <w:szCs w:val="20"/>
                <w:lang w:val="uk-UA"/>
              </w:rPr>
              <w:t xml:space="preserve"> </w:t>
            </w:r>
            <w:proofErr w:type="spellStart"/>
            <w:r w:rsidR="00C10643" w:rsidRPr="00E94D8A">
              <w:rPr>
                <w:rFonts w:ascii="Times New Roman" w:hAnsi="Times New Roman" w:cs="Times New Roman"/>
                <w:sz w:val="20"/>
                <w:szCs w:val="20"/>
                <w:lang w:val="uk-UA"/>
              </w:rPr>
              <w:t>Systems</w:t>
            </w:r>
            <w:proofErr w:type="spellEnd"/>
            <w:r w:rsidR="00C10643" w:rsidRPr="00E94D8A">
              <w:rPr>
                <w:rFonts w:ascii="Times New Roman" w:hAnsi="Times New Roman" w:cs="Times New Roman"/>
                <w:sz w:val="20"/>
                <w:szCs w:val="20"/>
                <w:lang w:val="uk-UA"/>
              </w:rPr>
              <w:t xml:space="preserve">. 2022. </w:t>
            </w:r>
            <w:proofErr w:type="spellStart"/>
            <w:r w:rsidR="00C10643" w:rsidRPr="00E94D8A">
              <w:rPr>
                <w:rFonts w:ascii="Times New Roman" w:hAnsi="Times New Roman" w:cs="Times New Roman"/>
                <w:sz w:val="20"/>
                <w:szCs w:val="20"/>
                <w:lang w:val="uk-UA"/>
              </w:rPr>
              <w:t>Vol</w:t>
            </w:r>
            <w:proofErr w:type="spellEnd"/>
            <w:r w:rsidR="00C10643" w:rsidRPr="00E94D8A">
              <w:rPr>
                <w:rFonts w:ascii="Times New Roman" w:hAnsi="Times New Roman" w:cs="Times New Roman"/>
                <w:sz w:val="20"/>
                <w:szCs w:val="20"/>
                <w:lang w:val="uk-UA"/>
              </w:rPr>
              <w:t xml:space="preserve">. 485, рр. 881-895 </w:t>
            </w:r>
            <w:hyperlink r:id="rId4" w:history="1">
              <w:r w:rsidR="00C10643" w:rsidRPr="00E94D8A">
                <w:rPr>
                  <w:rStyle w:val="a4"/>
                  <w:rFonts w:ascii="Times New Roman" w:hAnsi="Times New Roman" w:cs="Times New Roman"/>
                  <w:sz w:val="20"/>
                  <w:szCs w:val="20"/>
                  <w:lang w:val="uk-UA"/>
                </w:rPr>
                <w:t>https://doi.org/10.1007/978-3-031-08093-7_58</w:t>
              </w:r>
            </w:hyperlink>
            <w:r w:rsidR="00EB5575" w:rsidRPr="00E94D8A">
              <w:rPr>
                <w:rFonts w:ascii="Times New Roman" w:hAnsi="Times New Roman" w:cs="Times New Roman"/>
                <w:sz w:val="20"/>
                <w:szCs w:val="20"/>
                <w:lang w:val="uk-UA"/>
              </w:rPr>
              <w:t xml:space="preserve"> </w:t>
            </w:r>
            <w:r w:rsidR="00EB5575" w:rsidRPr="00E94D8A">
              <w:rPr>
                <w:rFonts w:ascii="Times New Roman" w:hAnsi="Times New Roman" w:cs="Times New Roman"/>
                <w:b/>
                <w:sz w:val="20"/>
                <w:szCs w:val="20"/>
                <w:lang w:val="uk-UA"/>
              </w:rPr>
              <w:t>(</w:t>
            </w:r>
            <w:proofErr w:type="spellStart"/>
            <w:r w:rsidR="00EB5575" w:rsidRPr="00E94D8A">
              <w:rPr>
                <w:rFonts w:ascii="Times New Roman" w:hAnsi="Times New Roman" w:cs="Times New Roman"/>
                <w:b/>
                <w:sz w:val="20"/>
                <w:szCs w:val="20"/>
                <w:lang w:val="uk-UA"/>
              </w:rPr>
              <w:t>Scopus</w:t>
            </w:r>
            <w:proofErr w:type="spellEnd"/>
            <w:r w:rsidR="00EB5575" w:rsidRPr="00E94D8A">
              <w:rPr>
                <w:rFonts w:ascii="Times New Roman" w:hAnsi="Times New Roman" w:cs="Times New Roman"/>
                <w:b/>
                <w:sz w:val="20"/>
                <w:szCs w:val="20"/>
                <w:lang w:val="uk-UA"/>
              </w:rPr>
              <w:t>)</w:t>
            </w:r>
            <w:r w:rsidR="00EB5575" w:rsidRPr="00E94D8A">
              <w:rPr>
                <w:rFonts w:ascii="Times New Roman" w:hAnsi="Times New Roman" w:cs="Times New Roman"/>
                <w:sz w:val="20"/>
                <w:szCs w:val="20"/>
                <w:lang w:val="uk-UA"/>
              </w:rPr>
              <w:t>.</w:t>
            </w:r>
          </w:p>
          <w:p w:rsidR="005B1174" w:rsidRPr="00E94D8A" w:rsidRDefault="00916FFD" w:rsidP="00D13FA9">
            <w:pPr>
              <w:pStyle w:val="1"/>
              <w:tabs>
                <w:tab w:val="left" w:pos="1397"/>
              </w:tabs>
              <w:ind w:left="0" w:right="0" w:firstLine="0"/>
              <w:rPr>
                <w:b/>
                <w:sz w:val="20"/>
                <w:szCs w:val="20"/>
                <w:lang w:val="uk-UA"/>
              </w:rPr>
            </w:pPr>
            <w:r>
              <w:rPr>
                <w:sz w:val="20"/>
                <w:szCs w:val="20"/>
                <w:shd w:val="clear" w:color="auto" w:fill="FFFFFF"/>
                <w:lang w:val="ru-RU"/>
              </w:rPr>
              <w:t>8</w:t>
            </w:r>
            <w:r w:rsidR="005B1174" w:rsidRPr="00E94D8A">
              <w:rPr>
                <w:sz w:val="20"/>
                <w:szCs w:val="20"/>
                <w:shd w:val="clear" w:color="auto" w:fill="FFFFFF"/>
                <w:lang w:val="uk-UA"/>
              </w:rPr>
              <w:t>.</w:t>
            </w:r>
            <w:r w:rsidR="005B1174" w:rsidRPr="00E94D8A">
              <w:rPr>
                <w:sz w:val="20"/>
                <w:szCs w:val="20"/>
                <w:lang w:val="uk-UA"/>
              </w:rPr>
              <w:t xml:space="preserve"> </w:t>
            </w:r>
            <w:proofErr w:type="spellStart"/>
            <w:r w:rsidR="005B1174" w:rsidRPr="00E94D8A">
              <w:rPr>
                <w:sz w:val="20"/>
                <w:szCs w:val="20"/>
                <w:lang w:val="uk-UA"/>
              </w:rPr>
              <w:t>Кустріч</w:t>
            </w:r>
            <w:proofErr w:type="spellEnd"/>
            <w:r w:rsidR="005B1174" w:rsidRPr="00E94D8A">
              <w:rPr>
                <w:sz w:val="20"/>
                <w:szCs w:val="20"/>
                <w:lang w:val="uk-UA"/>
              </w:rPr>
              <w:t xml:space="preserve"> Л.О. Оцінка ефективності використання фінансових ресурсів сільськогосподарських підприємств на регіональному рівні. </w:t>
            </w:r>
            <w:proofErr w:type="spellStart"/>
            <w:r w:rsidR="005B1174" w:rsidRPr="00E94D8A">
              <w:rPr>
                <w:i/>
                <w:sz w:val="20"/>
                <w:szCs w:val="20"/>
                <w:lang w:val="uk-UA"/>
              </w:rPr>
              <w:t>Агросвіт</w:t>
            </w:r>
            <w:proofErr w:type="spellEnd"/>
            <w:r w:rsidR="005B1174" w:rsidRPr="00E94D8A">
              <w:rPr>
                <w:sz w:val="20"/>
                <w:szCs w:val="20"/>
                <w:lang w:val="uk-UA"/>
              </w:rPr>
              <w:t>. Київ: ТОВ «ДКС Центр», 2018. №1. С. 18-24.</w:t>
            </w:r>
          </w:p>
          <w:p w:rsidR="00D13FA9" w:rsidRPr="00482336" w:rsidRDefault="00916FFD" w:rsidP="00D13FA9">
            <w:pPr>
              <w:pStyle w:val="1"/>
              <w:tabs>
                <w:tab w:val="left" w:pos="1397"/>
              </w:tabs>
              <w:ind w:left="0" w:right="0" w:firstLine="0"/>
              <w:rPr>
                <w:sz w:val="20"/>
                <w:szCs w:val="20"/>
                <w:lang w:val="uk-UA"/>
              </w:rPr>
            </w:pPr>
            <w:r>
              <w:rPr>
                <w:sz w:val="20"/>
                <w:szCs w:val="20"/>
                <w:lang w:val="uk-UA"/>
              </w:rPr>
              <w:t xml:space="preserve">9. </w:t>
            </w:r>
            <w:proofErr w:type="spellStart"/>
            <w:r w:rsidR="00D13FA9" w:rsidRPr="00E94D8A">
              <w:rPr>
                <w:sz w:val="20"/>
                <w:szCs w:val="20"/>
                <w:lang w:val="uk-UA"/>
              </w:rPr>
              <w:t>Кустріч</w:t>
            </w:r>
            <w:proofErr w:type="spellEnd"/>
            <w:r w:rsidR="00D13FA9" w:rsidRPr="00E94D8A">
              <w:rPr>
                <w:sz w:val="20"/>
                <w:szCs w:val="20"/>
                <w:lang w:val="uk-UA"/>
              </w:rPr>
              <w:t xml:space="preserve"> Л.О. Інноваційні аспекти управління розвитком логістичного підприємництва. </w:t>
            </w:r>
            <w:r w:rsidR="00D13FA9" w:rsidRPr="00E94D8A">
              <w:rPr>
                <w:i/>
                <w:sz w:val="20"/>
                <w:szCs w:val="20"/>
                <w:lang w:val="uk-UA"/>
              </w:rPr>
              <w:t>Держава та регіони. Серія: Економіка та підприємництво.</w:t>
            </w:r>
            <w:r w:rsidR="00D13FA9" w:rsidRPr="00E94D8A">
              <w:rPr>
                <w:sz w:val="20"/>
                <w:szCs w:val="20"/>
                <w:lang w:val="uk-UA"/>
              </w:rPr>
              <w:t xml:space="preserve"> 2019. №1(106). С. 88-94.</w:t>
            </w:r>
          </w:p>
          <w:p w:rsidR="00D13FA9" w:rsidRPr="00E94D8A" w:rsidRDefault="00916FFD" w:rsidP="00D13FA9">
            <w:pPr>
              <w:pStyle w:val="1"/>
              <w:tabs>
                <w:tab w:val="left" w:pos="1397"/>
              </w:tabs>
              <w:ind w:left="0" w:right="0" w:firstLine="0"/>
              <w:rPr>
                <w:sz w:val="20"/>
                <w:szCs w:val="20"/>
                <w:lang w:val="uk-UA"/>
              </w:rPr>
            </w:pPr>
            <w:r>
              <w:rPr>
                <w:sz w:val="20"/>
                <w:szCs w:val="20"/>
                <w:lang w:val="uk-UA"/>
              </w:rPr>
              <w:t>10</w:t>
            </w:r>
            <w:r w:rsidR="00D13FA9" w:rsidRPr="00E94D8A">
              <w:rPr>
                <w:sz w:val="20"/>
                <w:szCs w:val="20"/>
                <w:lang w:val="uk-UA"/>
              </w:rPr>
              <w:t xml:space="preserve">. </w:t>
            </w:r>
            <w:proofErr w:type="spellStart"/>
            <w:r w:rsidR="00D13FA9" w:rsidRPr="00E94D8A">
              <w:rPr>
                <w:sz w:val="20"/>
                <w:szCs w:val="20"/>
                <w:lang w:val="uk-UA"/>
              </w:rPr>
              <w:t>Кустріч</w:t>
            </w:r>
            <w:proofErr w:type="spellEnd"/>
            <w:r w:rsidR="00D13FA9" w:rsidRPr="00E94D8A">
              <w:rPr>
                <w:sz w:val="20"/>
                <w:szCs w:val="20"/>
                <w:lang w:val="uk-UA"/>
              </w:rPr>
              <w:t xml:space="preserve"> Л.О. Методичні засади оцінки ефективності антикризового менеджменту в період трансформації економіки. </w:t>
            </w:r>
            <w:r w:rsidR="00D13FA9" w:rsidRPr="00E94D8A">
              <w:rPr>
                <w:i/>
                <w:sz w:val="20"/>
                <w:szCs w:val="20"/>
                <w:lang w:val="uk-UA"/>
              </w:rPr>
              <w:t>Науковий вісник Міжнародного гуманітарного університету. Серія: Економіка і менеджмен</w:t>
            </w:r>
            <w:r w:rsidR="00D13FA9" w:rsidRPr="00E94D8A">
              <w:rPr>
                <w:sz w:val="20"/>
                <w:szCs w:val="20"/>
                <w:lang w:val="uk-UA"/>
              </w:rPr>
              <w:t>т. 2019. Вип. 35. С. 52-59.</w:t>
            </w:r>
          </w:p>
          <w:p w:rsidR="00D13FA9" w:rsidRPr="00E94D8A" w:rsidRDefault="00916FFD" w:rsidP="00D13FA9">
            <w:pPr>
              <w:pStyle w:val="rvps2"/>
              <w:spacing w:before="0" w:beforeAutospacing="0" w:after="0" w:afterAutospacing="0"/>
              <w:jc w:val="both"/>
              <w:rPr>
                <w:sz w:val="20"/>
                <w:szCs w:val="20"/>
              </w:rPr>
            </w:pPr>
            <w:r>
              <w:rPr>
                <w:sz w:val="20"/>
                <w:szCs w:val="20"/>
                <w:lang w:val="uk-UA"/>
              </w:rPr>
              <w:t>11</w:t>
            </w:r>
            <w:r w:rsidR="00D13FA9" w:rsidRPr="00E94D8A">
              <w:rPr>
                <w:sz w:val="20"/>
                <w:szCs w:val="20"/>
                <w:lang w:val="uk-UA"/>
              </w:rPr>
              <w:t xml:space="preserve">. </w:t>
            </w:r>
            <w:proofErr w:type="spellStart"/>
            <w:r w:rsidR="00D13FA9" w:rsidRPr="00E94D8A">
              <w:rPr>
                <w:sz w:val="20"/>
                <w:szCs w:val="20"/>
              </w:rPr>
              <w:t>Кустріч</w:t>
            </w:r>
            <w:proofErr w:type="spellEnd"/>
            <w:r w:rsidR="00D13FA9" w:rsidRPr="00E94D8A">
              <w:rPr>
                <w:sz w:val="20"/>
                <w:szCs w:val="20"/>
              </w:rPr>
              <w:t xml:space="preserve"> Л.О. </w:t>
            </w:r>
            <w:proofErr w:type="spellStart"/>
            <w:r w:rsidR="00D13FA9" w:rsidRPr="00E94D8A">
              <w:rPr>
                <w:sz w:val="20"/>
                <w:szCs w:val="20"/>
              </w:rPr>
              <w:t>Маркетингова</w:t>
            </w:r>
            <w:proofErr w:type="spellEnd"/>
            <w:r w:rsidR="00D13FA9" w:rsidRPr="00E94D8A">
              <w:rPr>
                <w:sz w:val="20"/>
                <w:szCs w:val="20"/>
              </w:rPr>
              <w:t xml:space="preserve"> </w:t>
            </w:r>
            <w:proofErr w:type="spellStart"/>
            <w:r w:rsidR="00D13FA9" w:rsidRPr="00E94D8A">
              <w:rPr>
                <w:sz w:val="20"/>
                <w:szCs w:val="20"/>
              </w:rPr>
              <w:t>конкурентна</w:t>
            </w:r>
            <w:proofErr w:type="spellEnd"/>
            <w:r w:rsidR="00D13FA9" w:rsidRPr="00E94D8A">
              <w:rPr>
                <w:sz w:val="20"/>
                <w:szCs w:val="20"/>
              </w:rPr>
              <w:t xml:space="preserve"> </w:t>
            </w:r>
            <w:proofErr w:type="spellStart"/>
            <w:r w:rsidR="00D13FA9" w:rsidRPr="00E94D8A">
              <w:rPr>
                <w:sz w:val="20"/>
                <w:szCs w:val="20"/>
              </w:rPr>
              <w:t>стратегія</w:t>
            </w:r>
            <w:proofErr w:type="spellEnd"/>
            <w:r w:rsidR="00D13FA9" w:rsidRPr="00E94D8A">
              <w:rPr>
                <w:sz w:val="20"/>
                <w:szCs w:val="20"/>
              </w:rPr>
              <w:t xml:space="preserve"> як </w:t>
            </w:r>
            <w:proofErr w:type="spellStart"/>
            <w:r w:rsidR="00D13FA9" w:rsidRPr="00E94D8A">
              <w:rPr>
                <w:sz w:val="20"/>
                <w:szCs w:val="20"/>
              </w:rPr>
              <w:t>необхідний</w:t>
            </w:r>
            <w:proofErr w:type="spellEnd"/>
            <w:r w:rsidR="00D13FA9" w:rsidRPr="00E94D8A">
              <w:rPr>
                <w:sz w:val="20"/>
                <w:szCs w:val="20"/>
              </w:rPr>
              <w:t xml:space="preserve"> </w:t>
            </w:r>
            <w:proofErr w:type="spellStart"/>
            <w:r w:rsidR="00D13FA9" w:rsidRPr="00E94D8A">
              <w:rPr>
                <w:sz w:val="20"/>
                <w:szCs w:val="20"/>
              </w:rPr>
              <w:t>елемент</w:t>
            </w:r>
            <w:proofErr w:type="spellEnd"/>
            <w:r w:rsidR="00D13FA9" w:rsidRPr="00E94D8A">
              <w:rPr>
                <w:sz w:val="20"/>
                <w:szCs w:val="20"/>
              </w:rPr>
              <w:t xml:space="preserve"> </w:t>
            </w:r>
            <w:proofErr w:type="spellStart"/>
            <w:r w:rsidR="00D13FA9" w:rsidRPr="00E94D8A">
              <w:rPr>
                <w:sz w:val="20"/>
                <w:szCs w:val="20"/>
              </w:rPr>
              <w:t>системи</w:t>
            </w:r>
            <w:proofErr w:type="spellEnd"/>
            <w:r w:rsidR="00D13FA9" w:rsidRPr="00E94D8A">
              <w:rPr>
                <w:sz w:val="20"/>
                <w:szCs w:val="20"/>
              </w:rPr>
              <w:t xml:space="preserve"> </w:t>
            </w:r>
            <w:proofErr w:type="spellStart"/>
            <w:r w:rsidR="00D13FA9" w:rsidRPr="00E94D8A">
              <w:rPr>
                <w:sz w:val="20"/>
                <w:szCs w:val="20"/>
              </w:rPr>
              <w:t>управління</w:t>
            </w:r>
            <w:proofErr w:type="spellEnd"/>
            <w:r w:rsidR="00D13FA9" w:rsidRPr="00E94D8A">
              <w:rPr>
                <w:sz w:val="20"/>
                <w:szCs w:val="20"/>
              </w:rPr>
              <w:t xml:space="preserve"> </w:t>
            </w:r>
            <w:proofErr w:type="spellStart"/>
            <w:r w:rsidR="00D13FA9" w:rsidRPr="00E94D8A">
              <w:rPr>
                <w:sz w:val="20"/>
                <w:szCs w:val="20"/>
              </w:rPr>
              <w:t>підприємством</w:t>
            </w:r>
            <w:proofErr w:type="spellEnd"/>
            <w:r w:rsidR="00D13FA9" w:rsidRPr="00E94D8A">
              <w:rPr>
                <w:sz w:val="20"/>
                <w:szCs w:val="20"/>
              </w:rPr>
              <w:t xml:space="preserve">. </w:t>
            </w:r>
            <w:proofErr w:type="spellStart"/>
            <w:r w:rsidR="00D13FA9" w:rsidRPr="00E94D8A">
              <w:rPr>
                <w:i/>
                <w:sz w:val="20"/>
                <w:szCs w:val="20"/>
              </w:rPr>
              <w:t>Науковий</w:t>
            </w:r>
            <w:proofErr w:type="spellEnd"/>
            <w:r w:rsidR="00D13FA9" w:rsidRPr="00E94D8A">
              <w:rPr>
                <w:i/>
                <w:sz w:val="20"/>
                <w:szCs w:val="20"/>
              </w:rPr>
              <w:t xml:space="preserve"> </w:t>
            </w:r>
            <w:proofErr w:type="spellStart"/>
            <w:r w:rsidR="00D13FA9" w:rsidRPr="00E94D8A">
              <w:rPr>
                <w:i/>
                <w:sz w:val="20"/>
                <w:szCs w:val="20"/>
              </w:rPr>
              <w:t>вісник</w:t>
            </w:r>
            <w:proofErr w:type="spellEnd"/>
            <w:r w:rsidR="00D13FA9" w:rsidRPr="00E94D8A">
              <w:rPr>
                <w:i/>
                <w:sz w:val="20"/>
                <w:szCs w:val="20"/>
              </w:rPr>
              <w:t xml:space="preserve"> </w:t>
            </w:r>
            <w:proofErr w:type="spellStart"/>
            <w:r w:rsidR="00D13FA9" w:rsidRPr="00E94D8A">
              <w:rPr>
                <w:i/>
                <w:sz w:val="20"/>
                <w:szCs w:val="20"/>
              </w:rPr>
              <w:t>Херсонського</w:t>
            </w:r>
            <w:proofErr w:type="spellEnd"/>
            <w:r w:rsidR="00D13FA9" w:rsidRPr="00E94D8A">
              <w:rPr>
                <w:i/>
                <w:sz w:val="20"/>
                <w:szCs w:val="20"/>
              </w:rPr>
              <w:t xml:space="preserve"> державного </w:t>
            </w:r>
            <w:proofErr w:type="spellStart"/>
            <w:r w:rsidR="00D13FA9" w:rsidRPr="00E94D8A">
              <w:rPr>
                <w:i/>
                <w:sz w:val="20"/>
                <w:szCs w:val="20"/>
              </w:rPr>
              <w:t>університету</w:t>
            </w:r>
            <w:proofErr w:type="spellEnd"/>
            <w:r w:rsidR="00D13FA9" w:rsidRPr="00E94D8A">
              <w:rPr>
                <w:i/>
                <w:sz w:val="20"/>
                <w:szCs w:val="20"/>
              </w:rPr>
              <w:t xml:space="preserve">. </w:t>
            </w:r>
            <w:proofErr w:type="spellStart"/>
            <w:r w:rsidR="00D13FA9" w:rsidRPr="00E94D8A">
              <w:rPr>
                <w:i/>
                <w:sz w:val="20"/>
                <w:szCs w:val="20"/>
              </w:rPr>
              <w:t>Серія</w:t>
            </w:r>
            <w:proofErr w:type="spellEnd"/>
            <w:r w:rsidR="00D13FA9" w:rsidRPr="00E94D8A">
              <w:rPr>
                <w:i/>
                <w:sz w:val="20"/>
                <w:szCs w:val="20"/>
              </w:rPr>
              <w:t xml:space="preserve"> «</w:t>
            </w:r>
            <w:proofErr w:type="spellStart"/>
            <w:r w:rsidR="00D13FA9" w:rsidRPr="00E94D8A">
              <w:rPr>
                <w:i/>
                <w:sz w:val="20"/>
                <w:szCs w:val="20"/>
              </w:rPr>
              <w:t>Економічні</w:t>
            </w:r>
            <w:proofErr w:type="spellEnd"/>
            <w:r w:rsidR="00D13FA9" w:rsidRPr="00E94D8A">
              <w:rPr>
                <w:i/>
                <w:sz w:val="20"/>
                <w:szCs w:val="20"/>
              </w:rPr>
              <w:t xml:space="preserve"> науки»</w:t>
            </w:r>
            <w:r w:rsidR="00D13FA9" w:rsidRPr="00E94D8A">
              <w:rPr>
                <w:sz w:val="20"/>
                <w:szCs w:val="20"/>
              </w:rPr>
              <w:t xml:space="preserve">. 2019. </w:t>
            </w:r>
            <w:proofErr w:type="spellStart"/>
            <w:r w:rsidR="00D13FA9" w:rsidRPr="00E94D8A">
              <w:rPr>
                <w:sz w:val="20"/>
                <w:szCs w:val="20"/>
              </w:rPr>
              <w:t>Вип</w:t>
            </w:r>
            <w:proofErr w:type="spellEnd"/>
            <w:r w:rsidR="00D13FA9" w:rsidRPr="00E94D8A">
              <w:rPr>
                <w:sz w:val="20"/>
                <w:szCs w:val="20"/>
              </w:rPr>
              <w:t>. 33. С. 112-116.</w:t>
            </w:r>
          </w:p>
          <w:p w:rsidR="00D13FA9" w:rsidRPr="00E94D8A" w:rsidRDefault="00916FFD" w:rsidP="00D13FA9">
            <w:pPr>
              <w:pStyle w:val="rvps2"/>
              <w:spacing w:before="0" w:beforeAutospacing="0" w:after="0" w:afterAutospacing="0"/>
              <w:jc w:val="both"/>
              <w:rPr>
                <w:sz w:val="20"/>
                <w:szCs w:val="20"/>
                <w:lang w:val="uk-UA"/>
              </w:rPr>
            </w:pPr>
            <w:r>
              <w:rPr>
                <w:sz w:val="20"/>
                <w:szCs w:val="20"/>
                <w:lang w:val="uk-UA"/>
              </w:rPr>
              <w:t>12</w:t>
            </w:r>
            <w:r w:rsidR="00D13FA9" w:rsidRPr="00E94D8A">
              <w:rPr>
                <w:sz w:val="20"/>
                <w:szCs w:val="20"/>
                <w:lang w:val="uk-UA"/>
              </w:rPr>
              <w:t xml:space="preserve">. </w:t>
            </w:r>
            <w:proofErr w:type="spellStart"/>
            <w:r w:rsidR="00D13FA9" w:rsidRPr="00E94D8A">
              <w:rPr>
                <w:sz w:val="20"/>
                <w:szCs w:val="20"/>
                <w:lang w:val="uk-UA"/>
              </w:rPr>
              <w:t>Кустріч</w:t>
            </w:r>
            <w:proofErr w:type="spellEnd"/>
            <w:r w:rsidR="00D13FA9" w:rsidRPr="00E94D8A">
              <w:rPr>
                <w:sz w:val="20"/>
                <w:szCs w:val="20"/>
                <w:lang w:val="uk-UA"/>
              </w:rPr>
              <w:t xml:space="preserve"> Л.О. Підвищення ефективності діяльності як основа розвитку логістичного підприємництва в Україні. </w:t>
            </w:r>
            <w:proofErr w:type="spellStart"/>
            <w:r w:rsidR="00D13FA9" w:rsidRPr="00E94D8A">
              <w:rPr>
                <w:i/>
                <w:sz w:val="20"/>
                <w:szCs w:val="20"/>
                <w:lang w:val="uk-UA"/>
              </w:rPr>
              <w:t>Агросвіт</w:t>
            </w:r>
            <w:proofErr w:type="spellEnd"/>
            <w:r w:rsidR="00D13FA9" w:rsidRPr="00E94D8A">
              <w:rPr>
                <w:sz w:val="20"/>
                <w:szCs w:val="20"/>
                <w:lang w:val="uk-UA"/>
              </w:rPr>
              <w:t>. 2020. №3. С. 13-19.</w:t>
            </w:r>
          </w:p>
          <w:p w:rsidR="00D13FA9" w:rsidRPr="00E94D8A" w:rsidRDefault="00916FFD" w:rsidP="00D13FA9">
            <w:pPr>
              <w:pStyle w:val="1"/>
              <w:tabs>
                <w:tab w:val="left" w:pos="1397"/>
              </w:tabs>
              <w:ind w:left="0" w:right="0" w:firstLine="0"/>
              <w:rPr>
                <w:sz w:val="20"/>
                <w:szCs w:val="20"/>
                <w:lang w:val="uk-UA"/>
              </w:rPr>
            </w:pPr>
            <w:r>
              <w:rPr>
                <w:sz w:val="20"/>
                <w:szCs w:val="20"/>
                <w:shd w:val="clear" w:color="auto" w:fill="FFFFFF"/>
                <w:lang w:val="uk-UA"/>
              </w:rPr>
              <w:t>13</w:t>
            </w:r>
            <w:r w:rsidR="00D13FA9" w:rsidRPr="00E94D8A">
              <w:rPr>
                <w:sz w:val="20"/>
                <w:szCs w:val="20"/>
                <w:shd w:val="clear" w:color="auto" w:fill="FFFFFF"/>
                <w:lang w:val="uk-UA"/>
              </w:rPr>
              <w:t xml:space="preserve">. </w:t>
            </w:r>
            <w:proofErr w:type="spellStart"/>
            <w:r w:rsidR="00D13FA9" w:rsidRPr="00E94D8A">
              <w:rPr>
                <w:sz w:val="20"/>
                <w:szCs w:val="20"/>
                <w:lang w:val="uk-UA"/>
              </w:rPr>
              <w:t>Кустріч</w:t>
            </w:r>
            <w:proofErr w:type="spellEnd"/>
            <w:r w:rsidR="00D13FA9" w:rsidRPr="00E94D8A">
              <w:rPr>
                <w:sz w:val="20"/>
                <w:szCs w:val="20"/>
                <w:lang w:val="uk-UA"/>
              </w:rPr>
              <w:t xml:space="preserve"> Л.О. Логістичні інновації як основа управління підприємством. </w:t>
            </w:r>
            <w:r w:rsidR="00D13FA9" w:rsidRPr="00E94D8A">
              <w:rPr>
                <w:i/>
                <w:sz w:val="20"/>
                <w:szCs w:val="20"/>
                <w:lang w:val="uk-UA"/>
              </w:rPr>
              <w:t>Економіка та держава</w:t>
            </w:r>
            <w:r w:rsidR="00D13FA9" w:rsidRPr="00E94D8A">
              <w:rPr>
                <w:sz w:val="20"/>
                <w:szCs w:val="20"/>
                <w:lang w:val="uk-UA"/>
              </w:rPr>
              <w:t>. 2020. №2. С. 10-14.</w:t>
            </w:r>
          </w:p>
          <w:p w:rsidR="00A55AD9" w:rsidRPr="00916FFD" w:rsidRDefault="00916FFD" w:rsidP="00916FFD">
            <w:pPr>
              <w:jc w:val="both"/>
              <w:rPr>
                <w:rFonts w:ascii="Times New Roman" w:hAnsi="Times New Roman" w:cs="Times New Roman"/>
                <w:sz w:val="20"/>
                <w:szCs w:val="20"/>
              </w:rPr>
            </w:pPr>
            <w:r w:rsidRPr="00916FFD">
              <w:rPr>
                <w:rFonts w:ascii="Times New Roman" w:hAnsi="Times New Roman" w:cs="Times New Roman"/>
                <w:sz w:val="20"/>
                <w:szCs w:val="20"/>
                <w:lang w:val="uk-UA"/>
              </w:rPr>
              <w:lastRenderedPageBreak/>
              <w:t>14</w:t>
            </w:r>
            <w:r w:rsidR="00D13FA9" w:rsidRPr="00916FFD">
              <w:rPr>
                <w:rFonts w:ascii="Times New Roman" w:hAnsi="Times New Roman" w:cs="Times New Roman"/>
                <w:sz w:val="20"/>
                <w:szCs w:val="20"/>
                <w:lang w:val="uk-UA"/>
              </w:rPr>
              <w:t xml:space="preserve">. </w:t>
            </w:r>
            <w:proofErr w:type="spellStart"/>
            <w:r w:rsidR="00A55AD9" w:rsidRPr="00916FFD">
              <w:rPr>
                <w:rFonts w:ascii="Times New Roman" w:hAnsi="Times New Roman" w:cs="Times New Roman"/>
                <w:sz w:val="20"/>
                <w:szCs w:val="20"/>
                <w:lang w:val="uk-UA"/>
              </w:rPr>
              <w:t>Кустріч</w:t>
            </w:r>
            <w:proofErr w:type="spellEnd"/>
            <w:r w:rsidR="00A55AD9" w:rsidRPr="00916FFD">
              <w:rPr>
                <w:rFonts w:ascii="Times New Roman" w:hAnsi="Times New Roman" w:cs="Times New Roman"/>
                <w:sz w:val="20"/>
                <w:szCs w:val="20"/>
                <w:lang w:val="uk-UA"/>
              </w:rPr>
              <w:t xml:space="preserve"> Л.О. Підвищення технологічної ефективності сільськогосподарської галузі: регіональний аспект. </w:t>
            </w:r>
            <w:r w:rsidR="00A55AD9" w:rsidRPr="00916FFD">
              <w:rPr>
                <w:rFonts w:ascii="Times New Roman" w:hAnsi="Times New Roman" w:cs="Times New Roman"/>
                <w:i/>
                <w:sz w:val="20"/>
                <w:szCs w:val="20"/>
                <w:lang w:val="uk-UA"/>
              </w:rPr>
              <w:t>Інфраструктура ринку.</w:t>
            </w:r>
            <w:r w:rsidR="00A55AD9" w:rsidRPr="00916FFD">
              <w:rPr>
                <w:rFonts w:ascii="Times New Roman" w:hAnsi="Times New Roman" w:cs="Times New Roman"/>
                <w:sz w:val="20"/>
                <w:szCs w:val="20"/>
                <w:lang w:val="uk-UA"/>
              </w:rPr>
              <w:t xml:space="preserve"> 2020. №43. С. 60-65. URL: </w:t>
            </w:r>
            <w:hyperlink r:id="rId5" w:history="1">
              <w:r w:rsidR="00A55AD9" w:rsidRPr="00916FFD">
                <w:rPr>
                  <w:rStyle w:val="a4"/>
                  <w:rFonts w:ascii="Times New Roman" w:hAnsi="Times New Roman" w:cs="Times New Roman"/>
                  <w:sz w:val="20"/>
                  <w:szCs w:val="20"/>
                  <w:lang w:val="uk-UA"/>
                </w:rPr>
                <w:t>http://www.market-inf.od.ua/uk/43-2020</w:t>
              </w:r>
            </w:hyperlink>
          </w:p>
          <w:p w:rsidR="00A55AD9" w:rsidRPr="00916FFD" w:rsidRDefault="00916FFD" w:rsidP="00916FFD">
            <w:pPr>
              <w:jc w:val="both"/>
              <w:rPr>
                <w:rFonts w:ascii="Times New Roman" w:hAnsi="Times New Roman" w:cs="Times New Roman"/>
                <w:sz w:val="20"/>
                <w:szCs w:val="20"/>
              </w:rPr>
            </w:pPr>
            <w:r w:rsidRPr="00916FFD">
              <w:rPr>
                <w:rFonts w:ascii="Times New Roman" w:hAnsi="Times New Roman" w:cs="Times New Roman"/>
                <w:sz w:val="20"/>
                <w:szCs w:val="20"/>
                <w:lang w:val="uk-UA"/>
              </w:rPr>
              <w:t xml:space="preserve">15. </w:t>
            </w:r>
            <w:proofErr w:type="spellStart"/>
            <w:r w:rsidR="00A55AD9" w:rsidRPr="00916FFD">
              <w:rPr>
                <w:rFonts w:ascii="Times New Roman" w:hAnsi="Times New Roman" w:cs="Times New Roman"/>
                <w:sz w:val="20"/>
                <w:szCs w:val="20"/>
                <w:lang w:val="uk-UA"/>
              </w:rPr>
              <w:t>Кустріч</w:t>
            </w:r>
            <w:proofErr w:type="spellEnd"/>
            <w:r w:rsidR="00A55AD9" w:rsidRPr="00916FFD">
              <w:rPr>
                <w:rFonts w:ascii="Times New Roman" w:hAnsi="Times New Roman" w:cs="Times New Roman"/>
                <w:sz w:val="20"/>
                <w:szCs w:val="20"/>
                <w:lang w:val="uk-UA"/>
              </w:rPr>
              <w:t xml:space="preserve"> Л.О. Управління фінансовим забезпеченням інноваційної діяльності сільськогосподарських підприємств. </w:t>
            </w:r>
            <w:r w:rsidR="00A55AD9" w:rsidRPr="00916FFD">
              <w:rPr>
                <w:rFonts w:ascii="Times New Roman" w:hAnsi="Times New Roman" w:cs="Times New Roman"/>
                <w:i/>
                <w:sz w:val="20"/>
                <w:szCs w:val="20"/>
                <w:lang w:val="uk-UA"/>
              </w:rPr>
              <w:t>Збірник наукових праць Уманського НУС.</w:t>
            </w:r>
            <w:r w:rsidR="00A55AD9" w:rsidRPr="00916FFD">
              <w:rPr>
                <w:rFonts w:ascii="Times New Roman" w:hAnsi="Times New Roman" w:cs="Times New Roman"/>
                <w:sz w:val="20"/>
                <w:szCs w:val="20"/>
                <w:lang w:val="uk-UA"/>
              </w:rPr>
              <w:t xml:space="preserve"> 2020. Вип. 97</w:t>
            </w:r>
          </w:p>
          <w:p w:rsidR="00A55AD9" w:rsidRPr="00916FFD" w:rsidRDefault="00916FFD" w:rsidP="00916FFD">
            <w:pPr>
              <w:jc w:val="both"/>
              <w:rPr>
                <w:rStyle w:val="a4"/>
                <w:rFonts w:ascii="Times New Roman" w:hAnsi="Times New Roman" w:cs="Times New Roman"/>
                <w:i/>
                <w:iCs/>
                <w:color w:val="000000"/>
                <w:sz w:val="20"/>
                <w:szCs w:val="20"/>
                <w:lang w:val="uk-UA"/>
              </w:rPr>
            </w:pPr>
            <w:r w:rsidRPr="00916FFD">
              <w:rPr>
                <w:rStyle w:val="a5"/>
                <w:rFonts w:ascii="Times New Roman" w:hAnsi="Times New Roman" w:cs="Times New Roman"/>
                <w:i w:val="0"/>
                <w:color w:val="000000"/>
                <w:sz w:val="20"/>
                <w:szCs w:val="20"/>
                <w:lang w:val="uk-UA"/>
              </w:rPr>
              <w:t xml:space="preserve">16. </w:t>
            </w:r>
            <w:proofErr w:type="spellStart"/>
            <w:r w:rsidR="00A55AD9" w:rsidRPr="00916FFD">
              <w:rPr>
                <w:rStyle w:val="a5"/>
                <w:rFonts w:ascii="Times New Roman" w:hAnsi="Times New Roman" w:cs="Times New Roman"/>
                <w:i w:val="0"/>
                <w:color w:val="000000"/>
                <w:sz w:val="20"/>
                <w:szCs w:val="20"/>
                <w:lang w:val="uk-UA"/>
              </w:rPr>
              <w:t>Кустріч</w:t>
            </w:r>
            <w:proofErr w:type="spellEnd"/>
            <w:r w:rsidR="00A55AD9" w:rsidRPr="00916FFD">
              <w:rPr>
                <w:rStyle w:val="a5"/>
                <w:rFonts w:ascii="Times New Roman" w:hAnsi="Times New Roman" w:cs="Times New Roman"/>
                <w:i w:val="0"/>
                <w:color w:val="000000"/>
                <w:sz w:val="20"/>
                <w:szCs w:val="20"/>
                <w:lang w:val="uk-UA"/>
              </w:rPr>
              <w:t xml:space="preserve"> Л. О.</w:t>
            </w:r>
            <w:r w:rsidR="00A55AD9" w:rsidRPr="00916FFD">
              <w:rPr>
                <w:rStyle w:val="a5"/>
                <w:rFonts w:ascii="Times New Roman" w:hAnsi="Times New Roman" w:cs="Times New Roman"/>
                <w:color w:val="000000"/>
                <w:sz w:val="20"/>
                <w:szCs w:val="20"/>
                <w:lang w:val="uk-UA"/>
              </w:rPr>
              <w:t> </w:t>
            </w:r>
            <w:r w:rsidR="00A55AD9" w:rsidRPr="00916FFD">
              <w:rPr>
                <w:rStyle w:val="a5"/>
                <w:rFonts w:ascii="Times New Roman" w:hAnsi="Times New Roman" w:cs="Times New Roman"/>
                <w:i w:val="0"/>
                <w:color w:val="000000"/>
                <w:sz w:val="20"/>
                <w:szCs w:val="20"/>
                <w:lang w:val="uk-UA"/>
              </w:rPr>
              <w:t>Побудова ефективної системи фінансового менеджменту:</w:t>
            </w:r>
            <w:r>
              <w:rPr>
                <w:rStyle w:val="a5"/>
                <w:rFonts w:ascii="Times New Roman" w:hAnsi="Times New Roman" w:cs="Times New Roman"/>
                <w:i w:val="0"/>
                <w:color w:val="000000"/>
                <w:sz w:val="20"/>
                <w:szCs w:val="20"/>
                <w:lang w:val="uk-UA"/>
              </w:rPr>
              <w:t xml:space="preserve"> </w:t>
            </w:r>
            <w:r w:rsidR="00A55AD9" w:rsidRPr="00916FFD">
              <w:rPr>
                <w:rStyle w:val="a5"/>
                <w:rFonts w:ascii="Times New Roman" w:hAnsi="Times New Roman" w:cs="Times New Roman"/>
                <w:i w:val="0"/>
                <w:color w:val="000000"/>
                <w:sz w:val="20"/>
                <w:szCs w:val="20"/>
                <w:lang w:val="uk-UA"/>
              </w:rPr>
              <w:t>теоретико-практичний аспект</w:t>
            </w:r>
            <w:r>
              <w:rPr>
                <w:rStyle w:val="a5"/>
                <w:rFonts w:ascii="Times New Roman" w:hAnsi="Times New Roman" w:cs="Times New Roman"/>
                <w:i w:val="0"/>
                <w:color w:val="000000"/>
                <w:sz w:val="20"/>
                <w:szCs w:val="20"/>
                <w:lang w:val="uk-UA"/>
              </w:rPr>
              <w:t>.</w:t>
            </w:r>
            <w:r w:rsidR="00A55AD9" w:rsidRPr="00916FFD">
              <w:rPr>
                <w:rStyle w:val="a5"/>
                <w:rFonts w:ascii="Times New Roman" w:hAnsi="Times New Roman" w:cs="Times New Roman"/>
                <w:color w:val="000000"/>
                <w:sz w:val="20"/>
                <w:szCs w:val="20"/>
                <w:lang w:val="uk-UA"/>
              </w:rPr>
              <w:t xml:space="preserve"> Міжнародний науковий журнал "</w:t>
            </w:r>
            <w:proofErr w:type="spellStart"/>
            <w:r w:rsidR="00A55AD9" w:rsidRPr="00916FFD">
              <w:rPr>
                <w:rStyle w:val="a5"/>
                <w:rFonts w:ascii="Times New Roman" w:hAnsi="Times New Roman" w:cs="Times New Roman"/>
                <w:color w:val="000000"/>
                <w:sz w:val="20"/>
                <w:szCs w:val="20"/>
                <w:lang w:val="uk-UA"/>
              </w:rPr>
              <w:t>Інтернаук</w:t>
            </w:r>
            <w:r>
              <w:rPr>
                <w:rStyle w:val="a5"/>
                <w:rFonts w:ascii="Times New Roman" w:hAnsi="Times New Roman" w:cs="Times New Roman"/>
                <w:color w:val="000000"/>
                <w:sz w:val="20"/>
                <w:szCs w:val="20"/>
                <w:lang w:val="uk-UA"/>
              </w:rPr>
              <w:t>а</w:t>
            </w:r>
            <w:proofErr w:type="spellEnd"/>
            <w:r>
              <w:rPr>
                <w:rStyle w:val="a5"/>
                <w:rFonts w:ascii="Times New Roman" w:hAnsi="Times New Roman" w:cs="Times New Roman"/>
                <w:color w:val="000000"/>
                <w:sz w:val="20"/>
                <w:szCs w:val="20"/>
                <w:lang w:val="uk-UA"/>
              </w:rPr>
              <w:t xml:space="preserve">". Серія: "Економічні науки". </w:t>
            </w:r>
            <w:r w:rsidRPr="00916FFD">
              <w:rPr>
                <w:rStyle w:val="a5"/>
                <w:rFonts w:ascii="Times New Roman" w:hAnsi="Times New Roman" w:cs="Times New Roman"/>
                <w:i w:val="0"/>
                <w:color w:val="000000"/>
                <w:sz w:val="20"/>
                <w:szCs w:val="20"/>
                <w:lang w:val="uk-UA"/>
              </w:rPr>
              <w:t>2021.</w:t>
            </w:r>
            <w:r w:rsidR="00A55AD9" w:rsidRPr="00916FFD">
              <w:rPr>
                <w:rStyle w:val="a5"/>
                <w:rFonts w:ascii="Times New Roman" w:hAnsi="Times New Roman" w:cs="Times New Roman"/>
                <w:i w:val="0"/>
                <w:color w:val="000000"/>
                <w:sz w:val="20"/>
                <w:szCs w:val="20"/>
                <w:lang w:val="uk-UA"/>
              </w:rPr>
              <w:t xml:space="preserve"> №1.</w:t>
            </w:r>
            <w:r w:rsidR="00A55AD9" w:rsidRPr="00916FFD">
              <w:rPr>
                <w:rStyle w:val="a5"/>
                <w:rFonts w:ascii="Times New Roman" w:hAnsi="Times New Roman" w:cs="Times New Roman"/>
                <w:color w:val="000000"/>
                <w:sz w:val="20"/>
                <w:szCs w:val="20"/>
                <w:lang w:val="uk-UA"/>
              </w:rPr>
              <w:t> </w:t>
            </w:r>
            <w:hyperlink r:id="rId6" w:history="1">
              <w:r w:rsidR="00A55AD9" w:rsidRPr="00916FFD">
                <w:rPr>
                  <w:rStyle w:val="a4"/>
                  <w:rFonts w:ascii="Times New Roman" w:hAnsi="Times New Roman" w:cs="Times New Roman"/>
                  <w:i/>
                  <w:iCs/>
                  <w:color w:val="000000"/>
                  <w:sz w:val="20"/>
                  <w:szCs w:val="20"/>
                  <w:lang w:val="uk-UA"/>
                </w:rPr>
                <w:t>https://doi.org/10.25313/2520-2294-2021-1-6864</w:t>
              </w:r>
            </w:hyperlink>
          </w:p>
          <w:p w:rsidR="00A55AD9" w:rsidRPr="00916FFD" w:rsidRDefault="00916FFD" w:rsidP="00916FFD">
            <w:pPr>
              <w:jc w:val="both"/>
              <w:rPr>
                <w:rFonts w:ascii="Times New Roman" w:hAnsi="Times New Roman" w:cs="Times New Roman"/>
                <w:sz w:val="20"/>
                <w:szCs w:val="20"/>
                <w:lang w:val="uk-UA"/>
              </w:rPr>
            </w:pPr>
            <w:r w:rsidRPr="00916FFD">
              <w:rPr>
                <w:rStyle w:val="a5"/>
                <w:rFonts w:ascii="Times New Roman" w:hAnsi="Times New Roman" w:cs="Times New Roman"/>
                <w:i w:val="0"/>
                <w:color w:val="000000"/>
                <w:sz w:val="20"/>
                <w:szCs w:val="20"/>
                <w:lang w:val="uk-UA"/>
              </w:rPr>
              <w:t xml:space="preserve">17. </w:t>
            </w:r>
            <w:proofErr w:type="spellStart"/>
            <w:r w:rsidR="00A55AD9" w:rsidRPr="00916FFD">
              <w:rPr>
                <w:rStyle w:val="a5"/>
                <w:rFonts w:ascii="Times New Roman" w:hAnsi="Times New Roman" w:cs="Times New Roman"/>
                <w:i w:val="0"/>
                <w:color w:val="000000"/>
                <w:sz w:val="20"/>
                <w:szCs w:val="20"/>
                <w:lang w:val="uk-UA"/>
              </w:rPr>
              <w:t>Кустріч</w:t>
            </w:r>
            <w:proofErr w:type="spellEnd"/>
            <w:r w:rsidR="00A55AD9" w:rsidRPr="00916FFD">
              <w:rPr>
                <w:rStyle w:val="a5"/>
                <w:rFonts w:ascii="Times New Roman" w:hAnsi="Times New Roman" w:cs="Times New Roman"/>
                <w:i w:val="0"/>
                <w:color w:val="000000"/>
                <w:sz w:val="20"/>
                <w:szCs w:val="20"/>
                <w:lang w:val="uk-UA"/>
              </w:rPr>
              <w:t xml:space="preserve"> Л О., </w:t>
            </w:r>
            <w:proofErr w:type="spellStart"/>
            <w:r w:rsidR="00A55AD9" w:rsidRPr="00916FFD">
              <w:rPr>
                <w:rStyle w:val="a5"/>
                <w:rFonts w:ascii="Times New Roman" w:hAnsi="Times New Roman" w:cs="Times New Roman"/>
                <w:i w:val="0"/>
                <w:color w:val="000000"/>
                <w:sz w:val="20"/>
                <w:szCs w:val="20"/>
                <w:lang w:val="uk-UA"/>
              </w:rPr>
              <w:t>Гоменюк</w:t>
            </w:r>
            <w:proofErr w:type="spellEnd"/>
            <w:r w:rsidR="00A55AD9" w:rsidRPr="00916FFD">
              <w:rPr>
                <w:rStyle w:val="a5"/>
                <w:rFonts w:ascii="Times New Roman" w:hAnsi="Times New Roman" w:cs="Times New Roman"/>
                <w:i w:val="0"/>
                <w:color w:val="000000"/>
                <w:sz w:val="20"/>
                <w:szCs w:val="20"/>
                <w:lang w:val="uk-UA"/>
              </w:rPr>
              <w:t xml:space="preserve"> М.О.</w:t>
            </w:r>
            <w:r w:rsidR="00A55AD9" w:rsidRPr="00916FFD">
              <w:rPr>
                <w:rStyle w:val="a5"/>
                <w:rFonts w:ascii="Times New Roman" w:hAnsi="Times New Roman" w:cs="Times New Roman"/>
                <w:color w:val="000000"/>
                <w:sz w:val="20"/>
                <w:szCs w:val="20"/>
                <w:lang w:val="uk-UA"/>
              </w:rPr>
              <w:t xml:space="preserve"> </w:t>
            </w:r>
            <w:r w:rsidR="00A55AD9" w:rsidRPr="00916FFD">
              <w:rPr>
                <w:rFonts w:ascii="Times New Roman" w:hAnsi="Times New Roman" w:cs="Times New Roman"/>
                <w:color w:val="000000"/>
                <w:sz w:val="20"/>
                <w:szCs w:val="20"/>
                <w:lang w:val="uk-UA"/>
              </w:rPr>
              <w:t xml:space="preserve">Логістика та інновації: концепція, стратегія управління та взаємодія. </w:t>
            </w:r>
            <w:r w:rsidR="00A55AD9" w:rsidRPr="00916FFD">
              <w:rPr>
                <w:rFonts w:ascii="Times New Roman" w:hAnsi="Times New Roman" w:cs="Times New Roman"/>
                <w:i/>
                <w:color w:val="000000"/>
                <w:sz w:val="20"/>
                <w:szCs w:val="20"/>
                <w:lang w:val="uk-UA"/>
              </w:rPr>
              <w:t xml:space="preserve">«Бізнес </w:t>
            </w:r>
            <w:proofErr w:type="spellStart"/>
            <w:r w:rsidR="00A55AD9" w:rsidRPr="00916FFD">
              <w:rPr>
                <w:rFonts w:ascii="Times New Roman" w:hAnsi="Times New Roman" w:cs="Times New Roman"/>
                <w:i/>
                <w:color w:val="000000"/>
                <w:sz w:val="20"/>
                <w:szCs w:val="20"/>
                <w:lang w:val="uk-UA"/>
              </w:rPr>
              <w:t>Інформ</w:t>
            </w:r>
            <w:proofErr w:type="spellEnd"/>
            <w:r w:rsidR="00A55AD9" w:rsidRPr="00916FFD">
              <w:rPr>
                <w:rFonts w:ascii="Times New Roman" w:hAnsi="Times New Roman" w:cs="Times New Roman"/>
                <w:i/>
                <w:color w:val="000000"/>
                <w:sz w:val="20"/>
                <w:szCs w:val="20"/>
                <w:lang w:val="uk-UA"/>
              </w:rPr>
              <w:t>»</w:t>
            </w:r>
            <w:r w:rsidR="00A55AD9" w:rsidRPr="00916FFD">
              <w:rPr>
                <w:rFonts w:ascii="Times New Roman" w:hAnsi="Times New Roman" w:cs="Times New Roman"/>
                <w:color w:val="000000"/>
                <w:sz w:val="20"/>
                <w:szCs w:val="20"/>
                <w:lang w:val="uk-UA"/>
              </w:rPr>
              <w:t>.</w:t>
            </w:r>
            <w:r w:rsidR="00A55AD9" w:rsidRPr="00916FFD">
              <w:rPr>
                <w:rFonts w:ascii="Times New Roman" w:hAnsi="Times New Roman" w:cs="Times New Roman"/>
                <w:b/>
                <w:bCs/>
                <w:color w:val="000000"/>
                <w:sz w:val="20"/>
                <w:szCs w:val="20"/>
                <w:lang w:val="uk-UA"/>
              </w:rPr>
              <w:t xml:space="preserve"> </w:t>
            </w:r>
            <w:r w:rsidR="00A55AD9" w:rsidRPr="00916FFD">
              <w:rPr>
                <w:rFonts w:ascii="Times New Roman" w:hAnsi="Times New Roman" w:cs="Times New Roman"/>
                <w:bCs/>
                <w:color w:val="000000"/>
                <w:sz w:val="20"/>
                <w:szCs w:val="20"/>
                <w:lang w:val="uk-UA"/>
              </w:rPr>
              <w:t>2021. №1. С. 89-96.</w:t>
            </w:r>
            <w:r w:rsidR="00A55AD9" w:rsidRPr="00916FFD">
              <w:rPr>
                <w:rFonts w:ascii="Times New Roman" w:hAnsi="Times New Roman" w:cs="Times New Roman"/>
                <w:sz w:val="20"/>
                <w:szCs w:val="20"/>
                <w:lang w:val="uk-UA"/>
              </w:rPr>
              <w:t xml:space="preserve"> </w:t>
            </w:r>
            <w:r w:rsidR="00A55AD9" w:rsidRPr="00916FFD">
              <w:rPr>
                <w:rFonts w:ascii="Times New Roman" w:hAnsi="Times New Roman" w:cs="Times New Roman"/>
                <w:color w:val="000000"/>
                <w:sz w:val="20"/>
                <w:szCs w:val="20"/>
                <w:shd w:val="clear" w:color="auto" w:fill="EEEEEE"/>
                <w:lang w:val="uk-UA"/>
              </w:rPr>
              <w:t>https://doi.org/10.32983/2222-4459-2021-1-89-96</w:t>
            </w:r>
          </w:p>
          <w:p w:rsidR="00A55AD9" w:rsidRPr="00916FFD" w:rsidRDefault="00916FFD" w:rsidP="00916FFD">
            <w:pPr>
              <w:jc w:val="both"/>
              <w:rPr>
                <w:rFonts w:ascii="Times New Roman" w:hAnsi="Times New Roman" w:cs="Times New Roman"/>
                <w:sz w:val="20"/>
                <w:szCs w:val="20"/>
                <w:lang w:val="uk-UA"/>
              </w:rPr>
            </w:pPr>
            <w:r w:rsidRPr="00916FFD">
              <w:rPr>
                <w:rStyle w:val="a5"/>
                <w:rFonts w:ascii="Times New Roman" w:hAnsi="Times New Roman" w:cs="Times New Roman"/>
                <w:i w:val="0"/>
                <w:sz w:val="20"/>
                <w:szCs w:val="20"/>
                <w:shd w:val="clear" w:color="auto" w:fill="FFFFFF"/>
                <w:lang w:val="uk-UA"/>
              </w:rPr>
              <w:t xml:space="preserve">18. </w:t>
            </w:r>
            <w:proofErr w:type="spellStart"/>
            <w:r w:rsidR="00A55AD9" w:rsidRPr="00916FFD">
              <w:rPr>
                <w:rStyle w:val="a5"/>
                <w:rFonts w:ascii="Times New Roman" w:hAnsi="Times New Roman" w:cs="Times New Roman"/>
                <w:i w:val="0"/>
                <w:sz w:val="20"/>
                <w:szCs w:val="20"/>
                <w:shd w:val="clear" w:color="auto" w:fill="FFFFFF"/>
                <w:lang w:val="uk-UA"/>
              </w:rPr>
              <w:t>Кустріч</w:t>
            </w:r>
            <w:proofErr w:type="spellEnd"/>
            <w:r w:rsidR="00A55AD9" w:rsidRPr="00916FFD">
              <w:rPr>
                <w:rStyle w:val="a5"/>
                <w:rFonts w:ascii="Times New Roman" w:hAnsi="Times New Roman" w:cs="Times New Roman"/>
                <w:i w:val="0"/>
                <w:sz w:val="20"/>
                <w:szCs w:val="20"/>
                <w:shd w:val="clear" w:color="auto" w:fill="FFFFFF"/>
                <w:lang w:val="uk-UA"/>
              </w:rPr>
              <w:t xml:space="preserve"> Л. О., </w:t>
            </w:r>
            <w:proofErr w:type="spellStart"/>
            <w:r w:rsidR="00A55AD9" w:rsidRPr="00916FFD">
              <w:rPr>
                <w:rStyle w:val="a5"/>
                <w:rFonts w:ascii="Times New Roman" w:hAnsi="Times New Roman" w:cs="Times New Roman"/>
                <w:i w:val="0"/>
                <w:sz w:val="20"/>
                <w:szCs w:val="20"/>
                <w:shd w:val="clear" w:color="auto" w:fill="FFFFFF"/>
                <w:lang w:val="uk-UA"/>
              </w:rPr>
              <w:t>Альошкіна</w:t>
            </w:r>
            <w:proofErr w:type="spellEnd"/>
            <w:r w:rsidR="00A55AD9" w:rsidRPr="00916FFD">
              <w:rPr>
                <w:rStyle w:val="a5"/>
                <w:rFonts w:ascii="Times New Roman" w:hAnsi="Times New Roman" w:cs="Times New Roman"/>
                <w:i w:val="0"/>
                <w:sz w:val="20"/>
                <w:szCs w:val="20"/>
                <w:shd w:val="clear" w:color="auto" w:fill="FFFFFF"/>
                <w:lang w:val="uk-UA"/>
              </w:rPr>
              <w:t xml:space="preserve"> Л. П.</w:t>
            </w:r>
            <w:r w:rsidR="00A55AD9" w:rsidRPr="00916FFD">
              <w:rPr>
                <w:rStyle w:val="a5"/>
                <w:rFonts w:ascii="Times New Roman" w:hAnsi="Times New Roman" w:cs="Times New Roman"/>
                <w:sz w:val="20"/>
                <w:szCs w:val="20"/>
                <w:shd w:val="clear" w:color="auto" w:fill="FFFFFF"/>
                <w:lang w:val="uk-UA"/>
              </w:rPr>
              <w:t xml:space="preserve"> </w:t>
            </w:r>
            <w:r w:rsidR="00A55AD9" w:rsidRPr="00916FFD">
              <w:rPr>
                <w:rStyle w:val="a5"/>
                <w:rFonts w:ascii="Times New Roman" w:hAnsi="Times New Roman" w:cs="Times New Roman"/>
                <w:i w:val="0"/>
                <w:sz w:val="20"/>
                <w:szCs w:val="20"/>
                <w:shd w:val="clear" w:color="auto" w:fill="FFFFFF"/>
                <w:lang w:val="uk-UA"/>
              </w:rPr>
              <w:t>Методологічні основи організації та проведення наукових досліджень</w:t>
            </w:r>
            <w:r>
              <w:rPr>
                <w:rStyle w:val="a5"/>
                <w:rFonts w:ascii="Times New Roman" w:hAnsi="Times New Roman" w:cs="Times New Roman"/>
                <w:i w:val="0"/>
                <w:sz w:val="20"/>
                <w:szCs w:val="20"/>
                <w:shd w:val="clear" w:color="auto" w:fill="FFFFFF"/>
                <w:lang w:val="uk-UA"/>
              </w:rPr>
              <w:t>.</w:t>
            </w:r>
            <w:r w:rsidR="00A55AD9" w:rsidRPr="00916FFD">
              <w:rPr>
                <w:rStyle w:val="a5"/>
                <w:rFonts w:ascii="Times New Roman" w:hAnsi="Times New Roman" w:cs="Times New Roman"/>
                <w:sz w:val="20"/>
                <w:szCs w:val="20"/>
                <w:shd w:val="clear" w:color="auto" w:fill="FFFFFF"/>
                <w:lang w:val="uk-UA"/>
              </w:rPr>
              <w:t xml:space="preserve"> Міжнародний науковий журнал "</w:t>
            </w:r>
            <w:proofErr w:type="spellStart"/>
            <w:r w:rsidR="00A55AD9" w:rsidRPr="00916FFD">
              <w:rPr>
                <w:rStyle w:val="a5"/>
                <w:rFonts w:ascii="Times New Roman" w:hAnsi="Times New Roman" w:cs="Times New Roman"/>
                <w:sz w:val="20"/>
                <w:szCs w:val="20"/>
                <w:shd w:val="clear" w:color="auto" w:fill="FFFFFF"/>
                <w:lang w:val="uk-UA"/>
              </w:rPr>
              <w:t>Інтернаука</w:t>
            </w:r>
            <w:proofErr w:type="spellEnd"/>
            <w:r>
              <w:rPr>
                <w:rStyle w:val="a5"/>
                <w:rFonts w:ascii="Times New Roman" w:hAnsi="Times New Roman" w:cs="Times New Roman"/>
                <w:sz w:val="20"/>
                <w:szCs w:val="20"/>
                <w:shd w:val="clear" w:color="auto" w:fill="FFFFFF"/>
                <w:lang w:val="uk-UA"/>
              </w:rPr>
              <w:t xml:space="preserve">". Серія: "Економічні науки". </w:t>
            </w:r>
            <w:r w:rsidRPr="00916FFD">
              <w:rPr>
                <w:rStyle w:val="a5"/>
                <w:rFonts w:ascii="Times New Roman" w:hAnsi="Times New Roman" w:cs="Times New Roman"/>
                <w:i w:val="0"/>
                <w:sz w:val="20"/>
                <w:szCs w:val="20"/>
                <w:shd w:val="clear" w:color="auto" w:fill="FFFFFF"/>
                <w:lang w:val="uk-UA"/>
              </w:rPr>
              <w:t xml:space="preserve">2021. </w:t>
            </w:r>
            <w:r w:rsidR="00A55AD9" w:rsidRPr="00916FFD">
              <w:rPr>
                <w:rStyle w:val="a5"/>
                <w:rFonts w:ascii="Times New Roman" w:hAnsi="Times New Roman" w:cs="Times New Roman"/>
                <w:i w:val="0"/>
                <w:sz w:val="20"/>
                <w:szCs w:val="20"/>
                <w:shd w:val="clear" w:color="auto" w:fill="FFFFFF"/>
                <w:lang w:val="uk-UA"/>
              </w:rPr>
              <w:t>№2.</w:t>
            </w:r>
            <w:r w:rsidR="00A55AD9" w:rsidRPr="00916FFD">
              <w:rPr>
                <w:rStyle w:val="a5"/>
                <w:rFonts w:ascii="Times New Roman" w:hAnsi="Times New Roman" w:cs="Times New Roman"/>
                <w:sz w:val="20"/>
                <w:szCs w:val="20"/>
                <w:shd w:val="clear" w:color="auto" w:fill="FFFFFF"/>
                <w:lang w:val="uk-UA"/>
              </w:rPr>
              <w:t> </w:t>
            </w:r>
            <w:hyperlink r:id="rId7" w:history="1">
              <w:r w:rsidR="00A55AD9" w:rsidRPr="00916FFD">
                <w:rPr>
                  <w:rStyle w:val="a4"/>
                  <w:rFonts w:ascii="Times New Roman" w:hAnsi="Times New Roman" w:cs="Times New Roman"/>
                  <w:i/>
                  <w:iCs/>
                  <w:color w:val="000000"/>
                  <w:sz w:val="20"/>
                  <w:szCs w:val="20"/>
                  <w:lang w:val="uk-UA"/>
                </w:rPr>
                <w:t>https://doi.org/10.25313/2520-2294-2021-2-6895</w:t>
              </w:r>
            </w:hyperlink>
          </w:p>
          <w:p w:rsidR="009F27E7" w:rsidRPr="00916FFD" w:rsidRDefault="00916FFD" w:rsidP="00916FFD">
            <w:pPr>
              <w:jc w:val="both"/>
              <w:rPr>
                <w:rFonts w:ascii="Times New Roman" w:hAnsi="Times New Roman" w:cs="Times New Roman"/>
                <w:sz w:val="20"/>
                <w:szCs w:val="20"/>
                <w:lang w:val="uk-UA"/>
              </w:rPr>
            </w:pPr>
            <w:r w:rsidRPr="00916FFD">
              <w:rPr>
                <w:rFonts w:ascii="Times New Roman" w:hAnsi="Times New Roman" w:cs="Times New Roman"/>
                <w:sz w:val="20"/>
                <w:szCs w:val="20"/>
                <w:lang w:val="uk-UA"/>
              </w:rPr>
              <w:t xml:space="preserve">19. </w:t>
            </w:r>
            <w:proofErr w:type="spellStart"/>
            <w:r w:rsidR="009F27E7" w:rsidRPr="00916FFD">
              <w:rPr>
                <w:rFonts w:ascii="Times New Roman" w:hAnsi="Times New Roman" w:cs="Times New Roman"/>
                <w:sz w:val="20"/>
                <w:szCs w:val="20"/>
                <w:lang w:val="uk-UA"/>
              </w:rPr>
              <w:t>Кустріч</w:t>
            </w:r>
            <w:proofErr w:type="spellEnd"/>
            <w:r w:rsidR="009F27E7" w:rsidRPr="00916FFD">
              <w:rPr>
                <w:rFonts w:ascii="Times New Roman" w:hAnsi="Times New Roman" w:cs="Times New Roman"/>
                <w:sz w:val="20"/>
                <w:szCs w:val="20"/>
                <w:lang w:val="uk-UA"/>
              </w:rPr>
              <w:t xml:space="preserve"> Л.О., </w:t>
            </w:r>
            <w:proofErr w:type="spellStart"/>
            <w:r w:rsidR="009F27E7" w:rsidRPr="00916FFD">
              <w:rPr>
                <w:rFonts w:ascii="Times New Roman" w:hAnsi="Times New Roman" w:cs="Times New Roman"/>
                <w:sz w:val="20"/>
                <w:szCs w:val="20"/>
                <w:lang w:val="uk-UA"/>
              </w:rPr>
              <w:t>Кустріч</w:t>
            </w:r>
            <w:proofErr w:type="spellEnd"/>
            <w:r w:rsidR="009F27E7" w:rsidRPr="00916FFD">
              <w:rPr>
                <w:rFonts w:ascii="Times New Roman" w:hAnsi="Times New Roman" w:cs="Times New Roman"/>
                <w:sz w:val="20"/>
                <w:szCs w:val="20"/>
                <w:lang w:val="uk-UA"/>
              </w:rPr>
              <w:t xml:space="preserve"> В.І. Інновації в системі управління персоналом. </w:t>
            </w:r>
            <w:r w:rsidR="009F27E7" w:rsidRPr="00916FFD">
              <w:rPr>
                <w:rFonts w:ascii="Times New Roman" w:hAnsi="Times New Roman" w:cs="Times New Roman"/>
                <w:i/>
                <w:sz w:val="20"/>
                <w:szCs w:val="20"/>
                <w:lang w:val="uk-UA"/>
              </w:rPr>
              <w:t>Економ</w:t>
            </w:r>
            <w:r w:rsidR="009F27E7" w:rsidRPr="00916FFD">
              <w:rPr>
                <w:rFonts w:ascii="Times New Roman" w:hAnsi="Times New Roman" w:cs="Times New Roman"/>
                <w:i/>
                <w:sz w:val="20"/>
                <w:szCs w:val="20"/>
              </w:rPr>
              <w:t>i</w:t>
            </w:r>
            <w:r w:rsidR="009F27E7" w:rsidRPr="00916FFD">
              <w:rPr>
                <w:rFonts w:ascii="Times New Roman" w:hAnsi="Times New Roman" w:cs="Times New Roman"/>
                <w:i/>
                <w:sz w:val="20"/>
                <w:szCs w:val="20"/>
                <w:lang w:val="uk-UA"/>
              </w:rPr>
              <w:t xml:space="preserve">ка та держава. </w:t>
            </w:r>
            <w:r w:rsidR="009F27E7" w:rsidRPr="00916FFD">
              <w:rPr>
                <w:rFonts w:ascii="Times New Roman" w:hAnsi="Times New Roman" w:cs="Times New Roman"/>
                <w:sz w:val="20"/>
                <w:szCs w:val="20"/>
                <w:lang w:val="uk-UA"/>
              </w:rPr>
              <w:t>2022. № 4. С. 34-38.</w:t>
            </w:r>
          </w:p>
          <w:p w:rsidR="009F27E7" w:rsidRPr="00916FFD" w:rsidRDefault="00916FFD" w:rsidP="00916FFD">
            <w:pPr>
              <w:jc w:val="both"/>
              <w:rPr>
                <w:rFonts w:ascii="Times New Roman" w:hAnsi="Times New Roman" w:cs="Times New Roman"/>
                <w:sz w:val="20"/>
                <w:szCs w:val="20"/>
              </w:rPr>
            </w:pPr>
            <w:r w:rsidRPr="00916FFD">
              <w:rPr>
                <w:rStyle w:val="a5"/>
                <w:rFonts w:ascii="Times New Roman" w:hAnsi="Times New Roman" w:cs="Times New Roman"/>
                <w:i w:val="0"/>
                <w:color w:val="000000"/>
                <w:sz w:val="20"/>
                <w:szCs w:val="20"/>
                <w:shd w:val="clear" w:color="auto" w:fill="FFFFFF"/>
                <w:lang w:val="uk-UA"/>
              </w:rPr>
              <w:t xml:space="preserve">20. </w:t>
            </w:r>
            <w:proofErr w:type="spellStart"/>
            <w:r w:rsidR="009F27E7" w:rsidRPr="00916FFD">
              <w:rPr>
                <w:rStyle w:val="a5"/>
                <w:rFonts w:ascii="Times New Roman" w:hAnsi="Times New Roman" w:cs="Times New Roman"/>
                <w:i w:val="0"/>
                <w:color w:val="000000"/>
                <w:sz w:val="20"/>
                <w:szCs w:val="20"/>
                <w:shd w:val="clear" w:color="auto" w:fill="FFFFFF"/>
                <w:lang w:val="uk-UA"/>
              </w:rPr>
              <w:t>Кустріч</w:t>
            </w:r>
            <w:proofErr w:type="spellEnd"/>
            <w:r w:rsidR="009F27E7" w:rsidRPr="00916FFD">
              <w:rPr>
                <w:rStyle w:val="a5"/>
                <w:rFonts w:ascii="Times New Roman" w:hAnsi="Times New Roman" w:cs="Times New Roman"/>
                <w:i w:val="0"/>
                <w:color w:val="000000"/>
                <w:sz w:val="20"/>
                <w:szCs w:val="20"/>
                <w:shd w:val="clear" w:color="auto" w:fill="FFFFFF"/>
                <w:lang w:val="uk-UA"/>
              </w:rPr>
              <w:t xml:space="preserve"> Л. О. Управління фінансовими ризиками підприємницької діяльності в умовах кризи</w:t>
            </w:r>
            <w:r w:rsidR="009F27E7" w:rsidRPr="00916FFD">
              <w:rPr>
                <w:rStyle w:val="a5"/>
                <w:rFonts w:ascii="Times New Roman" w:hAnsi="Times New Roman" w:cs="Times New Roman"/>
                <w:color w:val="000000"/>
                <w:sz w:val="20"/>
                <w:szCs w:val="20"/>
                <w:shd w:val="clear" w:color="auto" w:fill="FFFFFF"/>
                <w:lang w:val="uk-UA"/>
              </w:rPr>
              <w:t>. Міжнародний науковий журнал "</w:t>
            </w:r>
            <w:proofErr w:type="spellStart"/>
            <w:r w:rsidR="009F27E7" w:rsidRPr="00916FFD">
              <w:rPr>
                <w:rStyle w:val="a5"/>
                <w:rFonts w:ascii="Times New Roman" w:hAnsi="Times New Roman" w:cs="Times New Roman"/>
                <w:color w:val="000000"/>
                <w:sz w:val="20"/>
                <w:szCs w:val="20"/>
                <w:shd w:val="clear" w:color="auto" w:fill="FFFFFF"/>
                <w:lang w:val="uk-UA"/>
              </w:rPr>
              <w:t>Інтернаука</w:t>
            </w:r>
            <w:proofErr w:type="spellEnd"/>
            <w:r w:rsidR="009F27E7" w:rsidRPr="00916FFD">
              <w:rPr>
                <w:rStyle w:val="a5"/>
                <w:rFonts w:ascii="Times New Roman" w:hAnsi="Times New Roman" w:cs="Times New Roman"/>
                <w:color w:val="000000"/>
                <w:sz w:val="20"/>
                <w:szCs w:val="20"/>
                <w:shd w:val="clear" w:color="auto" w:fill="FFFFFF"/>
                <w:lang w:val="uk-UA"/>
              </w:rPr>
              <w:t>". Серія: "Економічні науки". 2022. №5.</w:t>
            </w:r>
            <w:r w:rsidR="009F27E7" w:rsidRPr="00916FFD">
              <w:rPr>
                <w:rStyle w:val="a5"/>
                <w:rFonts w:ascii="Times New Roman" w:hAnsi="Times New Roman" w:cs="Times New Roman"/>
                <w:color w:val="000000"/>
                <w:sz w:val="20"/>
                <w:szCs w:val="20"/>
                <w:shd w:val="clear" w:color="auto" w:fill="FFFFFF"/>
              </w:rPr>
              <w:t> </w:t>
            </w:r>
            <w:hyperlink r:id="rId8" w:history="1">
              <w:r w:rsidR="009F27E7" w:rsidRPr="00916FFD">
                <w:rPr>
                  <w:rStyle w:val="a4"/>
                  <w:rFonts w:ascii="Times New Roman" w:hAnsi="Times New Roman" w:cs="Times New Roman"/>
                  <w:i/>
                  <w:iCs/>
                  <w:color w:val="000000"/>
                  <w:sz w:val="20"/>
                  <w:szCs w:val="20"/>
                </w:rPr>
                <w:t>https</w:t>
              </w:r>
              <w:r w:rsidR="009F27E7" w:rsidRPr="00916FFD">
                <w:rPr>
                  <w:rStyle w:val="a4"/>
                  <w:rFonts w:ascii="Times New Roman" w:hAnsi="Times New Roman" w:cs="Times New Roman"/>
                  <w:i/>
                  <w:iCs/>
                  <w:color w:val="000000"/>
                  <w:sz w:val="20"/>
                  <w:szCs w:val="20"/>
                  <w:lang w:val="uk-UA"/>
                </w:rPr>
                <w:t>://</w:t>
              </w:r>
              <w:r w:rsidR="009F27E7" w:rsidRPr="00916FFD">
                <w:rPr>
                  <w:rStyle w:val="a4"/>
                  <w:rFonts w:ascii="Times New Roman" w:hAnsi="Times New Roman" w:cs="Times New Roman"/>
                  <w:i/>
                  <w:iCs/>
                  <w:color w:val="000000"/>
                  <w:sz w:val="20"/>
                  <w:szCs w:val="20"/>
                </w:rPr>
                <w:t>doi</w:t>
              </w:r>
              <w:r w:rsidR="009F27E7" w:rsidRPr="00916FFD">
                <w:rPr>
                  <w:rStyle w:val="a4"/>
                  <w:rFonts w:ascii="Times New Roman" w:hAnsi="Times New Roman" w:cs="Times New Roman"/>
                  <w:i/>
                  <w:iCs/>
                  <w:color w:val="000000"/>
                  <w:sz w:val="20"/>
                  <w:szCs w:val="20"/>
                  <w:lang w:val="uk-UA"/>
                </w:rPr>
                <w:t>.</w:t>
              </w:r>
              <w:r w:rsidR="009F27E7" w:rsidRPr="00916FFD">
                <w:rPr>
                  <w:rStyle w:val="a4"/>
                  <w:rFonts w:ascii="Times New Roman" w:hAnsi="Times New Roman" w:cs="Times New Roman"/>
                  <w:i/>
                  <w:iCs/>
                  <w:color w:val="000000"/>
                  <w:sz w:val="20"/>
                  <w:szCs w:val="20"/>
                </w:rPr>
                <w:t>org</w:t>
              </w:r>
              <w:r w:rsidR="009F27E7" w:rsidRPr="00916FFD">
                <w:rPr>
                  <w:rStyle w:val="a4"/>
                  <w:rFonts w:ascii="Times New Roman" w:hAnsi="Times New Roman" w:cs="Times New Roman"/>
                  <w:i/>
                  <w:iCs/>
                  <w:color w:val="000000"/>
                  <w:sz w:val="20"/>
                  <w:szCs w:val="20"/>
                  <w:lang w:val="uk-UA"/>
                </w:rPr>
                <w:t>/10.25313/2520-2294-2022-5-8022</w:t>
              </w:r>
            </w:hyperlink>
          </w:p>
          <w:p w:rsidR="009F27E7" w:rsidRPr="00916FFD" w:rsidRDefault="00916FFD" w:rsidP="00916FFD">
            <w:pPr>
              <w:pStyle w:val="Default"/>
              <w:jc w:val="both"/>
              <w:rPr>
                <w:color w:val="auto"/>
                <w:sz w:val="20"/>
                <w:szCs w:val="20"/>
                <w:lang w:val="uk-UA"/>
              </w:rPr>
            </w:pPr>
            <w:r w:rsidRPr="00916FFD">
              <w:rPr>
                <w:color w:val="auto"/>
                <w:sz w:val="20"/>
                <w:szCs w:val="20"/>
                <w:lang w:val="uk-UA"/>
              </w:rPr>
              <w:lastRenderedPageBreak/>
              <w:t xml:space="preserve">21. </w:t>
            </w:r>
            <w:proofErr w:type="spellStart"/>
            <w:r w:rsidR="009F27E7" w:rsidRPr="00916FFD">
              <w:rPr>
                <w:color w:val="auto"/>
                <w:sz w:val="20"/>
                <w:szCs w:val="20"/>
                <w:lang w:val="uk-UA"/>
              </w:rPr>
              <w:t>Кустріч</w:t>
            </w:r>
            <w:proofErr w:type="spellEnd"/>
            <w:r w:rsidR="009F27E7" w:rsidRPr="00916FFD">
              <w:rPr>
                <w:color w:val="auto"/>
                <w:sz w:val="20"/>
                <w:szCs w:val="20"/>
                <w:lang w:val="uk-UA"/>
              </w:rPr>
              <w:t xml:space="preserve"> Л.О. </w:t>
            </w:r>
            <w:proofErr w:type="spellStart"/>
            <w:r w:rsidR="009F27E7" w:rsidRPr="00916FFD">
              <w:rPr>
                <w:color w:val="auto"/>
                <w:sz w:val="20"/>
                <w:szCs w:val="20"/>
                <w:lang w:val="uk-UA"/>
              </w:rPr>
              <w:t>Агрологістичні</w:t>
            </w:r>
            <w:proofErr w:type="spellEnd"/>
            <w:r w:rsidR="009F27E7" w:rsidRPr="00916FFD">
              <w:rPr>
                <w:color w:val="auto"/>
                <w:sz w:val="20"/>
                <w:szCs w:val="20"/>
                <w:lang w:val="uk-UA"/>
              </w:rPr>
              <w:t xml:space="preserve"> </w:t>
            </w:r>
            <w:proofErr w:type="spellStart"/>
            <w:r w:rsidR="009F27E7" w:rsidRPr="00916FFD">
              <w:rPr>
                <w:color w:val="auto"/>
                <w:sz w:val="20"/>
                <w:szCs w:val="20"/>
                <w:lang w:val="uk-UA"/>
              </w:rPr>
              <w:t>хаби</w:t>
            </w:r>
            <w:proofErr w:type="spellEnd"/>
            <w:r w:rsidR="009F27E7" w:rsidRPr="00916FFD">
              <w:rPr>
                <w:color w:val="auto"/>
                <w:sz w:val="20"/>
                <w:szCs w:val="20"/>
                <w:lang w:val="uk-UA"/>
              </w:rPr>
              <w:t xml:space="preserve"> як невід’ємна складова розвитку аграрного сектору України. </w:t>
            </w:r>
            <w:r w:rsidR="009F27E7" w:rsidRPr="00916FFD">
              <w:rPr>
                <w:i/>
                <w:iCs/>
                <w:color w:val="auto"/>
                <w:sz w:val="20"/>
                <w:szCs w:val="20"/>
                <w:lang w:val="uk-UA"/>
              </w:rPr>
              <w:t>Економіка та суспільство</w:t>
            </w:r>
            <w:r w:rsidR="009F27E7" w:rsidRPr="00916FFD">
              <w:rPr>
                <w:color w:val="auto"/>
                <w:sz w:val="20"/>
                <w:szCs w:val="20"/>
                <w:lang w:val="uk-UA"/>
              </w:rPr>
              <w:t xml:space="preserve">. 2022. № 39. </w:t>
            </w:r>
          </w:p>
          <w:p w:rsidR="009F27E7" w:rsidRPr="00916FFD" w:rsidRDefault="009F27E7" w:rsidP="00916FFD">
            <w:pPr>
              <w:pStyle w:val="Default"/>
              <w:jc w:val="both"/>
              <w:rPr>
                <w:color w:val="auto"/>
                <w:sz w:val="20"/>
                <w:szCs w:val="20"/>
                <w:lang w:val="uk-UA"/>
              </w:rPr>
            </w:pPr>
            <w:r w:rsidRPr="00916FFD">
              <w:rPr>
                <w:color w:val="auto"/>
                <w:sz w:val="20"/>
                <w:szCs w:val="20"/>
                <w:lang w:val="uk-UA"/>
              </w:rPr>
              <w:t xml:space="preserve">URL:https://economyandsociety.in.ua/index.php/journal/article/view/1350 </w:t>
            </w:r>
          </w:p>
          <w:p w:rsidR="007B6586" w:rsidRPr="00916FFD" w:rsidRDefault="009F27E7" w:rsidP="00916FFD">
            <w:pPr>
              <w:jc w:val="both"/>
              <w:rPr>
                <w:rFonts w:ascii="Times New Roman" w:hAnsi="Times New Roman" w:cs="Times New Roman"/>
                <w:sz w:val="20"/>
                <w:szCs w:val="20"/>
                <w:lang w:val="uk-UA"/>
              </w:rPr>
            </w:pPr>
            <w:r w:rsidRPr="00916FFD">
              <w:rPr>
                <w:rFonts w:ascii="Times New Roman" w:hAnsi="Times New Roman" w:cs="Times New Roman"/>
                <w:sz w:val="20"/>
                <w:szCs w:val="20"/>
              </w:rPr>
              <w:t>DOI</w:t>
            </w:r>
            <w:r w:rsidRPr="00916FFD">
              <w:rPr>
                <w:rFonts w:ascii="Times New Roman" w:hAnsi="Times New Roman" w:cs="Times New Roman"/>
                <w:sz w:val="20"/>
                <w:szCs w:val="20"/>
                <w:lang w:val="uk-UA"/>
              </w:rPr>
              <w:t>: 10.32782/2524-0072/2022-39-14</w:t>
            </w:r>
          </w:p>
          <w:p w:rsidR="009F27E7" w:rsidRPr="00916FFD" w:rsidRDefault="00916FFD" w:rsidP="00916FFD">
            <w:pPr>
              <w:jc w:val="both"/>
              <w:rPr>
                <w:rFonts w:ascii="Times New Roman" w:hAnsi="Times New Roman" w:cs="Times New Roman"/>
                <w:sz w:val="20"/>
                <w:szCs w:val="20"/>
                <w:lang w:val="uk-UA"/>
              </w:rPr>
            </w:pPr>
            <w:r>
              <w:rPr>
                <w:rFonts w:ascii="Times New Roman" w:eastAsia="Calibri" w:hAnsi="Times New Roman" w:cs="Times New Roman"/>
                <w:sz w:val="20"/>
                <w:szCs w:val="20"/>
                <w:lang w:val="uk-UA"/>
              </w:rPr>
              <w:t xml:space="preserve">22. </w:t>
            </w:r>
            <w:proofErr w:type="spellStart"/>
            <w:r w:rsidR="007B6586" w:rsidRPr="00916FFD">
              <w:rPr>
                <w:rFonts w:ascii="Times New Roman" w:eastAsia="Calibri" w:hAnsi="Times New Roman" w:cs="Times New Roman"/>
                <w:sz w:val="20"/>
                <w:szCs w:val="20"/>
                <w:lang w:val="uk-UA"/>
              </w:rPr>
              <w:t>Кустріч</w:t>
            </w:r>
            <w:proofErr w:type="spellEnd"/>
            <w:r w:rsidR="007B6586" w:rsidRPr="00916FFD">
              <w:rPr>
                <w:rFonts w:ascii="Times New Roman" w:eastAsia="Calibri" w:hAnsi="Times New Roman" w:cs="Times New Roman"/>
                <w:sz w:val="20"/>
                <w:szCs w:val="20"/>
                <w:lang w:val="uk-UA"/>
              </w:rPr>
              <w:t xml:space="preserve"> Л.О. </w:t>
            </w:r>
            <w:r w:rsidR="007B6586" w:rsidRPr="00916FFD">
              <w:rPr>
                <w:rFonts w:ascii="Times New Roman" w:eastAsia="Calibri" w:hAnsi="Times New Roman" w:cs="Times New Roman"/>
                <w:bCs/>
                <w:sz w:val="20"/>
                <w:szCs w:val="20"/>
                <w:lang w:val="uk-UA"/>
              </w:rPr>
              <w:t>Інноваційні методи управління персоналом на підприємствах</w:t>
            </w:r>
            <w:r w:rsidR="007B6586" w:rsidRPr="00916FFD">
              <w:rPr>
                <w:rFonts w:ascii="Times New Roman" w:eastAsia="Calibri" w:hAnsi="Times New Roman" w:cs="Times New Roman"/>
                <w:sz w:val="20"/>
                <w:szCs w:val="20"/>
                <w:lang w:val="uk-UA"/>
              </w:rPr>
              <w:t xml:space="preserve">. </w:t>
            </w:r>
            <w:r w:rsidR="007B6586" w:rsidRPr="00916FFD">
              <w:rPr>
                <w:rFonts w:ascii="Times New Roman" w:eastAsia="Calibri" w:hAnsi="Times New Roman" w:cs="Times New Roman"/>
                <w:i/>
                <w:sz w:val="20"/>
                <w:szCs w:val="20"/>
                <w:lang w:val="uk-UA"/>
              </w:rPr>
              <w:t>Збірник наукових праць Уманського НУС.</w:t>
            </w:r>
            <w:r w:rsidR="007B6586" w:rsidRPr="00916FFD">
              <w:rPr>
                <w:rFonts w:ascii="Times New Roman" w:eastAsia="Calibri" w:hAnsi="Times New Roman" w:cs="Times New Roman"/>
                <w:sz w:val="20"/>
                <w:szCs w:val="20"/>
                <w:lang w:val="uk-UA"/>
              </w:rPr>
              <w:t xml:space="preserve"> 2022. Вип. 100. Ч. 2. С. 250-262.</w:t>
            </w:r>
          </w:p>
          <w:p w:rsidR="00C10643" w:rsidRPr="00916FFD" w:rsidRDefault="00916FFD" w:rsidP="00916FFD">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23. </w:t>
            </w:r>
            <w:proofErr w:type="spellStart"/>
            <w:r w:rsidR="00C10643" w:rsidRPr="00916FFD">
              <w:rPr>
                <w:rFonts w:ascii="Times New Roman" w:hAnsi="Times New Roman" w:cs="Times New Roman"/>
                <w:sz w:val="20"/>
                <w:szCs w:val="20"/>
                <w:lang w:val="uk-UA"/>
              </w:rPr>
              <w:t>Кустріч</w:t>
            </w:r>
            <w:proofErr w:type="spellEnd"/>
            <w:r w:rsidR="00C10643" w:rsidRPr="00916FFD">
              <w:rPr>
                <w:rFonts w:ascii="Times New Roman" w:hAnsi="Times New Roman" w:cs="Times New Roman"/>
                <w:sz w:val="20"/>
                <w:szCs w:val="20"/>
                <w:lang w:val="uk-UA"/>
              </w:rPr>
              <w:t xml:space="preserve"> Л.О. Управління фінансовими потоками в логістичних системах у посткризовий період. Економіка та суспільство. 2022. </w:t>
            </w:r>
            <w:proofErr w:type="spellStart"/>
            <w:r w:rsidR="00C10643" w:rsidRPr="00916FFD">
              <w:rPr>
                <w:rFonts w:ascii="Times New Roman" w:hAnsi="Times New Roman" w:cs="Times New Roman"/>
                <w:sz w:val="20"/>
                <w:szCs w:val="20"/>
              </w:rPr>
              <w:t>No</w:t>
            </w:r>
            <w:proofErr w:type="spellEnd"/>
            <w:r w:rsidR="00C10643" w:rsidRPr="00916FFD">
              <w:rPr>
                <w:rFonts w:ascii="Times New Roman" w:hAnsi="Times New Roman" w:cs="Times New Roman"/>
                <w:sz w:val="20"/>
                <w:szCs w:val="20"/>
              </w:rPr>
              <w:t xml:space="preserve"> 45. URL: https://economyandsociety.in.ua/index.php/journal/article/view/1934</w:t>
            </w:r>
          </w:p>
          <w:p w:rsidR="00C10643" w:rsidRPr="00E94D8A" w:rsidRDefault="00C10643" w:rsidP="00916FFD">
            <w:pPr>
              <w:jc w:val="both"/>
              <w:rPr>
                <w:rFonts w:ascii="Times New Roman" w:hAnsi="Times New Roman" w:cs="Times New Roman"/>
                <w:sz w:val="20"/>
                <w:szCs w:val="20"/>
                <w:lang w:val="en-US"/>
              </w:rPr>
            </w:pPr>
            <w:r w:rsidRPr="00916FFD">
              <w:rPr>
                <w:rFonts w:ascii="Times New Roman" w:hAnsi="Times New Roman" w:cs="Times New Roman"/>
                <w:sz w:val="20"/>
                <w:szCs w:val="20"/>
              </w:rPr>
              <w:t>DOI: 10.32782/2524-0072/2022-45-26</w:t>
            </w:r>
          </w:p>
        </w:tc>
        <w:tc>
          <w:tcPr>
            <w:tcW w:w="1399" w:type="dxa"/>
          </w:tcPr>
          <w:p w:rsidR="008A7357" w:rsidRPr="00482336" w:rsidRDefault="008A7357" w:rsidP="008A7357">
            <w:pPr>
              <w:widowControl w:val="0"/>
              <w:autoSpaceDE w:val="0"/>
              <w:autoSpaceDN w:val="0"/>
              <w:adjustRightInd w:val="0"/>
              <w:jc w:val="center"/>
              <w:rPr>
                <w:rFonts w:ascii="Times New Roman" w:hAnsi="Times New Roman" w:cs="Times New Roman"/>
                <w:color w:val="333333"/>
                <w:sz w:val="20"/>
                <w:szCs w:val="20"/>
                <w:shd w:val="clear" w:color="auto" w:fill="FFFFFF"/>
                <w:lang w:val="uk-UA"/>
              </w:rPr>
            </w:pPr>
            <w:r w:rsidRPr="00482336">
              <w:rPr>
                <w:rFonts w:ascii="Times New Roman" w:hAnsi="Times New Roman" w:cs="Times New Roman"/>
                <w:color w:val="000000" w:themeColor="text1"/>
                <w:sz w:val="20"/>
                <w:szCs w:val="20"/>
                <w:shd w:val="clear" w:color="auto" w:fill="FFFFFF"/>
                <w:lang w:val="uk-UA"/>
              </w:rPr>
              <w:lastRenderedPageBreak/>
              <w:t>Підвищення кваліфікації:</w:t>
            </w:r>
          </w:p>
          <w:p w:rsidR="008A7357" w:rsidRPr="00482336" w:rsidRDefault="008A7357" w:rsidP="008A7357">
            <w:pPr>
              <w:widowControl w:val="0"/>
              <w:autoSpaceDE w:val="0"/>
              <w:autoSpaceDN w:val="0"/>
              <w:adjustRightInd w:val="0"/>
              <w:jc w:val="center"/>
              <w:rPr>
                <w:rFonts w:ascii="Times New Roman" w:hAnsi="Times New Roman" w:cs="Times New Roman"/>
                <w:sz w:val="20"/>
                <w:szCs w:val="20"/>
                <w:lang w:val="uk-UA"/>
              </w:rPr>
            </w:pPr>
            <w:r w:rsidRPr="00482336">
              <w:rPr>
                <w:rFonts w:ascii="Times New Roman" w:hAnsi="Times New Roman" w:cs="Times New Roman"/>
                <w:bCs/>
                <w:color w:val="000000"/>
                <w:sz w:val="20"/>
                <w:szCs w:val="20"/>
                <w:shd w:val="clear" w:color="auto" w:fill="FFFFFF"/>
                <w:lang w:val="uk-UA"/>
              </w:rPr>
              <w:t>Вища школа комунікації та менеджменту</w:t>
            </w:r>
          </w:p>
          <w:p w:rsidR="008A7357" w:rsidRPr="00482336" w:rsidRDefault="008A7357" w:rsidP="008A7357">
            <w:pPr>
              <w:widowControl w:val="0"/>
              <w:autoSpaceDE w:val="0"/>
              <w:autoSpaceDN w:val="0"/>
              <w:adjustRightInd w:val="0"/>
              <w:jc w:val="center"/>
              <w:rPr>
                <w:rFonts w:ascii="Times New Roman" w:hAnsi="Times New Roman" w:cs="Times New Roman"/>
                <w:color w:val="000000"/>
                <w:sz w:val="20"/>
                <w:szCs w:val="20"/>
                <w:lang w:val="uk-UA"/>
              </w:rPr>
            </w:pPr>
            <w:r w:rsidRPr="00482336">
              <w:rPr>
                <w:rFonts w:ascii="Times New Roman" w:hAnsi="Times New Roman" w:cs="Times New Roman"/>
                <w:color w:val="000000"/>
                <w:sz w:val="20"/>
                <w:szCs w:val="20"/>
                <w:lang w:val="uk-UA"/>
              </w:rPr>
              <w:t xml:space="preserve">м. Познань (Польща), «Організація </w:t>
            </w:r>
            <w:r w:rsidRPr="00482336">
              <w:rPr>
                <w:rFonts w:ascii="Times New Roman" w:hAnsi="Times New Roman" w:cs="Times New Roman"/>
                <w:color w:val="000000"/>
                <w:sz w:val="20"/>
                <w:szCs w:val="20"/>
                <w:lang w:val="uk-UA"/>
              </w:rPr>
              <w:lastRenderedPageBreak/>
              <w:t xml:space="preserve">європейської освіти, наукові </w:t>
            </w:r>
            <w:proofErr w:type="spellStart"/>
            <w:r w:rsidRPr="00482336">
              <w:rPr>
                <w:rFonts w:ascii="Times New Roman" w:hAnsi="Times New Roman" w:cs="Times New Roman"/>
                <w:color w:val="000000"/>
                <w:sz w:val="20"/>
                <w:szCs w:val="20"/>
                <w:lang w:val="uk-UA"/>
              </w:rPr>
              <w:t>проєкти</w:t>
            </w:r>
            <w:proofErr w:type="spellEnd"/>
            <w:r w:rsidRPr="00482336">
              <w:rPr>
                <w:rFonts w:ascii="Times New Roman" w:hAnsi="Times New Roman" w:cs="Times New Roman"/>
                <w:color w:val="000000"/>
                <w:sz w:val="20"/>
                <w:szCs w:val="20"/>
                <w:lang w:val="uk-UA"/>
              </w:rPr>
              <w:t xml:space="preserve"> та видавнича діяльність»,</w:t>
            </w:r>
            <w:r w:rsidRPr="00482336">
              <w:rPr>
                <w:rFonts w:ascii="Times New Roman" w:hAnsi="Times New Roman" w:cs="Times New Roman"/>
                <w:sz w:val="20"/>
                <w:szCs w:val="20"/>
                <w:lang w:val="uk-UA"/>
              </w:rPr>
              <w:t xml:space="preserve"> сертифікат №</w:t>
            </w:r>
            <w:r w:rsidRPr="00482336">
              <w:rPr>
                <w:rFonts w:ascii="Times New Roman" w:hAnsi="Times New Roman" w:cs="Times New Roman"/>
                <w:sz w:val="20"/>
                <w:szCs w:val="20"/>
              </w:rPr>
              <w:t> </w:t>
            </w:r>
            <w:r w:rsidRPr="00482336">
              <w:rPr>
                <w:rFonts w:ascii="Times New Roman" w:hAnsi="Times New Roman" w:cs="Times New Roman"/>
                <w:sz w:val="20"/>
                <w:szCs w:val="20"/>
                <w:lang w:val="en-US"/>
              </w:rPr>
              <w:t>OK</w:t>
            </w:r>
            <w:r w:rsidRPr="00482336">
              <w:rPr>
                <w:rFonts w:ascii="Times New Roman" w:hAnsi="Times New Roman" w:cs="Times New Roman"/>
                <w:sz w:val="20"/>
                <w:szCs w:val="20"/>
                <w:lang w:val="uk-UA"/>
              </w:rPr>
              <w:t>1787703, 12.04.2018 р., 6 кредитів;</w:t>
            </w:r>
          </w:p>
          <w:p w:rsidR="008A7357" w:rsidRPr="00482336" w:rsidRDefault="008A7357" w:rsidP="008A7357">
            <w:pPr>
              <w:jc w:val="center"/>
              <w:rPr>
                <w:rFonts w:ascii="Times New Roman" w:hAnsi="Times New Roman" w:cs="Times New Roman"/>
                <w:sz w:val="20"/>
                <w:szCs w:val="20"/>
                <w:lang w:val="uk-UA"/>
              </w:rPr>
            </w:pPr>
            <w:r w:rsidRPr="00482336">
              <w:rPr>
                <w:rFonts w:ascii="Times New Roman" w:eastAsia="Calibri" w:hAnsi="Times New Roman" w:cs="Times New Roman"/>
                <w:sz w:val="20"/>
                <w:szCs w:val="20"/>
                <w:lang w:val="uk-UA"/>
              </w:rPr>
              <w:t xml:space="preserve">Національний університет біоресурсів і природокористування України ННІ післядипломної освіти, </w:t>
            </w:r>
            <w:r w:rsidRPr="00482336">
              <w:rPr>
                <w:rFonts w:ascii="Times New Roman" w:hAnsi="Times New Roman" w:cs="Times New Roman"/>
                <w:sz w:val="20"/>
                <w:szCs w:val="20"/>
                <w:lang w:val="uk-UA"/>
              </w:rPr>
              <w:t xml:space="preserve">свідоцтво </w:t>
            </w:r>
            <w:r w:rsidRPr="00482336">
              <w:rPr>
                <w:rFonts w:ascii="Times New Roman" w:eastAsia="Calibri" w:hAnsi="Times New Roman" w:cs="Times New Roman"/>
                <w:sz w:val="20"/>
                <w:szCs w:val="20"/>
                <w:lang w:val="uk-UA"/>
              </w:rPr>
              <w:t>СС00493706/014705-21</w:t>
            </w:r>
            <w:r w:rsidRPr="00482336">
              <w:rPr>
                <w:rFonts w:ascii="Times New Roman" w:hAnsi="Times New Roman" w:cs="Times New Roman"/>
                <w:sz w:val="20"/>
                <w:szCs w:val="20"/>
                <w:lang w:val="uk-UA"/>
              </w:rPr>
              <w:t>,</w:t>
            </w:r>
          </w:p>
          <w:p w:rsidR="008A7357" w:rsidRPr="00482336" w:rsidRDefault="008A7357" w:rsidP="008A7357">
            <w:pPr>
              <w:jc w:val="center"/>
              <w:rPr>
                <w:rFonts w:ascii="Times New Roman" w:hAnsi="Times New Roman" w:cs="Times New Roman"/>
                <w:sz w:val="20"/>
                <w:szCs w:val="20"/>
                <w:lang w:val="uk-UA"/>
              </w:rPr>
            </w:pPr>
            <w:r w:rsidRPr="00482336">
              <w:rPr>
                <w:rFonts w:ascii="Times New Roman" w:eastAsia="Calibri" w:hAnsi="Times New Roman" w:cs="Times New Roman"/>
                <w:sz w:val="20"/>
                <w:szCs w:val="20"/>
                <w:lang w:val="uk-UA"/>
              </w:rPr>
              <w:t xml:space="preserve">8 жовтня 2021 р., </w:t>
            </w:r>
            <w:r w:rsidRPr="00482336">
              <w:rPr>
                <w:rFonts w:ascii="Times New Roman" w:hAnsi="Times New Roman" w:cs="Times New Roman"/>
                <w:sz w:val="20"/>
                <w:szCs w:val="20"/>
                <w:lang w:val="uk-UA"/>
              </w:rPr>
              <w:t>2 кредити.</w:t>
            </w:r>
          </w:p>
          <w:p w:rsidR="008A7357" w:rsidRPr="00482336" w:rsidRDefault="008A7357" w:rsidP="008A7357">
            <w:pPr>
              <w:jc w:val="center"/>
              <w:rPr>
                <w:rFonts w:ascii="Times New Roman" w:hAnsi="Times New Roman" w:cs="Times New Roman"/>
                <w:sz w:val="20"/>
                <w:szCs w:val="20"/>
                <w:lang w:val="uk-UA"/>
              </w:rPr>
            </w:pPr>
            <w:r w:rsidRPr="00482336">
              <w:rPr>
                <w:rFonts w:ascii="Times New Roman" w:hAnsi="Times New Roman" w:cs="Times New Roman"/>
                <w:sz w:val="20"/>
                <w:szCs w:val="20"/>
                <w:lang w:val="uk-UA"/>
              </w:rPr>
              <w:t>Наукове дистанційне стажування за кордоном:</w:t>
            </w:r>
          </w:p>
          <w:p w:rsidR="008A7357" w:rsidRPr="00482336" w:rsidRDefault="008A7357" w:rsidP="008A7357">
            <w:pPr>
              <w:jc w:val="center"/>
              <w:rPr>
                <w:rFonts w:ascii="Times New Roman" w:hAnsi="Times New Roman" w:cs="Times New Roman"/>
                <w:sz w:val="20"/>
                <w:szCs w:val="20"/>
                <w:lang w:val="uk-UA"/>
              </w:rPr>
            </w:pPr>
            <w:proofErr w:type="spellStart"/>
            <w:r w:rsidRPr="00482336">
              <w:rPr>
                <w:rFonts w:ascii="Times New Roman" w:hAnsi="Times New Roman" w:cs="Times New Roman"/>
                <w:sz w:val="20"/>
                <w:szCs w:val="20"/>
              </w:rPr>
              <w:t>Uniwersytet</w:t>
            </w:r>
            <w:proofErr w:type="spellEnd"/>
            <w:r w:rsidRPr="00482336">
              <w:rPr>
                <w:rFonts w:ascii="Times New Roman" w:hAnsi="Times New Roman" w:cs="Times New Roman"/>
                <w:sz w:val="20"/>
                <w:szCs w:val="20"/>
                <w:lang w:val="uk-UA"/>
              </w:rPr>
              <w:t xml:space="preserve"> </w:t>
            </w:r>
            <w:r w:rsidRPr="00482336">
              <w:rPr>
                <w:rFonts w:ascii="Times New Roman" w:hAnsi="Times New Roman" w:cs="Times New Roman"/>
                <w:sz w:val="20"/>
                <w:szCs w:val="20"/>
              </w:rPr>
              <w:t>w</w:t>
            </w:r>
            <w:r w:rsidRPr="00482336">
              <w:rPr>
                <w:rFonts w:ascii="Times New Roman" w:hAnsi="Times New Roman" w:cs="Times New Roman"/>
                <w:sz w:val="20"/>
                <w:szCs w:val="20"/>
                <w:lang w:val="uk-UA"/>
              </w:rPr>
              <w:t xml:space="preserve"> </w:t>
            </w:r>
            <w:proofErr w:type="spellStart"/>
            <w:r w:rsidRPr="00482336">
              <w:rPr>
                <w:rFonts w:ascii="Times New Roman" w:hAnsi="Times New Roman" w:cs="Times New Roman"/>
                <w:sz w:val="20"/>
                <w:szCs w:val="20"/>
              </w:rPr>
              <w:t>Bia</w:t>
            </w:r>
            <w:proofErr w:type="spellEnd"/>
            <w:r w:rsidRPr="00482336">
              <w:rPr>
                <w:rFonts w:ascii="Times New Roman" w:hAnsi="Times New Roman" w:cs="Times New Roman"/>
                <w:sz w:val="20"/>
                <w:szCs w:val="20"/>
                <w:lang w:val="uk-UA"/>
              </w:rPr>
              <w:t>ł</w:t>
            </w:r>
            <w:proofErr w:type="spellStart"/>
            <w:r w:rsidRPr="00482336">
              <w:rPr>
                <w:rFonts w:ascii="Times New Roman" w:hAnsi="Times New Roman" w:cs="Times New Roman"/>
                <w:sz w:val="20"/>
                <w:szCs w:val="20"/>
              </w:rPr>
              <w:t>ymstoku</w:t>
            </w:r>
            <w:proofErr w:type="spellEnd"/>
            <w:r w:rsidRPr="00482336">
              <w:rPr>
                <w:rFonts w:ascii="Times New Roman" w:hAnsi="Times New Roman" w:cs="Times New Roman"/>
                <w:sz w:val="20"/>
                <w:szCs w:val="20"/>
                <w:lang w:val="uk-UA"/>
              </w:rPr>
              <w:t>,</w:t>
            </w:r>
          </w:p>
          <w:p w:rsidR="008A7357" w:rsidRPr="00482336" w:rsidRDefault="008A7357" w:rsidP="008A7357">
            <w:pPr>
              <w:jc w:val="center"/>
              <w:rPr>
                <w:rFonts w:ascii="Times New Roman" w:hAnsi="Times New Roman" w:cs="Times New Roman"/>
                <w:sz w:val="20"/>
                <w:szCs w:val="20"/>
                <w:lang w:val="uk-UA"/>
              </w:rPr>
            </w:pPr>
            <w:r w:rsidRPr="00482336">
              <w:rPr>
                <w:rFonts w:ascii="Times New Roman" w:hAnsi="Times New Roman" w:cs="Times New Roman"/>
                <w:sz w:val="20"/>
                <w:szCs w:val="20"/>
                <w:lang w:val="uk-UA"/>
              </w:rPr>
              <w:t xml:space="preserve">«Навчально-наукова діяльність в сучасному університеті: виклики, рішення, перспективи, </w:t>
            </w:r>
            <w:r w:rsidRPr="00482336">
              <w:rPr>
                <w:rFonts w:ascii="Times New Roman" w:hAnsi="Times New Roman" w:cs="Times New Roman"/>
                <w:sz w:val="20"/>
                <w:szCs w:val="20"/>
                <w:lang w:val="uk-UA"/>
              </w:rPr>
              <w:lastRenderedPageBreak/>
              <w:t>сертифікат №95, 16 вересня 2022 року, 6 кредитів.</w:t>
            </w:r>
          </w:p>
          <w:p w:rsidR="00C74445" w:rsidRPr="00482336" w:rsidRDefault="008A7357" w:rsidP="00075137">
            <w:pPr>
              <w:jc w:val="center"/>
              <w:rPr>
                <w:rFonts w:ascii="Times New Roman" w:hAnsi="Times New Roman" w:cs="Times New Roman"/>
                <w:bCs/>
                <w:sz w:val="20"/>
                <w:szCs w:val="20"/>
                <w:lang w:val="uk-UA"/>
              </w:rPr>
            </w:pPr>
            <w:r w:rsidRPr="00482336">
              <w:rPr>
                <w:rFonts w:ascii="Times New Roman" w:hAnsi="Times New Roman" w:cs="Times New Roman"/>
                <w:bCs/>
                <w:sz w:val="20"/>
                <w:szCs w:val="20"/>
                <w:lang w:val="uk-UA"/>
              </w:rPr>
              <w:t>Сертифікат про рівень володіння іноземною мовою</w:t>
            </w:r>
            <w:r w:rsidRPr="00482336">
              <w:rPr>
                <w:rFonts w:ascii="Times New Roman" w:hAnsi="Times New Roman" w:cs="Times New Roman"/>
                <w:sz w:val="20"/>
                <w:szCs w:val="20"/>
                <w:lang w:val="uk-UA"/>
              </w:rPr>
              <w:t xml:space="preserve"> на рівні В2</w:t>
            </w:r>
            <w:r w:rsidRPr="00482336">
              <w:rPr>
                <w:rFonts w:ascii="Times New Roman" w:hAnsi="Times New Roman" w:cs="Times New Roman"/>
                <w:bCs/>
                <w:sz w:val="20"/>
                <w:szCs w:val="20"/>
                <w:lang w:val="uk-UA"/>
              </w:rPr>
              <w:t xml:space="preserve"> у 2018 році</w:t>
            </w:r>
          </w:p>
        </w:tc>
        <w:tc>
          <w:tcPr>
            <w:tcW w:w="3960" w:type="dxa"/>
          </w:tcPr>
          <w:p w:rsidR="005156C4" w:rsidRDefault="005156C4" w:rsidP="005156C4">
            <w:pPr>
              <w:pStyle w:val="rvps2"/>
              <w:spacing w:before="0" w:beforeAutospacing="0" w:after="0" w:afterAutospacing="0"/>
              <w:jc w:val="both"/>
              <w:rPr>
                <w:b/>
                <w:lang w:val="uk-UA"/>
              </w:rPr>
            </w:pPr>
            <w:r w:rsidRPr="005156C4">
              <w:rPr>
                <w:b/>
                <w:sz w:val="20"/>
                <w:szCs w:val="20"/>
              </w:rPr>
              <w:lastRenderedPageBreak/>
              <w:t>п</w:t>
            </w:r>
            <w:r w:rsidRPr="005156C4">
              <w:rPr>
                <w:b/>
                <w:sz w:val="20"/>
                <w:szCs w:val="20"/>
                <w:lang w:val="en-US"/>
              </w:rPr>
              <w:t>. 1.</w:t>
            </w:r>
          </w:p>
          <w:p w:rsidR="005156C4" w:rsidRPr="00E94D8A" w:rsidRDefault="005156C4" w:rsidP="005156C4">
            <w:pPr>
              <w:pStyle w:val="rvps2"/>
              <w:spacing w:before="0" w:beforeAutospacing="0" w:after="0" w:afterAutospacing="0"/>
              <w:jc w:val="both"/>
              <w:rPr>
                <w:rFonts w:eastAsia="Calibri"/>
                <w:sz w:val="20"/>
                <w:szCs w:val="20"/>
                <w:lang w:val="uk-UA" w:eastAsia="uk-UA"/>
              </w:rPr>
            </w:pPr>
            <w:r w:rsidRPr="00E94D8A">
              <w:rPr>
                <w:sz w:val="20"/>
                <w:szCs w:val="20"/>
                <w:shd w:val="clear" w:color="auto" w:fill="FFFFFF"/>
                <w:lang w:val="uk-UA"/>
              </w:rPr>
              <w:t xml:space="preserve">1. </w:t>
            </w:r>
            <w:proofErr w:type="spellStart"/>
            <w:r w:rsidRPr="00E94D8A">
              <w:rPr>
                <w:rStyle w:val="previewtxt"/>
                <w:color w:val="000000"/>
                <w:sz w:val="20"/>
                <w:szCs w:val="20"/>
                <w:shd w:val="clear" w:color="auto" w:fill="FFFFFF"/>
                <w:lang w:val="uk-UA"/>
              </w:rPr>
              <w:t>Koval</w:t>
            </w:r>
            <w:proofErr w:type="spellEnd"/>
            <w:r w:rsidRPr="00E94D8A">
              <w:rPr>
                <w:rStyle w:val="previewtxt"/>
                <w:color w:val="000000"/>
                <w:sz w:val="20"/>
                <w:szCs w:val="20"/>
                <w:shd w:val="clear" w:color="auto" w:fill="FFFFFF"/>
                <w:lang w:val="uk-UA"/>
              </w:rPr>
              <w:t>, V.</w:t>
            </w:r>
            <w:r w:rsidRPr="00E94D8A">
              <w:rPr>
                <w:color w:val="000000"/>
                <w:sz w:val="20"/>
                <w:szCs w:val="20"/>
                <w:shd w:val="clear" w:color="auto" w:fill="FFFFFF"/>
                <w:lang w:val="uk-UA"/>
              </w:rPr>
              <w:t>, </w:t>
            </w:r>
            <w:proofErr w:type="spellStart"/>
            <w:r w:rsidRPr="00E94D8A">
              <w:rPr>
                <w:rStyle w:val="previewtxt"/>
                <w:color w:val="000000"/>
                <w:sz w:val="20"/>
                <w:szCs w:val="20"/>
                <w:shd w:val="clear" w:color="auto" w:fill="FFFFFF"/>
                <w:lang w:val="uk-UA"/>
              </w:rPr>
              <w:t>Mikhno</w:t>
            </w:r>
            <w:proofErr w:type="spellEnd"/>
            <w:r w:rsidRPr="00E94D8A">
              <w:rPr>
                <w:rStyle w:val="previewtxt"/>
                <w:color w:val="000000"/>
                <w:sz w:val="20"/>
                <w:szCs w:val="20"/>
                <w:shd w:val="clear" w:color="auto" w:fill="FFFFFF"/>
                <w:lang w:val="uk-UA"/>
              </w:rPr>
              <w:t>, I.</w:t>
            </w:r>
            <w:r w:rsidRPr="00E94D8A">
              <w:rPr>
                <w:color w:val="000000"/>
                <w:sz w:val="20"/>
                <w:szCs w:val="20"/>
                <w:shd w:val="clear" w:color="auto" w:fill="FFFFFF"/>
                <w:lang w:val="uk-UA"/>
              </w:rPr>
              <w:t>, </w:t>
            </w:r>
            <w:proofErr w:type="spellStart"/>
            <w:r w:rsidRPr="00E94D8A">
              <w:rPr>
                <w:rStyle w:val="previewtxt"/>
                <w:color w:val="000000"/>
                <w:sz w:val="20"/>
                <w:szCs w:val="20"/>
                <w:shd w:val="clear" w:color="auto" w:fill="FFFFFF"/>
                <w:lang w:val="uk-UA"/>
              </w:rPr>
              <w:t>Trokhymets</w:t>
            </w:r>
            <w:proofErr w:type="spellEnd"/>
            <w:r w:rsidRPr="00E94D8A">
              <w:rPr>
                <w:rStyle w:val="previewtxt"/>
                <w:color w:val="000000"/>
                <w:sz w:val="20"/>
                <w:szCs w:val="20"/>
                <w:shd w:val="clear" w:color="auto" w:fill="FFFFFF"/>
                <w:lang w:val="uk-UA"/>
              </w:rPr>
              <w:t>, O.</w:t>
            </w:r>
            <w:r w:rsidRPr="00E94D8A">
              <w:rPr>
                <w:color w:val="000000"/>
                <w:sz w:val="20"/>
                <w:szCs w:val="20"/>
                <w:shd w:val="clear" w:color="auto" w:fill="FFFFFF"/>
                <w:lang w:val="uk-UA"/>
              </w:rPr>
              <w:t>, </w:t>
            </w:r>
            <w:proofErr w:type="spellStart"/>
            <w:r w:rsidRPr="00E94D8A">
              <w:rPr>
                <w:rStyle w:val="previewtxt"/>
                <w:color w:val="000000"/>
                <w:sz w:val="20"/>
                <w:szCs w:val="20"/>
                <w:shd w:val="clear" w:color="auto" w:fill="FFFFFF"/>
                <w:lang w:val="uk-UA"/>
              </w:rPr>
              <w:t>Kustrich</w:t>
            </w:r>
            <w:proofErr w:type="spellEnd"/>
            <w:r w:rsidRPr="00E94D8A">
              <w:rPr>
                <w:rStyle w:val="previewtxt"/>
                <w:color w:val="000000"/>
                <w:sz w:val="20"/>
                <w:szCs w:val="20"/>
                <w:shd w:val="clear" w:color="auto" w:fill="FFFFFF"/>
                <w:lang w:val="uk-UA"/>
              </w:rPr>
              <w:t>, L.</w:t>
            </w:r>
            <w:r w:rsidRPr="00E94D8A">
              <w:rPr>
                <w:color w:val="000000" w:themeColor="text1"/>
                <w:sz w:val="20"/>
                <w:szCs w:val="20"/>
                <w:shd w:val="clear" w:color="auto" w:fill="FFFFFF"/>
                <w:lang w:val="uk-UA"/>
              </w:rPr>
              <w:t xml:space="preserve">, </w:t>
            </w:r>
            <w:proofErr w:type="spellStart"/>
            <w:r w:rsidRPr="00E94D8A">
              <w:rPr>
                <w:rStyle w:val="previewtxt"/>
                <w:color w:val="000000"/>
                <w:sz w:val="20"/>
                <w:szCs w:val="20"/>
                <w:shd w:val="clear" w:color="auto" w:fill="FFFFFF"/>
                <w:lang w:val="uk-UA"/>
              </w:rPr>
              <w:t>Vdovenko</w:t>
            </w:r>
            <w:proofErr w:type="spellEnd"/>
            <w:r w:rsidRPr="00E94D8A">
              <w:rPr>
                <w:rStyle w:val="previewtxt"/>
                <w:color w:val="000000"/>
                <w:sz w:val="20"/>
                <w:szCs w:val="20"/>
                <w:shd w:val="clear" w:color="auto" w:fill="FFFFFF"/>
                <w:lang w:val="uk-UA"/>
              </w:rPr>
              <w:t>, N.</w:t>
            </w:r>
            <w:r w:rsidRPr="00E94D8A">
              <w:rPr>
                <w:rStyle w:val="previewtxt"/>
                <w:color w:val="323232"/>
                <w:sz w:val="20"/>
                <w:szCs w:val="20"/>
                <w:shd w:val="clear" w:color="auto" w:fill="FFFFFF"/>
                <w:lang w:val="uk-UA"/>
              </w:rPr>
              <w:t xml:space="preserve"> </w:t>
            </w:r>
            <w:proofErr w:type="spellStart"/>
            <w:r w:rsidRPr="00E94D8A">
              <w:rPr>
                <w:rFonts w:eastAsia="Calibri"/>
                <w:bCs/>
                <w:sz w:val="20"/>
                <w:szCs w:val="20"/>
                <w:lang w:val="uk-UA" w:eastAsia="uk-UA"/>
              </w:rPr>
              <w:t>Modeling</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the</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interaction</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between</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environment</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and</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the</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economy</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considering</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the</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impact</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on</w:t>
            </w:r>
            <w:proofErr w:type="spellEnd"/>
            <w:r w:rsidRPr="00E94D8A">
              <w:rPr>
                <w:rFonts w:eastAsia="Calibri"/>
                <w:bCs/>
                <w:sz w:val="20"/>
                <w:szCs w:val="20"/>
                <w:lang w:val="uk-UA" w:eastAsia="uk-UA"/>
              </w:rPr>
              <w:t xml:space="preserve"> </w:t>
            </w:r>
            <w:proofErr w:type="spellStart"/>
            <w:r w:rsidRPr="00E94D8A">
              <w:rPr>
                <w:rFonts w:eastAsia="Calibri"/>
                <w:bCs/>
                <w:sz w:val="20"/>
                <w:szCs w:val="20"/>
                <w:lang w:val="uk-UA" w:eastAsia="uk-UA"/>
              </w:rPr>
              <w:t>ecosystem</w:t>
            </w:r>
            <w:proofErr w:type="spellEnd"/>
            <w:r w:rsidRPr="00E94D8A">
              <w:rPr>
                <w:rFonts w:eastAsia="Calibri"/>
                <w:bCs/>
                <w:sz w:val="20"/>
                <w:szCs w:val="20"/>
                <w:lang w:val="uk-UA" w:eastAsia="uk-UA"/>
              </w:rPr>
              <w:t xml:space="preserve">. </w:t>
            </w:r>
            <w:r w:rsidRPr="00E94D8A">
              <w:rPr>
                <w:rFonts w:eastAsia="Calibri"/>
                <w:sz w:val="20"/>
                <w:szCs w:val="20"/>
                <w:lang w:val="uk-UA" w:eastAsia="uk-UA"/>
              </w:rPr>
              <w:t xml:space="preserve">E3S </w:t>
            </w:r>
            <w:proofErr w:type="spellStart"/>
            <w:r w:rsidRPr="00E94D8A">
              <w:rPr>
                <w:rFonts w:eastAsia="Calibri"/>
                <w:sz w:val="20"/>
                <w:szCs w:val="20"/>
                <w:lang w:val="uk-UA" w:eastAsia="uk-UA"/>
              </w:rPr>
              <w:t>Web</w:t>
            </w:r>
            <w:proofErr w:type="spellEnd"/>
            <w:r w:rsidRPr="00E94D8A">
              <w:rPr>
                <w:rFonts w:eastAsia="Calibri"/>
                <w:sz w:val="20"/>
                <w:szCs w:val="20"/>
                <w:lang w:val="uk-UA" w:eastAsia="uk-UA"/>
              </w:rPr>
              <w:t xml:space="preserve"> </w:t>
            </w:r>
            <w:proofErr w:type="spellStart"/>
            <w:r w:rsidRPr="00E94D8A">
              <w:rPr>
                <w:rFonts w:eastAsia="Calibri"/>
                <w:sz w:val="20"/>
                <w:szCs w:val="20"/>
                <w:lang w:val="uk-UA" w:eastAsia="uk-UA"/>
              </w:rPr>
              <w:t>of</w:t>
            </w:r>
            <w:proofErr w:type="spellEnd"/>
            <w:r w:rsidRPr="00E94D8A">
              <w:rPr>
                <w:rFonts w:eastAsia="Calibri"/>
                <w:sz w:val="20"/>
                <w:szCs w:val="20"/>
                <w:lang w:val="uk-UA" w:eastAsia="uk-UA"/>
              </w:rPr>
              <w:t xml:space="preserve"> </w:t>
            </w:r>
            <w:proofErr w:type="spellStart"/>
            <w:r w:rsidRPr="00E94D8A">
              <w:rPr>
                <w:rFonts w:eastAsia="Calibri"/>
                <w:sz w:val="20"/>
                <w:szCs w:val="20"/>
                <w:lang w:val="uk-UA" w:eastAsia="uk-UA"/>
              </w:rPr>
              <w:t>Conferences</w:t>
            </w:r>
            <w:proofErr w:type="spellEnd"/>
            <w:r w:rsidRPr="00E94D8A">
              <w:rPr>
                <w:rFonts w:eastAsia="Calibri"/>
                <w:sz w:val="20"/>
                <w:szCs w:val="20"/>
                <w:lang w:val="uk-UA" w:eastAsia="uk-UA"/>
              </w:rPr>
              <w:t xml:space="preserve"> </w:t>
            </w:r>
            <w:r w:rsidRPr="00E94D8A">
              <w:rPr>
                <w:rFonts w:eastAsia="Calibri"/>
                <w:bCs/>
                <w:sz w:val="20"/>
                <w:szCs w:val="20"/>
                <w:lang w:val="uk-UA" w:eastAsia="uk-UA"/>
              </w:rPr>
              <w:t>166</w:t>
            </w:r>
            <w:r w:rsidRPr="00E94D8A">
              <w:rPr>
                <w:rFonts w:eastAsia="Calibri"/>
                <w:sz w:val="20"/>
                <w:szCs w:val="20"/>
                <w:lang w:val="uk-UA" w:eastAsia="uk-UA"/>
              </w:rPr>
              <w:t xml:space="preserve">, 13002 (2020) </w:t>
            </w:r>
            <w:r w:rsidRPr="00E94D8A">
              <w:rPr>
                <w:b/>
                <w:sz w:val="20"/>
                <w:szCs w:val="20"/>
                <w:lang w:val="uk-UA"/>
              </w:rPr>
              <w:t>(</w:t>
            </w:r>
            <w:proofErr w:type="spellStart"/>
            <w:r w:rsidRPr="00E94D8A">
              <w:rPr>
                <w:b/>
                <w:sz w:val="20"/>
                <w:szCs w:val="20"/>
                <w:lang w:val="uk-UA"/>
              </w:rPr>
              <w:t>Scopus</w:t>
            </w:r>
            <w:proofErr w:type="spellEnd"/>
            <w:r w:rsidRPr="00E94D8A">
              <w:rPr>
                <w:b/>
                <w:sz w:val="20"/>
                <w:szCs w:val="20"/>
                <w:lang w:val="uk-UA"/>
              </w:rPr>
              <w:t>)</w:t>
            </w:r>
            <w:r w:rsidRPr="00E94D8A">
              <w:rPr>
                <w:rFonts w:eastAsia="Calibri"/>
                <w:sz w:val="20"/>
                <w:szCs w:val="20"/>
                <w:lang w:val="uk-UA" w:eastAsia="uk-UA"/>
              </w:rPr>
              <w:t>.</w:t>
            </w:r>
          </w:p>
          <w:p w:rsidR="005156C4" w:rsidRPr="00E94D8A" w:rsidRDefault="005156C4" w:rsidP="005156C4">
            <w:pPr>
              <w:pStyle w:val="rvps2"/>
              <w:spacing w:before="0" w:beforeAutospacing="0" w:after="0" w:afterAutospacing="0"/>
              <w:jc w:val="both"/>
              <w:rPr>
                <w:sz w:val="20"/>
                <w:szCs w:val="20"/>
                <w:lang w:val="uk-UA"/>
              </w:rPr>
            </w:pPr>
            <w:r w:rsidRPr="00E94D8A">
              <w:rPr>
                <w:rFonts w:eastAsia="Calibri"/>
                <w:sz w:val="20"/>
                <w:szCs w:val="20"/>
                <w:lang w:val="uk-UA" w:eastAsia="uk-UA"/>
              </w:rPr>
              <w:t xml:space="preserve">2. </w:t>
            </w:r>
            <w:proofErr w:type="spellStart"/>
            <w:r w:rsidRPr="00E94D8A">
              <w:rPr>
                <w:sz w:val="20"/>
                <w:szCs w:val="20"/>
                <w:shd w:val="clear" w:color="auto" w:fill="FFFFFF"/>
                <w:lang w:val="uk-UA"/>
              </w:rPr>
              <w:t>Nataliya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Petrenko</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Raisa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Kozhukhіvska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Lilia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Kustrich</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Grygorii</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Kovalenko</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Olga</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lastRenderedPageBreak/>
              <w:t>Makushok</w:t>
            </w:r>
            <w:proofErr w:type="spellEnd"/>
            <w:r w:rsidRPr="00E94D8A">
              <w:rPr>
                <w:rStyle w:val="apple-converted-space"/>
                <w:sz w:val="20"/>
                <w:szCs w:val="20"/>
                <w:shd w:val="clear" w:color="auto" w:fill="FFFFFF"/>
                <w:lang w:val="uk-UA"/>
              </w:rPr>
              <w:t> </w:t>
            </w:r>
            <w:proofErr w:type="spellStart"/>
            <w:r w:rsidRPr="00E94D8A">
              <w:rPr>
                <w:sz w:val="20"/>
                <w:szCs w:val="20"/>
                <w:shd w:val="clear" w:color="auto" w:fill="FFFFFF"/>
                <w:lang w:val="uk-UA"/>
              </w:rPr>
              <w:t>Development</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of</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innovative</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forms</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of</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logistics</w:t>
            </w:r>
            <w:proofErr w:type="spellEnd"/>
            <w:r w:rsidRPr="00E94D8A">
              <w:rPr>
                <w:sz w:val="20"/>
                <w:szCs w:val="20"/>
                <w:shd w:val="clear" w:color="auto" w:fill="FFFFFF"/>
                <w:lang w:val="uk-UA"/>
              </w:rPr>
              <w:t xml:space="preserve"> </w:t>
            </w:r>
            <w:proofErr w:type="spellStart"/>
            <w:r w:rsidRPr="00E94D8A">
              <w:rPr>
                <w:sz w:val="20"/>
                <w:szCs w:val="20"/>
                <w:shd w:val="clear" w:color="auto" w:fill="FFFFFF"/>
                <w:lang w:val="uk-UA"/>
              </w:rPr>
              <w:t>provision</w:t>
            </w:r>
            <w:proofErr w:type="spellEnd"/>
            <w:r w:rsidRPr="00E94D8A">
              <w:rPr>
                <w:sz w:val="20"/>
                <w:szCs w:val="20"/>
                <w:shd w:val="clear" w:color="auto" w:fill="FFFFFF"/>
                <w:lang w:val="uk-UA"/>
              </w:rPr>
              <w:t xml:space="preserve">. </w:t>
            </w:r>
            <w:proofErr w:type="spellStart"/>
            <w:r w:rsidRPr="00E94D8A">
              <w:rPr>
                <w:i/>
                <w:sz w:val="20"/>
                <w:szCs w:val="20"/>
                <w:shd w:val="clear" w:color="auto" w:fill="FFFFFF"/>
                <w:lang w:val="uk-UA"/>
              </w:rPr>
              <w:t>Investment</w:t>
            </w:r>
            <w:proofErr w:type="spellEnd"/>
            <w:r w:rsidRPr="00E94D8A">
              <w:rPr>
                <w:i/>
                <w:sz w:val="20"/>
                <w:szCs w:val="20"/>
                <w:shd w:val="clear" w:color="auto" w:fill="FFFFFF"/>
                <w:lang w:val="uk-UA"/>
              </w:rPr>
              <w:t xml:space="preserve"> </w:t>
            </w:r>
            <w:proofErr w:type="spellStart"/>
            <w:r w:rsidRPr="00E94D8A">
              <w:rPr>
                <w:i/>
                <w:sz w:val="20"/>
                <w:szCs w:val="20"/>
                <w:shd w:val="clear" w:color="auto" w:fill="FFFFFF"/>
                <w:lang w:val="uk-UA"/>
              </w:rPr>
              <w:t>Management</w:t>
            </w:r>
            <w:proofErr w:type="spellEnd"/>
            <w:r w:rsidRPr="00E94D8A">
              <w:rPr>
                <w:i/>
                <w:sz w:val="20"/>
                <w:szCs w:val="20"/>
                <w:shd w:val="clear" w:color="auto" w:fill="FFFFFF"/>
                <w:lang w:val="uk-UA"/>
              </w:rPr>
              <w:t xml:space="preserve"> </w:t>
            </w:r>
            <w:proofErr w:type="spellStart"/>
            <w:r w:rsidRPr="00E94D8A">
              <w:rPr>
                <w:i/>
                <w:sz w:val="20"/>
                <w:szCs w:val="20"/>
                <w:shd w:val="clear" w:color="auto" w:fill="FFFFFF"/>
                <w:lang w:val="uk-UA"/>
              </w:rPr>
              <w:t>and</w:t>
            </w:r>
            <w:proofErr w:type="spellEnd"/>
            <w:r w:rsidRPr="00E94D8A">
              <w:rPr>
                <w:i/>
                <w:sz w:val="20"/>
                <w:szCs w:val="20"/>
                <w:shd w:val="clear" w:color="auto" w:fill="FFFFFF"/>
                <w:lang w:val="uk-UA"/>
              </w:rPr>
              <w:t xml:space="preserve"> </w:t>
            </w:r>
            <w:proofErr w:type="spellStart"/>
            <w:r w:rsidRPr="00E94D8A">
              <w:rPr>
                <w:i/>
                <w:sz w:val="20"/>
                <w:szCs w:val="20"/>
                <w:shd w:val="clear" w:color="auto" w:fill="FFFFFF"/>
                <w:lang w:val="uk-UA"/>
              </w:rPr>
              <w:t>Financial</w:t>
            </w:r>
            <w:proofErr w:type="spellEnd"/>
            <w:r w:rsidRPr="00E94D8A">
              <w:rPr>
                <w:i/>
                <w:sz w:val="20"/>
                <w:szCs w:val="20"/>
                <w:shd w:val="clear" w:color="auto" w:fill="FFFFFF"/>
                <w:lang w:val="uk-UA"/>
              </w:rPr>
              <w:t xml:space="preserve"> </w:t>
            </w:r>
            <w:proofErr w:type="spellStart"/>
            <w:r w:rsidRPr="00E94D8A">
              <w:rPr>
                <w:i/>
                <w:sz w:val="20"/>
                <w:szCs w:val="20"/>
                <w:shd w:val="clear" w:color="auto" w:fill="FFFFFF"/>
                <w:lang w:val="uk-UA"/>
              </w:rPr>
              <w:t>Innovations</w:t>
            </w:r>
            <w:proofErr w:type="spellEnd"/>
            <w:r w:rsidRPr="00E94D8A">
              <w:rPr>
                <w:sz w:val="20"/>
                <w:szCs w:val="20"/>
                <w:shd w:val="clear" w:color="auto" w:fill="FFFFFF"/>
                <w:lang w:val="uk-UA"/>
              </w:rPr>
              <w:t xml:space="preserve">, </w:t>
            </w:r>
            <w:proofErr w:type="spellStart"/>
            <w:r w:rsidRPr="00E94D8A">
              <w:rPr>
                <w:sz w:val="20"/>
                <w:szCs w:val="20"/>
                <w:lang w:val="uk-UA"/>
              </w:rPr>
              <w:t>Volume</w:t>
            </w:r>
            <w:proofErr w:type="spellEnd"/>
            <w:r w:rsidRPr="00E94D8A">
              <w:rPr>
                <w:sz w:val="20"/>
                <w:szCs w:val="20"/>
                <w:shd w:val="clear" w:color="auto" w:fill="FFFFFF"/>
                <w:lang w:val="uk-UA"/>
              </w:rPr>
              <w:t xml:space="preserve"> 15, 2018, </w:t>
            </w:r>
            <w:proofErr w:type="spellStart"/>
            <w:r w:rsidRPr="00E94D8A">
              <w:rPr>
                <w:sz w:val="20"/>
                <w:szCs w:val="20"/>
                <w:lang w:val="uk-UA"/>
              </w:rPr>
              <w:t>Issue</w:t>
            </w:r>
            <w:proofErr w:type="spellEnd"/>
            <w:r w:rsidRPr="00E94D8A">
              <w:rPr>
                <w:sz w:val="20"/>
                <w:szCs w:val="20"/>
                <w:lang w:val="uk-UA"/>
              </w:rPr>
              <w:t xml:space="preserve"> #2. </w:t>
            </w:r>
            <w:proofErr w:type="spellStart"/>
            <w:r w:rsidRPr="00E94D8A">
              <w:rPr>
                <w:sz w:val="20"/>
                <w:szCs w:val="20"/>
                <w:lang w:val="uk-UA"/>
              </w:rPr>
              <w:t>pp</w:t>
            </w:r>
            <w:proofErr w:type="spellEnd"/>
            <w:r w:rsidRPr="00E94D8A">
              <w:rPr>
                <w:sz w:val="20"/>
                <w:szCs w:val="20"/>
                <w:lang w:val="uk-UA"/>
              </w:rPr>
              <w:t>.</w:t>
            </w:r>
            <w:r w:rsidRPr="00E94D8A">
              <w:rPr>
                <w:rStyle w:val="apple-converted-space"/>
                <w:sz w:val="20"/>
                <w:szCs w:val="20"/>
                <w:shd w:val="clear" w:color="auto" w:fill="FFFFFF"/>
                <w:lang w:val="uk-UA"/>
              </w:rPr>
              <w:t xml:space="preserve"> </w:t>
            </w:r>
            <w:r w:rsidRPr="00E94D8A">
              <w:rPr>
                <w:sz w:val="20"/>
                <w:szCs w:val="20"/>
                <w:shd w:val="clear" w:color="auto" w:fill="FFFFFF"/>
                <w:lang w:val="uk-UA"/>
              </w:rPr>
              <w:t xml:space="preserve">327-339. </w:t>
            </w:r>
            <w:r w:rsidRPr="00E94D8A">
              <w:rPr>
                <w:b/>
                <w:sz w:val="20"/>
                <w:szCs w:val="20"/>
                <w:lang w:val="uk-UA"/>
              </w:rPr>
              <w:t>(</w:t>
            </w:r>
            <w:proofErr w:type="spellStart"/>
            <w:r w:rsidRPr="00E94D8A">
              <w:rPr>
                <w:b/>
                <w:sz w:val="20"/>
                <w:szCs w:val="20"/>
                <w:lang w:val="uk-UA"/>
              </w:rPr>
              <w:t>Scopus</w:t>
            </w:r>
            <w:proofErr w:type="spellEnd"/>
            <w:r w:rsidRPr="00E94D8A">
              <w:rPr>
                <w:b/>
                <w:sz w:val="20"/>
                <w:szCs w:val="20"/>
                <w:lang w:val="uk-UA"/>
              </w:rPr>
              <w:t>)</w:t>
            </w:r>
            <w:r w:rsidRPr="00E94D8A">
              <w:rPr>
                <w:sz w:val="20"/>
                <w:szCs w:val="20"/>
                <w:lang w:val="uk-UA"/>
              </w:rPr>
              <w:t>.</w:t>
            </w:r>
          </w:p>
          <w:p w:rsidR="005156C4" w:rsidRPr="00E94D8A" w:rsidRDefault="005156C4" w:rsidP="005156C4">
            <w:pPr>
              <w:jc w:val="both"/>
              <w:rPr>
                <w:rFonts w:ascii="Times New Roman" w:hAnsi="Times New Roman" w:cs="Times New Roman"/>
                <w:sz w:val="20"/>
                <w:szCs w:val="20"/>
                <w:lang w:val="uk-UA"/>
              </w:rPr>
            </w:pPr>
            <w:r w:rsidRPr="00E94D8A">
              <w:rPr>
                <w:rFonts w:ascii="Times New Roman" w:hAnsi="Times New Roman" w:cs="Times New Roman"/>
                <w:sz w:val="20"/>
                <w:szCs w:val="20"/>
                <w:shd w:val="clear" w:color="auto" w:fill="FFFFFF"/>
                <w:lang w:val="uk-UA"/>
              </w:rPr>
              <w:t xml:space="preserve">3. </w:t>
            </w:r>
            <w:proofErr w:type="spellStart"/>
            <w:r w:rsidRPr="00E94D8A">
              <w:rPr>
                <w:rFonts w:ascii="Times New Roman" w:hAnsi="Times New Roman" w:cs="Times New Roman"/>
                <w:sz w:val="20"/>
                <w:szCs w:val="20"/>
                <w:shd w:val="clear" w:color="auto" w:fill="FFFFFF"/>
                <w:lang w:val="uk-UA"/>
              </w:rPr>
              <w:t>Liudmyla</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Tranchenko</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Nataliya</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Petrenko</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Liliia</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Kustrich</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Nataliya</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Parubok</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Oleksandr</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shd w:val="clear" w:color="auto" w:fill="FFFFFF"/>
                <w:lang w:val="uk-UA"/>
              </w:rPr>
              <w:t>Tranchenko</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kern w:val="36"/>
                <w:sz w:val="20"/>
                <w:szCs w:val="20"/>
                <w:lang w:val="uk-UA"/>
              </w:rPr>
              <w:t>Strategic</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management</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optimization</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of</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the</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regional</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agricultural</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sector</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by</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means</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of</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modern</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forecast</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modeling</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kern w:val="36"/>
                <w:sz w:val="20"/>
                <w:szCs w:val="20"/>
                <w:lang w:val="uk-UA"/>
              </w:rPr>
              <w:t>instrument</w:t>
            </w:r>
            <w:proofErr w:type="spellEnd"/>
            <w:r w:rsidRPr="00E94D8A">
              <w:rPr>
                <w:rFonts w:ascii="Times New Roman" w:hAnsi="Times New Roman" w:cs="Times New Roman"/>
                <w:kern w:val="36"/>
                <w:sz w:val="20"/>
                <w:szCs w:val="20"/>
                <w:lang w:val="uk-UA"/>
              </w:rPr>
              <w:t xml:space="preserve">. </w:t>
            </w:r>
            <w:proofErr w:type="spellStart"/>
            <w:r w:rsidRPr="00E94D8A">
              <w:rPr>
                <w:rFonts w:ascii="Times New Roman" w:hAnsi="Times New Roman" w:cs="Times New Roman"/>
                <w:i/>
                <w:sz w:val="20"/>
                <w:szCs w:val="20"/>
                <w:shd w:val="clear" w:color="auto" w:fill="FFFFFF"/>
                <w:lang w:val="uk-UA"/>
              </w:rPr>
              <w:t>Problems</w:t>
            </w:r>
            <w:proofErr w:type="spellEnd"/>
            <w:r w:rsidRPr="00E94D8A">
              <w:rPr>
                <w:rFonts w:ascii="Times New Roman" w:hAnsi="Times New Roman" w:cs="Times New Roman"/>
                <w:i/>
                <w:sz w:val="20"/>
                <w:szCs w:val="20"/>
                <w:shd w:val="clear" w:color="auto" w:fill="FFFFFF"/>
                <w:lang w:val="uk-UA"/>
              </w:rPr>
              <w:t xml:space="preserve"> </w:t>
            </w:r>
            <w:proofErr w:type="spellStart"/>
            <w:r w:rsidRPr="00E94D8A">
              <w:rPr>
                <w:rFonts w:ascii="Times New Roman" w:hAnsi="Times New Roman" w:cs="Times New Roman"/>
                <w:i/>
                <w:sz w:val="20"/>
                <w:szCs w:val="20"/>
                <w:shd w:val="clear" w:color="auto" w:fill="FFFFFF"/>
                <w:lang w:val="uk-UA"/>
              </w:rPr>
              <w:t>and</w:t>
            </w:r>
            <w:proofErr w:type="spellEnd"/>
            <w:r w:rsidRPr="00E94D8A">
              <w:rPr>
                <w:rFonts w:ascii="Times New Roman" w:hAnsi="Times New Roman" w:cs="Times New Roman"/>
                <w:i/>
                <w:sz w:val="20"/>
                <w:szCs w:val="20"/>
                <w:shd w:val="clear" w:color="auto" w:fill="FFFFFF"/>
                <w:lang w:val="uk-UA"/>
              </w:rPr>
              <w:t xml:space="preserve"> </w:t>
            </w:r>
            <w:proofErr w:type="spellStart"/>
            <w:r w:rsidRPr="00E94D8A">
              <w:rPr>
                <w:rFonts w:ascii="Times New Roman" w:hAnsi="Times New Roman" w:cs="Times New Roman"/>
                <w:i/>
                <w:sz w:val="20"/>
                <w:szCs w:val="20"/>
                <w:shd w:val="clear" w:color="auto" w:fill="FFFFFF"/>
                <w:lang w:val="uk-UA"/>
              </w:rPr>
              <w:t>Perspectives</w:t>
            </w:r>
            <w:proofErr w:type="spellEnd"/>
            <w:r w:rsidRPr="00E94D8A">
              <w:rPr>
                <w:rFonts w:ascii="Times New Roman" w:hAnsi="Times New Roman" w:cs="Times New Roman"/>
                <w:i/>
                <w:sz w:val="20"/>
                <w:szCs w:val="20"/>
                <w:shd w:val="clear" w:color="auto" w:fill="FFFFFF"/>
                <w:lang w:val="uk-UA"/>
              </w:rPr>
              <w:t xml:space="preserve"> </w:t>
            </w:r>
            <w:proofErr w:type="spellStart"/>
            <w:r w:rsidRPr="00E94D8A">
              <w:rPr>
                <w:rFonts w:ascii="Times New Roman" w:hAnsi="Times New Roman" w:cs="Times New Roman"/>
                <w:i/>
                <w:sz w:val="20"/>
                <w:szCs w:val="20"/>
                <w:shd w:val="clear" w:color="auto" w:fill="FFFFFF"/>
                <w:lang w:val="uk-UA"/>
              </w:rPr>
              <w:t>in</w:t>
            </w:r>
            <w:proofErr w:type="spellEnd"/>
            <w:r w:rsidRPr="00E94D8A">
              <w:rPr>
                <w:rFonts w:ascii="Times New Roman" w:hAnsi="Times New Roman" w:cs="Times New Roman"/>
                <w:i/>
                <w:sz w:val="20"/>
                <w:szCs w:val="20"/>
                <w:shd w:val="clear" w:color="auto" w:fill="FFFFFF"/>
                <w:lang w:val="uk-UA"/>
              </w:rPr>
              <w:t xml:space="preserve"> </w:t>
            </w:r>
            <w:proofErr w:type="spellStart"/>
            <w:r w:rsidRPr="00E94D8A">
              <w:rPr>
                <w:rFonts w:ascii="Times New Roman" w:hAnsi="Times New Roman" w:cs="Times New Roman"/>
                <w:i/>
                <w:sz w:val="20"/>
                <w:szCs w:val="20"/>
                <w:shd w:val="clear" w:color="auto" w:fill="FFFFFF"/>
                <w:lang w:val="uk-UA"/>
              </w:rPr>
              <w:t>Management</w:t>
            </w:r>
            <w:proofErr w:type="spellEnd"/>
            <w:r w:rsidRPr="00E94D8A">
              <w:rPr>
                <w:rFonts w:ascii="Times New Roman" w:hAnsi="Times New Roman" w:cs="Times New Roman"/>
                <w:sz w:val="20"/>
                <w:szCs w:val="20"/>
                <w:shd w:val="clear" w:color="auto" w:fill="FFFFFF"/>
                <w:lang w:val="uk-UA"/>
              </w:rPr>
              <w:t xml:space="preserve">, </w:t>
            </w:r>
            <w:proofErr w:type="spellStart"/>
            <w:r w:rsidRPr="00E94D8A">
              <w:rPr>
                <w:rFonts w:ascii="Times New Roman" w:hAnsi="Times New Roman" w:cs="Times New Roman"/>
                <w:sz w:val="20"/>
                <w:szCs w:val="20"/>
                <w:lang w:val="uk-UA"/>
              </w:rPr>
              <w:t>Volume</w:t>
            </w:r>
            <w:proofErr w:type="spellEnd"/>
            <w:r w:rsidRPr="00E94D8A">
              <w:rPr>
                <w:rFonts w:ascii="Times New Roman" w:hAnsi="Times New Roman" w:cs="Times New Roman"/>
                <w:sz w:val="20"/>
                <w:szCs w:val="20"/>
                <w:lang w:val="uk-UA"/>
              </w:rPr>
              <w:t xml:space="preserve"> 16, 2018, </w:t>
            </w:r>
            <w:proofErr w:type="spellStart"/>
            <w:r w:rsidRPr="00E94D8A">
              <w:rPr>
                <w:rFonts w:ascii="Times New Roman" w:hAnsi="Times New Roman" w:cs="Times New Roman"/>
                <w:sz w:val="20"/>
                <w:szCs w:val="20"/>
                <w:lang w:val="uk-UA"/>
              </w:rPr>
              <w:t>Issue</w:t>
            </w:r>
            <w:proofErr w:type="spellEnd"/>
            <w:r w:rsidRPr="00E94D8A">
              <w:rPr>
                <w:rFonts w:ascii="Times New Roman" w:hAnsi="Times New Roman" w:cs="Times New Roman"/>
                <w:sz w:val="20"/>
                <w:szCs w:val="20"/>
                <w:lang w:val="uk-UA"/>
              </w:rPr>
              <w:t xml:space="preserve"> #4. </w:t>
            </w:r>
            <w:proofErr w:type="spellStart"/>
            <w:r w:rsidRPr="00E94D8A">
              <w:rPr>
                <w:rFonts w:ascii="Times New Roman" w:hAnsi="Times New Roman" w:cs="Times New Roman"/>
                <w:sz w:val="20"/>
                <w:szCs w:val="20"/>
                <w:lang w:val="uk-UA"/>
              </w:rPr>
              <w:t>pp</w:t>
            </w:r>
            <w:proofErr w:type="spellEnd"/>
            <w:r w:rsidRPr="00E94D8A">
              <w:rPr>
                <w:rFonts w:ascii="Times New Roman" w:hAnsi="Times New Roman" w:cs="Times New Roman"/>
                <w:sz w:val="20"/>
                <w:szCs w:val="20"/>
                <w:lang w:val="uk-UA"/>
              </w:rPr>
              <w:t xml:space="preserve">. 64-74. </w:t>
            </w:r>
            <w:r w:rsidRPr="00E94D8A">
              <w:rPr>
                <w:rFonts w:ascii="Times New Roman" w:hAnsi="Times New Roman" w:cs="Times New Roman"/>
                <w:b/>
                <w:sz w:val="20"/>
                <w:szCs w:val="20"/>
                <w:lang w:val="uk-UA"/>
              </w:rPr>
              <w:t>(</w:t>
            </w:r>
            <w:proofErr w:type="spellStart"/>
            <w:r w:rsidRPr="00E94D8A">
              <w:rPr>
                <w:rFonts w:ascii="Times New Roman" w:hAnsi="Times New Roman" w:cs="Times New Roman"/>
                <w:b/>
                <w:sz w:val="20"/>
                <w:szCs w:val="20"/>
                <w:lang w:val="uk-UA"/>
              </w:rPr>
              <w:t>Scopus</w:t>
            </w:r>
            <w:proofErr w:type="spellEnd"/>
            <w:r w:rsidRPr="00E94D8A">
              <w:rPr>
                <w:rFonts w:ascii="Times New Roman" w:hAnsi="Times New Roman" w:cs="Times New Roman"/>
                <w:b/>
                <w:sz w:val="20"/>
                <w:szCs w:val="20"/>
                <w:lang w:val="uk-UA"/>
              </w:rPr>
              <w:t>)</w:t>
            </w:r>
            <w:r w:rsidRPr="00E94D8A">
              <w:rPr>
                <w:rFonts w:ascii="Times New Roman" w:hAnsi="Times New Roman" w:cs="Times New Roman"/>
                <w:sz w:val="20"/>
                <w:szCs w:val="20"/>
                <w:lang w:val="uk-UA"/>
              </w:rPr>
              <w:t>.</w:t>
            </w:r>
          </w:p>
          <w:p w:rsidR="005156C4" w:rsidRPr="00E94D8A" w:rsidRDefault="005156C4" w:rsidP="005156C4">
            <w:pPr>
              <w:jc w:val="both"/>
              <w:rPr>
                <w:rFonts w:ascii="Times New Roman" w:hAnsi="Times New Roman" w:cs="Times New Roman"/>
                <w:b/>
                <w:bCs/>
                <w:iCs/>
                <w:color w:val="000000"/>
                <w:sz w:val="20"/>
                <w:szCs w:val="20"/>
                <w:shd w:val="clear" w:color="auto" w:fill="FFFFFF"/>
                <w:lang w:val="uk-UA"/>
              </w:rPr>
            </w:pPr>
            <w:r w:rsidRPr="00E94D8A">
              <w:rPr>
                <w:rFonts w:ascii="Times New Roman" w:hAnsi="Times New Roman" w:cs="Times New Roman"/>
                <w:sz w:val="20"/>
                <w:szCs w:val="20"/>
                <w:lang w:val="uk-UA"/>
              </w:rPr>
              <w:t xml:space="preserve">4. </w:t>
            </w:r>
            <w:proofErr w:type="spellStart"/>
            <w:r w:rsidRPr="00E94D8A">
              <w:rPr>
                <w:rFonts w:ascii="Times New Roman" w:hAnsi="Times New Roman" w:cs="Times New Roman"/>
                <w:color w:val="000000"/>
                <w:sz w:val="20"/>
                <w:szCs w:val="20"/>
                <w:shd w:val="clear" w:color="auto" w:fill="FFFFFF"/>
                <w:lang w:val="uk-UA"/>
              </w:rPr>
              <w:t>Nataliya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Petrenko</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Raisa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Kozhukhіvska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Lilia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Kustrich</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Grygorii</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Kovalenko</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Olga</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Makushok</w:t>
            </w:r>
            <w:proofErr w:type="spellEnd"/>
            <w:r w:rsidRPr="00E94D8A">
              <w:rPr>
                <w:rStyle w:val="apple-converted-space"/>
                <w:rFonts w:ascii="Times New Roman" w:hAnsi="Times New Roman" w:cs="Times New Roman"/>
                <w:color w:val="000000"/>
                <w:sz w:val="20"/>
                <w:szCs w:val="20"/>
                <w:shd w:val="clear" w:color="auto" w:fill="FFFFFF"/>
                <w:lang w:val="uk-UA"/>
              </w:rPr>
              <w:t> </w:t>
            </w:r>
            <w:proofErr w:type="spellStart"/>
            <w:r w:rsidRPr="00E94D8A">
              <w:rPr>
                <w:rFonts w:ascii="Times New Roman" w:hAnsi="Times New Roman" w:cs="Times New Roman"/>
                <w:color w:val="000000"/>
                <w:sz w:val="20"/>
                <w:szCs w:val="20"/>
                <w:shd w:val="clear" w:color="auto" w:fill="FFFFFF"/>
                <w:lang w:val="uk-UA"/>
              </w:rPr>
              <w:t>Development</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of</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innovative</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forms</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of</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logistics</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uk-UA"/>
              </w:rPr>
              <w:t>provision</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Investment</w:t>
            </w:r>
            <w:proofErr w:type="spellEnd"/>
            <w:r w:rsidRPr="00E94D8A">
              <w:rPr>
                <w:rFonts w:ascii="Times New Roman" w:hAnsi="Times New Roman" w:cs="Times New Roman"/>
                <w:i/>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Management</w:t>
            </w:r>
            <w:proofErr w:type="spellEnd"/>
            <w:r w:rsidRPr="00E94D8A">
              <w:rPr>
                <w:rFonts w:ascii="Times New Roman" w:hAnsi="Times New Roman" w:cs="Times New Roman"/>
                <w:i/>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and</w:t>
            </w:r>
            <w:proofErr w:type="spellEnd"/>
            <w:r w:rsidRPr="00E94D8A">
              <w:rPr>
                <w:rFonts w:ascii="Times New Roman" w:hAnsi="Times New Roman" w:cs="Times New Roman"/>
                <w:i/>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Financial</w:t>
            </w:r>
            <w:proofErr w:type="spellEnd"/>
            <w:r w:rsidRPr="00E94D8A">
              <w:rPr>
                <w:rFonts w:ascii="Times New Roman" w:hAnsi="Times New Roman" w:cs="Times New Roman"/>
                <w:i/>
                <w:color w:val="000000"/>
                <w:sz w:val="20"/>
                <w:szCs w:val="20"/>
                <w:shd w:val="clear" w:color="auto" w:fill="FFFFFF"/>
                <w:lang w:val="uk-UA"/>
              </w:rPr>
              <w:t xml:space="preserve"> </w:t>
            </w:r>
            <w:proofErr w:type="spellStart"/>
            <w:r w:rsidRPr="00E94D8A">
              <w:rPr>
                <w:rFonts w:ascii="Times New Roman" w:hAnsi="Times New Roman" w:cs="Times New Roman"/>
                <w:i/>
                <w:color w:val="000000"/>
                <w:sz w:val="20"/>
                <w:szCs w:val="20"/>
                <w:shd w:val="clear" w:color="auto" w:fill="FFFFFF"/>
                <w:lang w:val="uk-UA"/>
              </w:rPr>
              <w:t>Innovations</w:t>
            </w:r>
            <w:proofErr w:type="spellEnd"/>
            <w:r w:rsidRPr="00E94D8A">
              <w:rPr>
                <w:rFonts w:ascii="Times New Roman" w:hAnsi="Times New Roman" w:cs="Times New Roman"/>
                <w:color w:val="000000"/>
                <w:sz w:val="20"/>
                <w:szCs w:val="20"/>
                <w:shd w:val="clear" w:color="auto" w:fill="FFFFFF"/>
                <w:lang w:val="uk-UA"/>
              </w:rPr>
              <w:t>, 15 (2), 2018.</w:t>
            </w:r>
            <w:r w:rsidRPr="00E94D8A">
              <w:rPr>
                <w:rStyle w:val="apple-converted-space"/>
                <w:rFonts w:ascii="Times New Roman" w:hAnsi="Times New Roman" w:cs="Times New Roman"/>
                <w:color w:val="000000"/>
                <w:sz w:val="20"/>
                <w:szCs w:val="20"/>
                <w:shd w:val="clear" w:color="auto" w:fill="FFFFFF"/>
                <w:lang w:val="uk-UA"/>
              </w:rPr>
              <w:t xml:space="preserve"> С. </w:t>
            </w:r>
            <w:r w:rsidRPr="00E94D8A">
              <w:rPr>
                <w:rFonts w:ascii="Times New Roman" w:hAnsi="Times New Roman" w:cs="Times New Roman"/>
                <w:color w:val="000000"/>
                <w:sz w:val="20"/>
                <w:szCs w:val="20"/>
                <w:shd w:val="clear" w:color="auto" w:fill="FFFFFF"/>
                <w:lang w:val="uk-UA"/>
              </w:rPr>
              <w:t xml:space="preserve">327-339. </w:t>
            </w:r>
            <w:r w:rsidRPr="00E94D8A">
              <w:rPr>
                <w:rFonts w:ascii="Times New Roman" w:hAnsi="Times New Roman" w:cs="Times New Roman"/>
                <w:bCs/>
                <w:iCs/>
                <w:color w:val="000000"/>
                <w:sz w:val="20"/>
                <w:szCs w:val="20"/>
                <w:shd w:val="clear" w:color="auto" w:fill="FFFFFF"/>
                <w:lang w:val="uk-UA"/>
              </w:rPr>
              <w:t>(</w:t>
            </w:r>
            <w:proofErr w:type="spellStart"/>
            <w:r w:rsidRPr="00E94D8A">
              <w:rPr>
                <w:rFonts w:ascii="Times New Roman" w:hAnsi="Times New Roman" w:cs="Times New Roman"/>
                <w:b/>
                <w:color w:val="000000"/>
                <w:sz w:val="20"/>
                <w:szCs w:val="20"/>
                <w:lang w:val="uk-UA"/>
              </w:rPr>
              <w:t>Scopus</w:t>
            </w:r>
            <w:proofErr w:type="spellEnd"/>
            <w:r w:rsidRPr="00E94D8A">
              <w:rPr>
                <w:rFonts w:ascii="Times New Roman" w:hAnsi="Times New Roman" w:cs="Times New Roman"/>
                <w:b/>
                <w:bCs/>
                <w:iCs/>
                <w:color w:val="000000"/>
                <w:sz w:val="20"/>
                <w:szCs w:val="20"/>
                <w:shd w:val="clear" w:color="auto" w:fill="FFFFFF"/>
                <w:lang w:val="uk-UA"/>
              </w:rPr>
              <w:t>).</w:t>
            </w:r>
          </w:p>
          <w:p w:rsidR="005156C4" w:rsidRPr="00E94D8A" w:rsidRDefault="005156C4" w:rsidP="005156C4">
            <w:pPr>
              <w:jc w:val="both"/>
              <w:rPr>
                <w:rFonts w:ascii="Times New Roman" w:hAnsi="Times New Roman" w:cs="Times New Roman"/>
                <w:sz w:val="20"/>
                <w:szCs w:val="20"/>
                <w:lang w:val="uk-UA"/>
              </w:rPr>
            </w:pPr>
            <w:r w:rsidRPr="00E94D8A">
              <w:rPr>
                <w:rFonts w:ascii="Times New Roman" w:hAnsi="Times New Roman" w:cs="Times New Roman"/>
                <w:sz w:val="20"/>
                <w:szCs w:val="20"/>
                <w:lang w:val="uk-UA"/>
              </w:rPr>
              <w:t xml:space="preserve">5. O </w:t>
            </w:r>
            <w:proofErr w:type="spellStart"/>
            <w:r w:rsidRPr="00E94D8A">
              <w:rPr>
                <w:rFonts w:ascii="Times New Roman" w:hAnsi="Times New Roman" w:cs="Times New Roman"/>
                <w:sz w:val="20"/>
                <w:szCs w:val="20"/>
                <w:lang w:val="uk-UA"/>
              </w:rPr>
              <w:t>Laktionova</w:t>
            </w:r>
            <w:proofErr w:type="spellEnd"/>
            <w:r w:rsidRPr="00E94D8A">
              <w:rPr>
                <w:rFonts w:ascii="Times New Roman" w:hAnsi="Times New Roman" w:cs="Times New Roman"/>
                <w:sz w:val="20"/>
                <w:szCs w:val="20"/>
                <w:lang w:val="uk-UA"/>
              </w:rPr>
              <w:t xml:space="preserve">, S </w:t>
            </w:r>
            <w:proofErr w:type="spellStart"/>
            <w:r w:rsidRPr="00E94D8A">
              <w:rPr>
                <w:rFonts w:ascii="Times New Roman" w:hAnsi="Times New Roman" w:cs="Times New Roman"/>
                <w:sz w:val="20"/>
                <w:szCs w:val="20"/>
                <w:lang w:val="uk-UA"/>
              </w:rPr>
              <w:t>Desiatskyi</w:t>
            </w:r>
            <w:proofErr w:type="spellEnd"/>
            <w:r w:rsidRPr="00E94D8A">
              <w:rPr>
                <w:rFonts w:ascii="Times New Roman" w:hAnsi="Times New Roman" w:cs="Times New Roman"/>
                <w:sz w:val="20"/>
                <w:szCs w:val="20"/>
                <w:lang w:val="uk-UA"/>
              </w:rPr>
              <w:t xml:space="preserve">, D </w:t>
            </w:r>
            <w:proofErr w:type="spellStart"/>
            <w:r w:rsidRPr="00E94D8A">
              <w:rPr>
                <w:rFonts w:ascii="Times New Roman" w:hAnsi="Times New Roman" w:cs="Times New Roman"/>
                <w:sz w:val="20"/>
                <w:szCs w:val="20"/>
                <w:lang w:val="uk-UA"/>
              </w:rPr>
              <w:t>Mironenko</w:t>
            </w:r>
            <w:proofErr w:type="spellEnd"/>
            <w:r w:rsidRPr="00E94D8A">
              <w:rPr>
                <w:rFonts w:ascii="Times New Roman" w:hAnsi="Times New Roman" w:cs="Times New Roman"/>
                <w:sz w:val="20"/>
                <w:szCs w:val="20"/>
                <w:lang w:val="uk-UA"/>
              </w:rPr>
              <w:t>, A </w:t>
            </w:r>
            <w:proofErr w:type="spellStart"/>
            <w:r w:rsidRPr="00E94D8A">
              <w:rPr>
                <w:rFonts w:ascii="Times New Roman" w:hAnsi="Times New Roman" w:cs="Times New Roman"/>
                <w:sz w:val="20"/>
                <w:szCs w:val="20"/>
                <w:lang w:val="uk-UA"/>
              </w:rPr>
              <w:t>Melikhov</w:t>
            </w:r>
            <w:proofErr w:type="spellEnd"/>
            <w:r w:rsidRPr="00E94D8A">
              <w:rPr>
                <w:rFonts w:ascii="Times New Roman" w:hAnsi="Times New Roman" w:cs="Times New Roman"/>
                <w:sz w:val="20"/>
                <w:szCs w:val="20"/>
                <w:lang w:val="uk-UA"/>
              </w:rPr>
              <w:t xml:space="preserve">, V </w:t>
            </w:r>
            <w:proofErr w:type="spellStart"/>
            <w:r w:rsidRPr="00E94D8A">
              <w:rPr>
                <w:rFonts w:ascii="Times New Roman" w:hAnsi="Times New Roman" w:cs="Times New Roman"/>
                <w:sz w:val="20"/>
                <w:szCs w:val="20"/>
                <w:lang w:val="uk-UA"/>
              </w:rPr>
              <w:t>Makhinkо</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and</w:t>
            </w:r>
            <w:proofErr w:type="spellEnd"/>
            <w:r w:rsidRPr="00E94D8A">
              <w:rPr>
                <w:rFonts w:ascii="Times New Roman" w:hAnsi="Times New Roman" w:cs="Times New Roman"/>
                <w:sz w:val="20"/>
                <w:szCs w:val="20"/>
                <w:lang w:val="uk-UA"/>
              </w:rPr>
              <w:t xml:space="preserve"> L </w:t>
            </w:r>
            <w:proofErr w:type="spellStart"/>
            <w:r w:rsidRPr="00E94D8A">
              <w:rPr>
                <w:rFonts w:ascii="Times New Roman" w:hAnsi="Times New Roman" w:cs="Times New Roman"/>
                <w:sz w:val="20"/>
                <w:szCs w:val="20"/>
                <w:lang w:val="uk-UA"/>
              </w:rPr>
              <w:t>Kustrich</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Algorithms</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and</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business</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models</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of</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financial</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outsourcing</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for</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sustainable</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development</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in</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industry</w:t>
            </w:r>
            <w:proofErr w:type="spellEnd"/>
            <w:r w:rsidRPr="00E94D8A">
              <w:rPr>
                <w:rFonts w:ascii="Times New Roman" w:hAnsi="Times New Roman" w:cs="Times New Roman"/>
                <w:sz w:val="20"/>
                <w:szCs w:val="20"/>
                <w:lang w:val="uk-UA"/>
              </w:rPr>
              <w:t xml:space="preserve">. IOP </w:t>
            </w:r>
            <w:proofErr w:type="spellStart"/>
            <w:r w:rsidRPr="00E94D8A">
              <w:rPr>
                <w:rFonts w:ascii="Times New Roman" w:hAnsi="Times New Roman" w:cs="Times New Roman"/>
                <w:sz w:val="20"/>
                <w:szCs w:val="20"/>
                <w:lang w:val="uk-UA"/>
              </w:rPr>
              <w:t>Conf</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Series</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Earth</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and</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Environmental</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Science</w:t>
            </w:r>
            <w:proofErr w:type="spellEnd"/>
            <w:r w:rsidRPr="00E94D8A">
              <w:rPr>
                <w:rFonts w:ascii="Times New Roman" w:hAnsi="Times New Roman" w:cs="Times New Roman"/>
                <w:sz w:val="20"/>
                <w:szCs w:val="20"/>
                <w:lang w:val="uk-UA"/>
              </w:rPr>
              <w:t xml:space="preserve"> 915 (2021) 012036 doi:10.1088/1755-1315/915/1/012036 </w:t>
            </w:r>
            <w:r w:rsidRPr="00E94D8A">
              <w:rPr>
                <w:rFonts w:ascii="Times New Roman" w:hAnsi="Times New Roman" w:cs="Times New Roman"/>
                <w:b/>
                <w:sz w:val="20"/>
                <w:szCs w:val="20"/>
                <w:lang w:val="uk-UA"/>
              </w:rPr>
              <w:t>(</w:t>
            </w:r>
            <w:proofErr w:type="spellStart"/>
            <w:r w:rsidRPr="00E94D8A">
              <w:rPr>
                <w:rFonts w:ascii="Times New Roman" w:hAnsi="Times New Roman" w:cs="Times New Roman"/>
                <w:b/>
                <w:sz w:val="20"/>
                <w:szCs w:val="20"/>
                <w:lang w:val="uk-UA"/>
              </w:rPr>
              <w:t>Scopus</w:t>
            </w:r>
            <w:proofErr w:type="spellEnd"/>
            <w:r w:rsidRPr="00E94D8A">
              <w:rPr>
                <w:rFonts w:ascii="Times New Roman" w:hAnsi="Times New Roman" w:cs="Times New Roman"/>
                <w:b/>
                <w:sz w:val="20"/>
                <w:szCs w:val="20"/>
                <w:lang w:val="uk-UA"/>
              </w:rPr>
              <w:t>)</w:t>
            </w:r>
            <w:r w:rsidRPr="00E94D8A">
              <w:rPr>
                <w:rFonts w:ascii="Times New Roman" w:hAnsi="Times New Roman" w:cs="Times New Roman"/>
                <w:sz w:val="20"/>
                <w:szCs w:val="20"/>
                <w:lang w:val="uk-UA"/>
              </w:rPr>
              <w:t>.</w:t>
            </w:r>
          </w:p>
          <w:p w:rsidR="005156C4" w:rsidRPr="00E94D8A" w:rsidRDefault="005156C4" w:rsidP="005156C4">
            <w:pPr>
              <w:jc w:val="both"/>
              <w:rPr>
                <w:rFonts w:ascii="Times New Roman" w:hAnsi="Times New Roman" w:cs="Times New Roman"/>
                <w:sz w:val="20"/>
                <w:szCs w:val="20"/>
                <w:lang w:val="uk-UA"/>
              </w:rPr>
            </w:pPr>
            <w:r w:rsidRPr="00E94D8A">
              <w:rPr>
                <w:rFonts w:ascii="Times New Roman" w:hAnsi="Times New Roman" w:cs="Times New Roman"/>
                <w:color w:val="000000"/>
                <w:sz w:val="20"/>
                <w:szCs w:val="20"/>
                <w:shd w:val="clear" w:color="auto" w:fill="FFFFFF"/>
                <w:lang w:val="uk-UA"/>
              </w:rPr>
              <w:t xml:space="preserve">6. </w:t>
            </w:r>
            <w:proofErr w:type="spellStart"/>
            <w:r w:rsidRPr="00E94D8A">
              <w:rPr>
                <w:rFonts w:ascii="Times New Roman" w:hAnsi="Times New Roman" w:cs="Times New Roman"/>
                <w:color w:val="000000"/>
                <w:sz w:val="20"/>
                <w:szCs w:val="20"/>
                <w:shd w:val="clear" w:color="auto" w:fill="FFFFFF"/>
                <w:lang w:val="en-US"/>
              </w:rPr>
              <w:t>Anatoliy</w:t>
            </w:r>
            <w:proofErr w:type="spellEnd"/>
            <w:r w:rsidRPr="00E94D8A">
              <w:rPr>
                <w:rFonts w:ascii="Times New Roman" w:hAnsi="Times New Roman" w:cs="Times New Roman"/>
                <w:color w:val="000000"/>
                <w:sz w:val="20"/>
                <w:szCs w:val="20"/>
                <w:shd w:val="clear" w:color="auto" w:fill="FFFFFF"/>
                <w:lang w:val="uk-UA"/>
              </w:rPr>
              <w:t xml:space="preserve"> </w:t>
            </w:r>
            <w:proofErr w:type="spellStart"/>
            <w:r w:rsidRPr="00E94D8A">
              <w:rPr>
                <w:rFonts w:ascii="Times New Roman" w:hAnsi="Times New Roman" w:cs="Times New Roman"/>
                <w:color w:val="000000"/>
                <w:sz w:val="20"/>
                <w:szCs w:val="20"/>
                <w:shd w:val="clear" w:color="auto" w:fill="FFFFFF"/>
                <w:lang w:val="en-US"/>
              </w:rPr>
              <w:t>Ostapchuk</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Liliia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Kustrich</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Liudmyla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Tranchenko</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Oleksandr</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Botsula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Valentyna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Kolmakova</w:t>
            </w:r>
            <w:proofErr w:type="spellEnd"/>
            <w:r w:rsidRPr="00E94D8A">
              <w:rPr>
                <w:rFonts w:ascii="Times New Roman" w:hAnsi="Times New Roman" w:cs="Times New Roman"/>
                <w:color w:val="000000"/>
                <w:sz w:val="20"/>
                <w:szCs w:val="20"/>
                <w:shd w:val="clear" w:color="auto" w:fill="FFFFFF"/>
                <w:lang w:val="en-US"/>
              </w:rPr>
              <w:t xml:space="preserve">, </w:t>
            </w:r>
            <w:proofErr w:type="spellStart"/>
            <w:r w:rsidRPr="00E94D8A">
              <w:rPr>
                <w:rFonts w:ascii="Times New Roman" w:hAnsi="Times New Roman" w:cs="Times New Roman"/>
                <w:color w:val="000000"/>
                <w:sz w:val="20"/>
                <w:szCs w:val="20"/>
                <w:shd w:val="clear" w:color="auto" w:fill="FFFFFF"/>
                <w:lang w:val="en-US"/>
              </w:rPr>
              <w:t>Iryna</w:t>
            </w:r>
            <w:proofErr w:type="spellEnd"/>
            <w:r w:rsidRPr="00E94D8A">
              <w:rPr>
                <w:rFonts w:ascii="Times New Roman" w:hAnsi="Times New Roman" w:cs="Times New Roman"/>
                <w:color w:val="000000"/>
                <w:sz w:val="20"/>
                <w:szCs w:val="20"/>
                <w:shd w:val="clear" w:color="auto" w:fill="FFFFFF"/>
                <w:lang w:val="en-US"/>
              </w:rPr>
              <w:t xml:space="preserve"> Patoka, Modeling the Labor Market Stability in Conditions of Uncertainty as a Component of Strategic Management. The Importance of New Technologies and Entrepreneurship in Business Development: In The Context of Economic Diversity in Developing Countries The Impact of New Technologies and Entrepreneurship on Business Development. 2021. </w:t>
            </w:r>
            <w:r w:rsidRPr="00E94D8A">
              <w:rPr>
                <w:rFonts w:ascii="Times New Roman" w:hAnsi="Times New Roman" w:cs="Times New Roman"/>
                <w:color w:val="000000"/>
                <w:sz w:val="20"/>
                <w:szCs w:val="20"/>
                <w:shd w:val="clear" w:color="auto" w:fill="FFFFFF"/>
              </w:rPr>
              <w:t>С</w:t>
            </w:r>
            <w:r w:rsidRPr="00E94D8A">
              <w:rPr>
                <w:rFonts w:ascii="Times New Roman" w:hAnsi="Times New Roman" w:cs="Times New Roman"/>
                <w:color w:val="000000"/>
                <w:sz w:val="20"/>
                <w:szCs w:val="20"/>
                <w:shd w:val="clear" w:color="auto" w:fill="FFFFFF"/>
                <w:lang w:val="en-US"/>
              </w:rPr>
              <w:t>. 262</w:t>
            </w:r>
            <w:r w:rsidRPr="00E94D8A">
              <w:rPr>
                <w:rFonts w:ascii="Times New Roman" w:hAnsi="Times New Roman" w:cs="Times New Roman"/>
                <w:color w:val="000000"/>
                <w:sz w:val="20"/>
                <w:szCs w:val="20"/>
                <w:shd w:val="clear" w:color="auto" w:fill="FFFFFF"/>
                <w:lang w:val="uk-UA"/>
              </w:rPr>
              <w:t>-</w:t>
            </w:r>
            <w:r w:rsidRPr="00E94D8A">
              <w:rPr>
                <w:rFonts w:ascii="Times New Roman" w:hAnsi="Times New Roman" w:cs="Times New Roman"/>
                <w:color w:val="000000"/>
                <w:sz w:val="20"/>
                <w:szCs w:val="20"/>
                <w:shd w:val="clear" w:color="auto" w:fill="FFFFFF"/>
                <w:lang w:val="en-US"/>
              </w:rPr>
              <w:t>272.</w:t>
            </w:r>
            <w:r w:rsidRPr="00E94D8A">
              <w:rPr>
                <w:rFonts w:ascii="Times New Roman" w:hAnsi="Times New Roman" w:cs="Times New Roman"/>
                <w:b/>
                <w:sz w:val="20"/>
                <w:szCs w:val="20"/>
                <w:lang w:val="uk-UA"/>
              </w:rPr>
              <w:t xml:space="preserve"> (</w:t>
            </w:r>
            <w:proofErr w:type="spellStart"/>
            <w:r w:rsidRPr="00E94D8A">
              <w:rPr>
                <w:rFonts w:ascii="Times New Roman" w:hAnsi="Times New Roman" w:cs="Times New Roman"/>
                <w:b/>
                <w:sz w:val="20"/>
                <w:szCs w:val="20"/>
                <w:lang w:val="uk-UA"/>
              </w:rPr>
              <w:t>Scopus</w:t>
            </w:r>
            <w:proofErr w:type="spellEnd"/>
            <w:r w:rsidRPr="00E94D8A">
              <w:rPr>
                <w:rFonts w:ascii="Times New Roman" w:hAnsi="Times New Roman" w:cs="Times New Roman"/>
                <w:b/>
                <w:sz w:val="20"/>
                <w:szCs w:val="20"/>
                <w:lang w:val="uk-UA"/>
              </w:rPr>
              <w:t>)</w:t>
            </w:r>
            <w:r w:rsidRPr="00E94D8A">
              <w:rPr>
                <w:rFonts w:ascii="Times New Roman" w:hAnsi="Times New Roman" w:cs="Times New Roman"/>
                <w:sz w:val="20"/>
                <w:szCs w:val="20"/>
                <w:lang w:val="uk-UA"/>
              </w:rPr>
              <w:t>.</w:t>
            </w:r>
          </w:p>
          <w:p w:rsidR="005156C4" w:rsidRPr="00E94D8A" w:rsidRDefault="005156C4" w:rsidP="005156C4">
            <w:pPr>
              <w:jc w:val="both"/>
              <w:rPr>
                <w:rFonts w:ascii="Times New Roman" w:hAnsi="Times New Roman" w:cs="Times New Roman"/>
                <w:sz w:val="20"/>
                <w:szCs w:val="20"/>
                <w:lang w:val="uk-UA"/>
              </w:rPr>
            </w:pPr>
            <w:r w:rsidRPr="00E94D8A">
              <w:rPr>
                <w:rFonts w:ascii="Times New Roman" w:hAnsi="Times New Roman" w:cs="Times New Roman"/>
                <w:sz w:val="20"/>
                <w:szCs w:val="20"/>
                <w:lang w:val="uk-UA"/>
              </w:rPr>
              <w:t xml:space="preserve">7. </w:t>
            </w:r>
            <w:proofErr w:type="spellStart"/>
            <w:r w:rsidRPr="00E94D8A">
              <w:rPr>
                <w:rFonts w:ascii="Times New Roman" w:hAnsi="Times New Roman" w:cs="Times New Roman"/>
                <w:sz w:val="20"/>
                <w:szCs w:val="20"/>
                <w:lang w:val="uk-UA"/>
              </w:rPr>
              <w:t>Sakovska</w:t>
            </w:r>
            <w:proofErr w:type="spellEnd"/>
            <w:r w:rsidRPr="00E94D8A">
              <w:rPr>
                <w:rFonts w:ascii="Times New Roman" w:hAnsi="Times New Roman" w:cs="Times New Roman"/>
                <w:sz w:val="20"/>
                <w:szCs w:val="20"/>
                <w:lang w:val="uk-UA"/>
              </w:rPr>
              <w:t xml:space="preserve"> O., </w:t>
            </w:r>
            <w:proofErr w:type="spellStart"/>
            <w:r w:rsidRPr="00E94D8A">
              <w:rPr>
                <w:rFonts w:ascii="Times New Roman" w:hAnsi="Times New Roman" w:cs="Times New Roman"/>
                <w:sz w:val="20"/>
                <w:szCs w:val="20"/>
                <w:lang w:val="uk-UA"/>
              </w:rPr>
              <w:t>Kozhukhivska</w:t>
            </w:r>
            <w:proofErr w:type="spellEnd"/>
            <w:r w:rsidRPr="00E94D8A">
              <w:rPr>
                <w:rFonts w:ascii="Times New Roman" w:hAnsi="Times New Roman" w:cs="Times New Roman"/>
                <w:sz w:val="20"/>
                <w:szCs w:val="20"/>
                <w:lang w:val="uk-UA"/>
              </w:rPr>
              <w:t xml:space="preserve"> R., </w:t>
            </w:r>
            <w:proofErr w:type="spellStart"/>
            <w:r w:rsidRPr="00E94D8A">
              <w:rPr>
                <w:rFonts w:ascii="Times New Roman" w:hAnsi="Times New Roman" w:cs="Times New Roman"/>
                <w:sz w:val="20"/>
                <w:szCs w:val="20"/>
                <w:lang w:val="uk-UA"/>
              </w:rPr>
              <w:t>Kustrich</w:t>
            </w:r>
            <w:proofErr w:type="spellEnd"/>
            <w:r w:rsidRPr="00E94D8A">
              <w:rPr>
                <w:rFonts w:ascii="Times New Roman" w:hAnsi="Times New Roman" w:cs="Times New Roman"/>
                <w:sz w:val="20"/>
                <w:szCs w:val="20"/>
                <w:lang w:val="uk-UA"/>
              </w:rPr>
              <w:t xml:space="preserve"> L., </w:t>
            </w:r>
            <w:proofErr w:type="spellStart"/>
            <w:r w:rsidRPr="00E94D8A">
              <w:rPr>
                <w:rFonts w:ascii="Times New Roman" w:hAnsi="Times New Roman" w:cs="Times New Roman"/>
                <w:sz w:val="20"/>
                <w:szCs w:val="20"/>
                <w:lang w:val="uk-UA"/>
              </w:rPr>
              <w:t>Gomeniuk</w:t>
            </w:r>
            <w:proofErr w:type="spellEnd"/>
            <w:r w:rsidRPr="00E94D8A">
              <w:rPr>
                <w:rFonts w:ascii="Times New Roman" w:hAnsi="Times New Roman" w:cs="Times New Roman"/>
                <w:sz w:val="20"/>
                <w:szCs w:val="20"/>
                <w:lang w:val="uk-UA"/>
              </w:rPr>
              <w:t xml:space="preserve"> M., </w:t>
            </w:r>
            <w:proofErr w:type="spellStart"/>
            <w:r w:rsidRPr="00E94D8A">
              <w:rPr>
                <w:rFonts w:ascii="Times New Roman" w:hAnsi="Times New Roman" w:cs="Times New Roman"/>
                <w:sz w:val="20"/>
                <w:szCs w:val="20"/>
                <w:lang w:val="uk-UA"/>
              </w:rPr>
              <w:t>Podzihun</w:t>
            </w:r>
            <w:proofErr w:type="spellEnd"/>
            <w:r w:rsidRPr="00E94D8A">
              <w:rPr>
                <w:rFonts w:ascii="Times New Roman" w:hAnsi="Times New Roman" w:cs="Times New Roman"/>
                <w:sz w:val="20"/>
                <w:szCs w:val="20"/>
                <w:lang w:val="uk-UA"/>
              </w:rPr>
              <w:t xml:space="preserve"> S. </w:t>
            </w:r>
            <w:proofErr w:type="spellStart"/>
            <w:r w:rsidRPr="00E94D8A">
              <w:rPr>
                <w:rFonts w:ascii="Times New Roman" w:hAnsi="Times New Roman" w:cs="Times New Roman"/>
                <w:sz w:val="20"/>
                <w:szCs w:val="20"/>
                <w:lang w:val="uk-UA"/>
              </w:rPr>
              <w:t>Improvement</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lastRenderedPageBreak/>
              <w:t>of</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the</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Marketing</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Management</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System</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of</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Tourism</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and</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Hospitality</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Industry</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Enterprises</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on</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the</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Basis</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of</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Innovations</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Lecture</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Notes</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in</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Networks</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and</w:t>
            </w:r>
            <w:proofErr w:type="spellEnd"/>
            <w:r w:rsidRPr="00E94D8A">
              <w:rPr>
                <w:rFonts w:ascii="Times New Roman" w:hAnsi="Times New Roman" w:cs="Times New Roman"/>
                <w:sz w:val="20"/>
                <w:szCs w:val="20"/>
                <w:lang w:val="uk-UA"/>
              </w:rPr>
              <w:t xml:space="preserve"> </w:t>
            </w:r>
            <w:proofErr w:type="spellStart"/>
            <w:r w:rsidRPr="00E94D8A">
              <w:rPr>
                <w:rFonts w:ascii="Times New Roman" w:hAnsi="Times New Roman" w:cs="Times New Roman"/>
                <w:sz w:val="20"/>
                <w:szCs w:val="20"/>
                <w:lang w:val="uk-UA"/>
              </w:rPr>
              <w:t>Systems</w:t>
            </w:r>
            <w:proofErr w:type="spellEnd"/>
            <w:r w:rsidRPr="00E94D8A">
              <w:rPr>
                <w:rFonts w:ascii="Times New Roman" w:hAnsi="Times New Roman" w:cs="Times New Roman"/>
                <w:sz w:val="20"/>
                <w:szCs w:val="20"/>
                <w:lang w:val="uk-UA"/>
              </w:rPr>
              <w:t xml:space="preserve">. 2022. </w:t>
            </w:r>
            <w:proofErr w:type="spellStart"/>
            <w:r w:rsidRPr="00E94D8A">
              <w:rPr>
                <w:rFonts w:ascii="Times New Roman" w:hAnsi="Times New Roman" w:cs="Times New Roman"/>
                <w:sz w:val="20"/>
                <w:szCs w:val="20"/>
                <w:lang w:val="uk-UA"/>
              </w:rPr>
              <w:t>Vol</w:t>
            </w:r>
            <w:proofErr w:type="spellEnd"/>
            <w:r w:rsidRPr="00E94D8A">
              <w:rPr>
                <w:rFonts w:ascii="Times New Roman" w:hAnsi="Times New Roman" w:cs="Times New Roman"/>
                <w:sz w:val="20"/>
                <w:szCs w:val="20"/>
                <w:lang w:val="uk-UA"/>
              </w:rPr>
              <w:t xml:space="preserve">. 485, рр. 881-895 </w:t>
            </w:r>
            <w:hyperlink r:id="rId9" w:history="1">
              <w:r w:rsidRPr="00E94D8A">
                <w:rPr>
                  <w:rStyle w:val="a4"/>
                  <w:rFonts w:ascii="Times New Roman" w:hAnsi="Times New Roman" w:cs="Times New Roman"/>
                  <w:sz w:val="20"/>
                  <w:szCs w:val="20"/>
                  <w:lang w:val="uk-UA"/>
                </w:rPr>
                <w:t>https://doi.org/10.1007/978-3-031-08093-7_58</w:t>
              </w:r>
            </w:hyperlink>
            <w:r w:rsidRPr="00E94D8A">
              <w:rPr>
                <w:rFonts w:ascii="Times New Roman" w:hAnsi="Times New Roman" w:cs="Times New Roman"/>
                <w:sz w:val="20"/>
                <w:szCs w:val="20"/>
                <w:lang w:val="uk-UA"/>
              </w:rPr>
              <w:t xml:space="preserve"> </w:t>
            </w:r>
            <w:r w:rsidRPr="00E94D8A">
              <w:rPr>
                <w:rFonts w:ascii="Times New Roman" w:hAnsi="Times New Roman" w:cs="Times New Roman"/>
                <w:b/>
                <w:sz w:val="20"/>
                <w:szCs w:val="20"/>
                <w:lang w:val="uk-UA"/>
              </w:rPr>
              <w:t>(</w:t>
            </w:r>
            <w:proofErr w:type="spellStart"/>
            <w:r w:rsidRPr="00E94D8A">
              <w:rPr>
                <w:rFonts w:ascii="Times New Roman" w:hAnsi="Times New Roman" w:cs="Times New Roman"/>
                <w:b/>
                <w:sz w:val="20"/>
                <w:szCs w:val="20"/>
                <w:lang w:val="uk-UA"/>
              </w:rPr>
              <w:t>Scopus</w:t>
            </w:r>
            <w:proofErr w:type="spellEnd"/>
            <w:r w:rsidRPr="00E94D8A">
              <w:rPr>
                <w:rFonts w:ascii="Times New Roman" w:hAnsi="Times New Roman" w:cs="Times New Roman"/>
                <w:b/>
                <w:sz w:val="20"/>
                <w:szCs w:val="20"/>
                <w:lang w:val="uk-UA"/>
              </w:rPr>
              <w:t>)</w:t>
            </w:r>
            <w:r w:rsidRPr="00E94D8A">
              <w:rPr>
                <w:rFonts w:ascii="Times New Roman" w:hAnsi="Times New Roman" w:cs="Times New Roman"/>
                <w:sz w:val="20"/>
                <w:szCs w:val="20"/>
                <w:lang w:val="uk-UA"/>
              </w:rPr>
              <w:t>.</w:t>
            </w:r>
          </w:p>
          <w:p w:rsidR="005156C4" w:rsidRPr="00E94D8A" w:rsidRDefault="005156C4" w:rsidP="005156C4">
            <w:pPr>
              <w:pStyle w:val="1"/>
              <w:tabs>
                <w:tab w:val="left" w:pos="1397"/>
              </w:tabs>
              <w:ind w:left="0" w:right="0" w:firstLine="0"/>
              <w:rPr>
                <w:b/>
                <w:sz w:val="20"/>
                <w:szCs w:val="20"/>
                <w:lang w:val="uk-UA"/>
              </w:rPr>
            </w:pPr>
            <w:r>
              <w:rPr>
                <w:sz w:val="20"/>
                <w:szCs w:val="20"/>
                <w:shd w:val="clear" w:color="auto" w:fill="FFFFFF"/>
                <w:lang w:val="ru-RU"/>
              </w:rPr>
              <w:t>8</w:t>
            </w:r>
            <w:r w:rsidRPr="00E94D8A">
              <w:rPr>
                <w:sz w:val="20"/>
                <w:szCs w:val="20"/>
                <w:shd w:val="clear" w:color="auto" w:fill="FFFFFF"/>
                <w:lang w:val="uk-UA"/>
              </w:rPr>
              <w:t>.</w:t>
            </w:r>
            <w:r w:rsidRPr="00E94D8A">
              <w:rPr>
                <w:sz w:val="20"/>
                <w:szCs w:val="20"/>
                <w:lang w:val="uk-UA"/>
              </w:rPr>
              <w:t xml:space="preserve"> </w:t>
            </w:r>
            <w:proofErr w:type="spellStart"/>
            <w:r w:rsidRPr="00E94D8A">
              <w:rPr>
                <w:sz w:val="20"/>
                <w:szCs w:val="20"/>
                <w:lang w:val="uk-UA"/>
              </w:rPr>
              <w:t>Кустріч</w:t>
            </w:r>
            <w:proofErr w:type="spellEnd"/>
            <w:r w:rsidRPr="00E94D8A">
              <w:rPr>
                <w:sz w:val="20"/>
                <w:szCs w:val="20"/>
                <w:lang w:val="uk-UA"/>
              </w:rPr>
              <w:t xml:space="preserve"> Л.О. Оцінка ефективності використання фінансових ресурсів сільськогосподарських підприємств на регіональному рівні. </w:t>
            </w:r>
            <w:proofErr w:type="spellStart"/>
            <w:r w:rsidRPr="00E94D8A">
              <w:rPr>
                <w:i/>
                <w:sz w:val="20"/>
                <w:szCs w:val="20"/>
                <w:lang w:val="uk-UA"/>
              </w:rPr>
              <w:t>Агросвіт</w:t>
            </w:r>
            <w:proofErr w:type="spellEnd"/>
            <w:r w:rsidRPr="00E94D8A">
              <w:rPr>
                <w:sz w:val="20"/>
                <w:szCs w:val="20"/>
                <w:lang w:val="uk-UA"/>
              </w:rPr>
              <w:t>. Київ: ТОВ «ДКС Центр», 2018. №1. С. 18-24.</w:t>
            </w:r>
          </w:p>
          <w:p w:rsidR="005156C4" w:rsidRPr="00482336" w:rsidRDefault="005156C4" w:rsidP="005156C4">
            <w:pPr>
              <w:pStyle w:val="1"/>
              <w:tabs>
                <w:tab w:val="left" w:pos="1397"/>
              </w:tabs>
              <w:ind w:left="0" w:right="0" w:firstLine="0"/>
              <w:rPr>
                <w:sz w:val="20"/>
                <w:szCs w:val="20"/>
                <w:lang w:val="uk-UA"/>
              </w:rPr>
            </w:pPr>
            <w:r>
              <w:rPr>
                <w:sz w:val="20"/>
                <w:szCs w:val="20"/>
                <w:lang w:val="uk-UA"/>
              </w:rPr>
              <w:t xml:space="preserve">9. </w:t>
            </w:r>
            <w:proofErr w:type="spellStart"/>
            <w:r w:rsidRPr="00E94D8A">
              <w:rPr>
                <w:sz w:val="20"/>
                <w:szCs w:val="20"/>
                <w:lang w:val="uk-UA"/>
              </w:rPr>
              <w:t>Кустріч</w:t>
            </w:r>
            <w:proofErr w:type="spellEnd"/>
            <w:r w:rsidRPr="00E94D8A">
              <w:rPr>
                <w:sz w:val="20"/>
                <w:szCs w:val="20"/>
                <w:lang w:val="uk-UA"/>
              </w:rPr>
              <w:t xml:space="preserve"> Л.О. Інноваційні аспекти управління розвитком логістичного підприємництва. </w:t>
            </w:r>
            <w:r w:rsidRPr="00E94D8A">
              <w:rPr>
                <w:i/>
                <w:sz w:val="20"/>
                <w:szCs w:val="20"/>
                <w:lang w:val="uk-UA"/>
              </w:rPr>
              <w:t>Держава та регіони. Серія: Економіка та підприємництво.</w:t>
            </w:r>
            <w:r w:rsidRPr="00E94D8A">
              <w:rPr>
                <w:sz w:val="20"/>
                <w:szCs w:val="20"/>
                <w:lang w:val="uk-UA"/>
              </w:rPr>
              <w:t xml:space="preserve"> 2019. №1(106). С. 88-94.</w:t>
            </w:r>
          </w:p>
          <w:p w:rsidR="005156C4" w:rsidRPr="00E94D8A" w:rsidRDefault="005156C4" w:rsidP="005156C4">
            <w:pPr>
              <w:pStyle w:val="1"/>
              <w:tabs>
                <w:tab w:val="left" w:pos="1397"/>
              </w:tabs>
              <w:ind w:left="0" w:right="0" w:firstLine="0"/>
              <w:rPr>
                <w:sz w:val="20"/>
                <w:szCs w:val="20"/>
                <w:lang w:val="uk-UA"/>
              </w:rPr>
            </w:pPr>
            <w:r>
              <w:rPr>
                <w:sz w:val="20"/>
                <w:szCs w:val="20"/>
                <w:lang w:val="uk-UA"/>
              </w:rPr>
              <w:t>10</w:t>
            </w:r>
            <w:r w:rsidRPr="00E94D8A">
              <w:rPr>
                <w:sz w:val="20"/>
                <w:szCs w:val="20"/>
                <w:lang w:val="uk-UA"/>
              </w:rPr>
              <w:t xml:space="preserve">. </w:t>
            </w:r>
            <w:proofErr w:type="spellStart"/>
            <w:r w:rsidRPr="00E94D8A">
              <w:rPr>
                <w:sz w:val="20"/>
                <w:szCs w:val="20"/>
                <w:lang w:val="uk-UA"/>
              </w:rPr>
              <w:t>Кустріч</w:t>
            </w:r>
            <w:proofErr w:type="spellEnd"/>
            <w:r w:rsidRPr="00E94D8A">
              <w:rPr>
                <w:sz w:val="20"/>
                <w:szCs w:val="20"/>
                <w:lang w:val="uk-UA"/>
              </w:rPr>
              <w:t xml:space="preserve"> Л.О. Методичні засади оцінки ефективності антикризового менеджменту в період трансформації економіки. </w:t>
            </w:r>
            <w:r w:rsidRPr="00E94D8A">
              <w:rPr>
                <w:i/>
                <w:sz w:val="20"/>
                <w:szCs w:val="20"/>
                <w:lang w:val="uk-UA"/>
              </w:rPr>
              <w:t>Науковий вісник Міжнародного гуманітарного університету. Серія: Економіка і менеджмен</w:t>
            </w:r>
            <w:r w:rsidRPr="00E94D8A">
              <w:rPr>
                <w:sz w:val="20"/>
                <w:szCs w:val="20"/>
                <w:lang w:val="uk-UA"/>
              </w:rPr>
              <w:t>т. 2019. Вип. 35. С. 52-59.</w:t>
            </w:r>
          </w:p>
          <w:p w:rsidR="005156C4" w:rsidRPr="00E94D8A" w:rsidRDefault="005156C4" w:rsidP="005156C4">
            <w:pPr>
              <w:pStyle w:val="rvps2"/>
              <w:spacing w:before="0" w:beforeAutospacing="0" w:after="0" w:afterAutospacing="0"/>
              <w:jc w:val="both"/>
              <w:rPr>
                <w:sz w:val="20"/>
                <w:szCs w:val="20"/>
              </w:rPr>
            </w:pPr>
            <w:r>
              <w:rPr>
                <w:sz w:val="20"/>
                <w:szCs w:val="20"/>
                <w:lang w:val="uk-UA"/>
              </w:rPr>
              <w:t>11</w:t>
            </w:r>
            <w:r w:rsidRPr="00E94D8A">
              <w:rPr>
                <w:sz w:val="20"/>
                <w:szCs w:val="20"/>
                <w:lang w:val="uk-UA"/>
              </w:rPr>
              <w:t xml:space="preserve">. </w:t>
            </w:r>
            <w:proofErr w:type="spellStart"/>
            <w:r w:rsidRPr="00E94D8A">
              <w:rPr>
                <w:sz w:val="20"/>
                <w:szCs w:val="20"/>
              </w:rPr>
              <w:t>Кустріч</w:t>
            </w:r>
            <w:proofErr w:type="spellEnd"/>
            <w:r w:rsidRPr="00E94D8A">
              <w:rPr>
                <w:sz w:val="20"/>
                <w:szCs w:val="20"/>
              </w:rPr>
              <w:t xml:space="preserve"> Л.О. </w:t>
            </w:r>
            <w:proofErr w:type="spellStart"/>
            <w:r w:rsidRPr="00E94D8A">
              <w:rPr>
                <w:sz w:val="20"/>
                <w:szCs w:val="20"/>
              </w:rPr>
              <w:t>Маркетингова</w:t>
            </w:r>
            <w:proofErr w:type="spellEnd"/>
            <w:r w:rsidRPr="00E94D8A">
              <w:rPr>
                <w:sz w:val="20"/>
                <w:szCs w:val="20"/>
              </w:rPr>
              <w:t xml:space="preserve"> </w:t>
            </w:r>
            <w:proofErr w:type="spellStart"/>
            <w:r w:rsidRPr="00E94D8A">
              <w:rPr>
                <w:sz w:val="20"/>
                <w:szCs w:val="20"/>
              </w:rPr>
              <w:t>конкурентна</w:t>
            </w:r>
            <w:proofErr w:type="spellEnd"/>
            <w:r w:rsidRPr="00E94D8A">
              <w:rPr>
                <w:sz w:val="20"/>
                <w:szCs w:val="20"/>
              </w:rPr>
              <w:t xml:space="preserve"> </w:t>
            </w:r>
            <w:proofErr w:type="spellStart"/>
            <w:r w:rsidRPr="00E94D8A">
              <w:rPr>
                <w:sz w:val="20"/>
                <w:szCs w:val="20"/>
              </w:rPr>
              <w:t>стратегія</w:t>
            </w:r>
            <w:proofErr w:type="spellEnd"/>
            <w:r w:rsidRPr="00E94D8A">
              <w:rPr>
                <w:sz w:val="20"/>
                <w:szCs w:val="20"/>
              </w:rPr>
              <w:t xml:space="preserve"> як </w:t>
            </w:r>
            <w:proofErr w:type="spellStart"/>
            <w:r w:rsidRPr="00E94D8A">
              <w:rPr>
                <w:sz w:val="20"/>
                <w:szCs w:val="20"/>
              </w:rPr>
              <w:t>необхідний</w:t>
            </w:r>
            <w:proofErr w:type="spellEnd"/>
            <w:r w:rsidRPr="00E94D8A">
              <w:rPr>
                <w:sz w:val="20"/>
                <w:szCs w:val="20"/>
              </w:rPr>
              <w:t xml:space="preserve"> </w:t>
            </w:r>
            <w:proofErr w:type="spellStart"/>
            <w:r w:rsidRPr="00E94D8A">
              <w:rPr>
                <w:sz w:val="20"/>
                <w:szCs w:val="20"/>
              </w:rPr>
              <w:t>елемент</w:t>
            </w:r>
            <w:proofErr w:type="spellEnd"/>
            <w:r w:rsidRPr="00E94D8A">
              <w:rPr>
                <w:sz w:val="20"/>
                <w:szCs w:val="20"/>
              </w:rPr>
              <w:t xml:space="preserve"> </w:t>
            </w:r>
            <w:proofErr w:type="spellStart"/>
            <w:r w:rsidRPr="00E94D8A">
              <w:rPr>
                <w:sz w:val="20"/>
                <w:szCs w:val="20"/>
              </w:rPr>
              <w:t>системи</w:t>
            </w:r>
            <w:proofErr w:type="spellEnd"/>
            <w:r w:rsidRPr="00E94D8A">
              <w:rPr>
                <w:sz w:val="20"/>
                <w:szCs w:val="20"/>
              </w:rPr>
              <w:t xml:space="preserve"> </w:t>
            </w:r>
            <w:proofErr w:type="spellStart"/>
            <w:r w:rsidRPr="00E94D8A">
              <w:rPr>
                <w:sz w:val="20"/>
                <w:szCs w:val="20"/>
              </w:rPr>
              <w:t>управління</w:t>
            </w:r>
            <w:proofErr w:type="spellEnd"/>
            <w:r w:rsidRPr="00E94D8A">
              <w:rPr>
                <w:sz w:val="20"/>
                <w:szCs w:val="20"/>
              </w:rPr>
              <w:t xml:space="preserve"> </w:t>
            </w:r>
            <w:proofErr w:type="spellStart"/>
            <w:r w:rsidRPr="00E94D8A">
              <w:rPr>
                <w:sz w:val="20"/>
                <w:szCs w:val="20"/>
              </w:rPr>
              <w:t>підприємством</w:t>
            </w:r>
            <w:proofErr w:type="spellEnd"/>
            <w:r w:rsidRPr="00E94D8A">
              <w:rPr>
                <w:sz w:val="20"/>
                <w:szCs w:val="20"/>
              </w:rPr>
              <w:t xml:space="preserve">. </w:t>
            </w:r>
            <w:proofErr w:type="spellStart"/>
            <w:r w:rsidRPr="00E94D8A">
              <w:rPr>
                <w:i/>
                <w:sz w:val="20"/>
                <w:szCs w:val="20"/>
              </w:rPr>
              <w:t>Науковий</w:t>
            </w:r>
            <w:proofErr w:type="spellEnd"/>
            <w:r w:rsidRPr="00E94D8A">
              <w:rPr>
                <w:i/>
                <w:sz w:val="20"/>
                <w:szCs w:val="20"/>
              </w:rPr>
              <w:t xml:space="preserve"> </w:t>
            </w:r>
            <w:proofErr w:type="spellStart"/>
            <w:r w:rsidRPr="00E94D8A">
              <w:rPr>
                <w:i/>
                <w:sz w:val="20"/>
                <w:szCs w:val="20"/>
              </w:rPr>
              <w:t>вісник</w:t>
            </w:r>
            <w:proofErr w:type="spellEnd"/>
            <w:r w:rsidRPr="00E94D8A">
              <w:rPr>
                <w:i/>
                <w:sz w:val="20"/>
                <w:szCs w:val="20"/>
              </w:rPr>
              <w:t xml:space="preserve"> </w:t>
            </w:r>
            <w:proofErr w:type="spellStart"/>
            <w:r w:rsidRPr="00E94D8A">
              <w:rPr>
                <w:i/>
                <w:sz w:val="20"/>
                <w:szCs w:val="20"/>
              </w:rPr>
              <w:t>Херсонського</w:t>
            </w:r>
            <w:proofErr w:type="spellEnd"/>
            <w:r w:rsidRPr="00E94D8A">
              <w:rPr>
                <w:i/>
                <w:sz w:val="20"/>
                <w:szCs w:val="20"/>
              </w:rPr>
              <w:t xml:space="preserve"> державного </w:t>
            </w:r>
            <w:proofErr w:type="spellStart"/>
            <w:r w:rsidRPr="00E94D8A">
              <w:rPr>
                <w:i/>
                <w:sz w:val="20"/>
                <w:szCs w:val="20"/>
              </w:rPr>
              <w:t>університету</w:t>
            </w:r>
            <w:proofErr w:type="spellEnd"/>
            <w:r w:rsidRPr="00E94D8A">
              <w:rPr>
                <w:i/>
                <w:sz w:val="20"/>
                <w:szCs w:val="20"/>
              </w:rPr>
              <w:t xml:space="preserve">. </w:t>
            </w:r>
            <w:proofErr w:type="spellStart"/>
            <w:r w:rsidRPr="00E94D8A">
              <w:rPr>
                <w:i/>
                <w:sz w:val="20"/>
                <w:szCs w:val="20"/>
              </w:rPr>
              <w:t>Серія</w:t>
            </w:r>
            <w:proofErr w:type="spellEnd"/>
            <w:r w:rsidRPr="00E94D8A">
              <w:rPr>
                <w:i/>
                <w:sz w:val="20"/>
                <w:szCs w:val="20"/>
              </w:rPr>
              <w:t xml:space="preserve"> «</w:t>
            </w:r>
            <w:proofErr w:type="spellStart"/>
            <w:r w:rsidRPr="00E94D8A">
              <w:rPr>
                <w:i/>
                <w:sz w:val="20"/>
                <w:szCs w:val="20"/>
              </w:rPr>
              <w:t>Економічні</w:t>
            </w:r>
            <w:proofErr w:type="spellEnd"/>
            <w:r w:rsidRPr="00E94D8A">
              <w:rPr>
                <w:i/>
                <w:sz w:val="20"/>
                <w:szCs w:val="20"/>
              </w:rPr>
              <w:t xml:space="preserve"> науки»</w:t>
            </w:r>
            <w:r w:rsidRPr="00E94D8A">
              <w:rPr>
                <w:sz w:val="20"/>
                <w:szCs w:val="20"/>
              </w:rPr>
              <w:t xml:space="preserve">. 2019. </w:t>
            </w:r>
            <w:proofErr w:type="spellStart"/>
            <w:r w:rsidRPr="00E94D8A">
              <w:rPr>
                <w:sz w:val="20"/>
                <w:szCs w:val="20"/>
              </w:rPr>
              <w:t>Вип</w:t>
            </w:r>
            <w:proofErr w:type="spellEnd"/>
            <w:r w:rsidRPr="00E94D8A">
              <w:rPr>
                <w:sz w:val="20"/>
                <w:szCs w:val="20"/>
              </w:rPr>
              <w:t>. 33. С. 112-116.</w:t>
            </w:r>
          </w:p>
          <w:p w:rsidR="005156C4" w:rsidRPr="00E94D8A" w:rsidRDefault="005156C4" w:rsidP="005156C4">
            <w:pPr>
              <w:pStyle w:val="rvps2"/>
              <w:spacing w:before="0" w:beforeAutospacing="0" w:after="0" w:afterAutospacing="0"/>
              <w:jc w:val="both"/>
              <w:rPr>
                <w:sz w:val="20"/>
                <w:szCs w:val="20"/>
                <w:lang w:val="uk-UA"/>
              </w:rPr>
            </w:pPr>
            <w:r>
              <w:rPr>
                <w:sz w:val="20"/>
                <w:szCs w:val="20"/>
                <w:lang w:val="uk-UA"/>
              </w:rPr>
              <w:t>12</w:t>
            </w:r>
            <w:r w:rsidRPr="00E94D8A">
              <w:rPr>
                <w:sz w:val="20"/>
                <w:szCs w:val="20"/>
                <w:lang w:val="uk-UA"/>
              </w:rPr>
              <w:t xml:space="preserve">. </w:t>
            </w:r>
            <w:proofErr w:type="spellStart"/>
            <w:r w:rsidRPr="00E94D8A">
              <w:rPr>
                <w:sz w:val="20"/>
                <w:szCs w:val="20"/>
                <w:lang w:val="uk-UA"/>
              </w:rPr>
              <w:t>Кустріч</w:t>
            </w:r>
            <w:proofErr w:type="spellEnd"/>
            <w:r w:rsidRPr="00E94D8A">
              <w:rPr>
                <w:sz w:val="20"/>
                <w:szCs w:val="20"/>
                <w:lang w:val="uk-UA"/>
              </w:rPr>
              <w:t xml:space="preserve"> Л.О. Підвищення ефективності діяльності як основа розвитку логістичного підприємництва в Україні. </w:t>
            </w:r>
            <w:proofErr w:type="spellStart"/>
            <w:r w:rsidRPr="00E94D8A">
              <w:rPr>
                <w:i/>
                <w:sz w:val="20"/>
                <w:szCs w:val="20"/>
                <w:lang w:val="uk-UA"/>
              </w:rPr>
              <w:t>Агросвіт</w:t>
            </w:r>
            <w:proofErr w:type="spellEnd"/>
            <w:r w:rsidRPr="00E94D8A">
              <w:rPr>
                <w:sz w:val="20"/>
                <w:szCs w:val="20"/>
                <w:lang w:val="uk-UA"/>
              </w:rPr>
              <w:t>. 2020. №3. С. 13-19.</w:t>
            </w:r>
          </w:p>
          <w:p w:rsidR="005156C4" w:rsidRPr="00E94D8A" w:rsidRDefault="005156C4" w:rsidP="005156C4">
            <w:pPr>
              <w:pStyle w:val="1"/>
              <w:tabs>
                <w:tab w:val="left" w:pos="1397"/>
              </w:tabs>
              <w:ind w:left="0" w:right="0" w:firstLine="0"/>
              <w:rPr>
                <w:sz w:val="20"/>
                <w:szCs w:val="20"/>
                <w:lang w:val="uk-UA"/>
              </w:rPr>
            </w:pPr>
            <w:r>
              <w:rPr>
                <w:sz w:val="20"/>
                <w:szCs w:val="20"/>
                <w:shd w:val="clear" w:color="auto" w:fill="FFFFFF"/>
                <w:lang w:val="uk-UA"/>
              </w:rPr>
              <w:t>13</w:t>
            </w:r>
            <w:r w:rsidRPr="00E94D8A">
              <w:rPr>
                <w:sz w:val="20"/>
                <w:szCs w:val="20"/>
                <w:shd w:val="clear" w:color="auto" w:fill="FFFFFF"/>
                <w:lang w:val="uk-UA"/>
              </w:rPr>
              <w:t xml:space="preserve">. </w:t>
            </w:r>
            <w:proofErr w:type="spellStart"/>
            <w:r w:rsidRPr="00E94D8A">
              <w:rPr>
                <w:sz w:val="20"/>
                <w:szCs w:val="20"/>
                <w:lang w:val="uk-UA"/>
              </w:rPr>
              <w:t>Кустріч</w:t>
            </w:r>
            <w:proofErr w:type="spellEnd"/>
            <w:r w:rsidRPr="00E94D8A">
              <w:rPr>
                <w:sz w:val="20"/>
                <w:szCs w:val="20"/>
                <w:lang w:val="uk-UA"/>
              </w:rPr>
              <w:t xml:space="preserve"> Л.О. Логістичні інновації як основа управління підприємством. </w:t>
            </w:r>
            <w:r w:rsidRPr="00E94D8A">
              <w:rPr>
                <w:i/>
                <w:sz w:val="20"/>
                <w:szCs w:val="20"/>
                <w:lang w:val="uk-UA"/>
              </w:rPr>
              <w:t>Економіка та держава</w:t>
            </w:r>
            <w:r w:rsidRPr="00E94D8A">
              <w:rPr>
                <w:sz w:val="20"/>
                <w:szCs w:val="20"/>
                <w:lang w:val="uk-UA"/>
              </w:rPr>
              <w:t>. 2020. №2. С. 10-14.</w:t>
            </w:r>
          </w:p>
          <w:p w:rsidR="005156C4" w:rsidRPr="00916FFD" w:rsidRDefault="005156C4" w:rsidP="005156C4">
            <w:pPr>
              <w:jc w:val="both"/>
              <w:rPr>
                <w:rFonts w:ascii="Times New Roman" w:hAnsi="Times New Roman" w:cs="Times New Roman"/>
                <w:sz w:val="20"/>
                <w:szCs w:val="20"/>
              </w:rPr>
            </w:pPr>
            <w:r w:rsidRPr="00916FFD">
              <w:rPr>
                <w:rFonts w:ascii="Times New Roman" w:hAnsi="Times New Roman" w:cs="Times New Roman"/>
                <w:sz w:val="20"/>
                <w:szCs w:val="20"/>
                <w:lang w:val="uk-UA"/>
              </w:rPr>
              <w:t xml:space="preserve">14. </w:t>
            </w:r>
            <w:proofErr w:type="spellStart"/>
            <w:r w:rsidRPr="00916FFD">
              <w:rPr>
                <w:rFonts w:ascii="Times New Roman" w:hAnsi="Times New Roman" w:cs="Times New Roman"/>
                <w:sz w:val="20"/>
                <w:szCs w:val="20"/>
                <w:lang w:val="uk-UA"/>
              </w:rPr>
              <w:t>Кустріч</w:t>
            </w:r>
            <w:proofErr w:type="spellEnd"/>
            <w:r w:rsidRPr="00916FFD">
              <w:rPr>
                <w:rFonts w:ascii="Times New Roman" w:hAnsi="Times New Roman" w:cs="Times New Roman"/>
                <w:sz w:val="20"/>
                <w:szCs w:val="20"/>
                <w:lang w:val="uk-UA"/>
              </w:rPr>
              <w:t xml:space="preserve"> Л.О. Підвищення технологічної ефективності сільськогосподарської галузі: регіональний аспект. </w:t>
            </w:r>
            <w:r w:rsidRPr="00916FFD">
              <w:rPr>
                <w:rFonts w:ascii="Times New Roman" w:hAnsi="Times New Roman" w:cs="Times New Roman"/>
                <w:i/>
                <w:sz w:val="20"/>
                <w:szCs w:val="20"/>
                <w:lang w:val="uk-UA"/>
              </w:rPr>
              <w:t xml:space="preserve">Інфраструктура </w:t>
            </w:r>
            <w:r w:rsidRPr="00916FFD">
              <w:rPr>
                <w:rFonts w:ascii="Times New Roman" w:hAnsi="Times New Roman" w:cs="Times New Roman"/>
                <w:i/>
                <w:sz w:val="20"/>
                <w:szCs w:val="20"/>
                <w:lang w:val="uk-UA"/>
              </w:rPr>
              <w:lastRenderedPageBreak/>
              <w:t>ринку.</w:t>
            </w:r>
            <w:r w:rsidRPr="00916FFD">
              <w:rPr>
                <w:rFonts w:ascii="Times New Roman" w:hAnsi="Times New Roman" w:cs="Times New Roman"/>
                <w:sz w:val="20"/>
                <w:szCs w:val="20"/>
                <w:lang w:val="uk-UA"/>
              </w:rPr>
              <w:t xml:space="preserve"> 2020. №43. С. 60-65. URL: </w:t>
            </w:r>
            <w:hyperlink r:id="rId10" w:history="1">
              <w:r w:rsidRPr="00916FFD">
                <w:rPr>
                  <w:rStyle w:val="a4"/>
                  <w:rFonts w:ascii="Times New Roman" w:hAnsi="Times New Roman" w:cs="Times New Roman"/>
                  <w:sz w:val="20"/>
                  <w:szCs w:val="20"/>
                  <w:lang w:val="uk-UA"/>
                </w:rPr>
                <w:t>http://www.market-inf.od.ua/uk/43-2020</w:t>
              </w:r>
            </w:hyperlink>
          </w:p>
          <w:p w:rsidR="005156C4" w:rsidRPr="00916FFD" w:rsidRDefault="005156C4" w:rsidP="005156C4">
            <w:pPr>
              <w:jc w:val="both"/>
              <w:rPr>
                <w:rFonts w:ascii="Times New Roman" w:hAnsi="Times New Roman" w:cs="Times New Roman"/>
                <w:sz w:val="20"/>
                <w:szCs w:val="20"/>
              </w:rPr>
            </w:pPr>
            <w:r w:rsidRPr="00916FFD">
              <w:rPr>
                <w:rFonts w:ascii="Times New Roman" w:hAnsi="Times New Roman" w:cs="Times New Roman"/>
                <w:sz w:val="20"/>
                <w:szCs w:val="20"/>
                <w:lang w:val="uk-UA"/>
              </w:rPr>
              <w:t xml:space="preserve">15. </w:t>
            </w:r>
            <w:proofErr w:type="spellStart"/>
            <w:r w:rsidRPr="00916FFD">
              <w:rPr>
                <w:rFonts w:ascii="Times New Roman" w:hAnsi="Times New Roman" w:cs="Times New Roman"/>
                <w:sz w:val="20"/>
                <w:szCs w:val="20"/>
                <w:lang w:val="uk-UA"/>
              </w:rPr>
              <w:t>Кустріч</w:t>
            </w:r>
            <w:proofErr w:type="spellEnd"/>
            <w:r w:rsidRPr="00916FFD">
              <w:rPr>
                <w:rFonts w:ascii="Times New Roman" w:hAnsi="Times New Roman" w:cs="Times New Roman"/>
                <w:sz w:val="20"/>
                <w:szCs w:val="20"/>
                <w:lang w:val="uk-UA"/>
              </w:rPr>
              <w:t xml:space="preserve"> Л.О. Управління фінансовим забезпеченням інноваційної діяльності сільськогосподарських підприємств. </w:t>
            </w:r>
            <w:r w:rsidRPr="00916FFD">
              <w:rPr>
                <w:rFonts w:ascii="Times New Roman" w:hAnsi="Times New Roman" w:cs="Times New Roman"/>
                <w:i/>
                <w:sz w:val="20"/>
                <w:szCs w:val="20"/>
                <w:lang w:val="uk-UA"/>
              </w:rPr>
              <w:t>Збірник наукових праць Уманського НУС.</w:t>
            </w:r>
            <w:r w:rsidRPr="00916FFD">
              <w:rPr>
                <w:rFonts w:ascii="Times New Roman" w:hAnsi="Times New Roman" w:cs="Times New Roman"/>
                <w:sz w:val="20"/>
                <w:szCs w:val="20"/>
                <w:lang w:val="uk-UA"/>
              </w:rPr>
              <w:t xml:space="preserve"> 2020. Вип. 97</w:t>
            </w:r>
          </w:p>
          <w:p w:rsidR="005156C4" w:rsidRPr="00916FFD" w:rsidRDefault="005156C4" w:rsidP="005156C4">
            <w:pPr>
              <w:jc w:val="both"/>
              <w:rPr>
                <w:rStyle w:val="a4"/>
                <w:rFonts w:ascii="Times New Roman" w:hAnsi="Times New Roman" w:cs="Times New Roman"/>
                <w:i/>
                <w:iCs/>
                <w:color w:val="000000"/>
                <w:sz w:val="20"/>
                <w:szCs w:val="20"/>
                <w:lang w:val="uk-UA"/>
              </w:rPr>
            </w:pPr>
            <w:r w:rsidRPr="00916FFD">
              <w:rPr>
                <w:rStyle w:val="a5"/>
                <w:rFonts w:ascii="Times New Roman" w:hAnsi="Times New Roman" w:cs="Times New Roman"/>
                <w:i w:val="0"/>
                <w:color w:val="000000"/>
                <w:sz w:val="20"/>
                <w:szCs w:val="20"/>
                <w:lang w:val="uk-UA"/>
              </w:rPr>
              <w:t xml:space="preserve">16. </w:t>
            </w:r>
            <w:proofErr w:type="spellStart"/>
            <w:r w:rsidRPr="00916FFD">
              <w:rPr>
                <w:rStyle w:val="a5"/>
                <w:rFonts w:ascii="Times New Roman" w:hAnsi="Times New Roman" w:cs="Times New Roman"/>
                <w:i w:val="0"/>
                <w:color w:val="000000"/>
                <w:sz w:val="20"/>
                <w:szCs w:val="20"/>
                <w:lang w:val="uk-UA"/>
              </w:rPr>
              <w:t>Кустріч</w:t>
            </w:r>
            <w:proofErr w:type="spellEnd"/>
            <w:r w:rsidRPr="00916FFD">
              <w:rPr>
                <w:rStyle w:val="a5"/>
                <w:rFonts w:ascii="Times New Roman" w:hAnsi="Times New Roman" w:cs="Times New Roman"/>
                <w:i w:val="0"/>
                <w:color w:val="000000"/>
                <w:sz w:val="20"/>
                <w:szCs w:val="20"/>
                <w:lang w:val="uk-UA"/>
              </w:rPr>
              <w:t xml:space="preserve"> Л. О.</w:t>
            </w:r>
            <w:r w:rsidRPr="00916FFD">
              <w:rPr>
                <w:rStyle w:val="a5"/>
                <w:rFonts w:ascii="Times New Roman" w:hAnsi="Times New Roman" w:cs="Times New Roman"/>
                <w:color w:val="000000"/>
                <w:sz w:val="20"/>
                <w:szCs w:val="20"/>
                <w:lang w:val="uk-UA"/>
              </w:rPr>
              <w:t> </w:t>
            </w:r>
            <w:r w:rsidRPr="00916FFD">
              <w:rPr>
                <w:rStyle w:val="a5"/>
                <w:rFonts w:ascii="Times New Roman" w:hAnsi="Times New Roman" w:cs="Times New Roman"/>
                <w:i w:val="0"/>
                <w:color w:val="000000"/>
                <w:sz w:val="20"/>
                <w:szCs w:val="20"/>
                <w:lang w:val="uk-UA"/>
              </w:rPr>
              <w:t>Побудова ефективної системи фінансового менеджменту:</w:t>
            </w:r>
            <w:r>
              <w:rPr>
                <w:rStyle w:val="a5"/>
                <w:rFonts w:ascii="Times New Roman" w:hAnsi="Times New Roman" w:cs="Times New Roman"/>
                <w:i w:val="0"/>
                <w:color w:val="000000"/>
                <w:sz w:val="20"/>
                <w:szCs w:val="20"/>
                <w:lang w:val="uk-UA"/>
              </w:rPr>
              <w:t xml:space="preserve"> </w:t>
            </w:r>
            <w:r w:rsidRPr="00916FFD">
              <w:rPr>
                <w:rStyle w:val="a5"/>
                <w:rFonts w:ascii="Times New Roman" w:hAnsi="Times New Roman" w:cs="Times New Roman"/>
                <w:i w:val="0"/>
                <w:color w:val="000000"/>
                <w:sz w:val="20"/>
                <w:szCs w:val="20"/>
                <w:lang w:val="uk-UA"/>
              </w:rPr>
              <w:t>теоретико-практичний аспект</w:t>
            </w:r>
            <w:r>
              <w:rPr>
                <w:rStyle w:val="a5"/>
                <w:rFonts w:ascii="Times New Roman" w:hAnsi="Times New Roman" w:cs="Times New Roman"/>
                <w:i w:val="0"/>
                <w:color w:val="000000"/>
                <w:sz w:val="20"/>
                <w:szCs w:val="20"/>
                <w:lang w:val="uk-UA"/>
              </w:rPr>
              <w:t>.</w:t>
            </w:r>
            <w:r w:rsidRPr="00916FFD">
              <w:rPr>
                <w:rStyle w:val="a5"/>
                <w:rFonts w:ascii="Times New Roman" w:hAnsi="Times New Roman" w:cs="Times New Roman"/>
                <w:color w:val="000000"/>
                <w:sz w:val="20"/>
                <w:szCs w:val="20"/>
                <w:lang w:val="uk-UA"/>
              </w:rPr>
              <w:t xml:space="preserve"> Міжнародний науковий журнал "</w:t>
            </w:r>
            <w:proofErr w:type="spellStart"/>
            <w:r w:rsidRPr="00916FFD">
              <w:rPr>
                <w:rStyle w:val="a5"/>
                <w:rFonts w:ascii="Times New Roman" w:hAnsi="Times New Roman" w:cs="Times New Roman"/>
                <w:color w:val="000000"/>
                <w:sz w:val="20"/>
                <w:szCs w:val="20"/>
                <w:lang w:val="uk-UA"/>
              </w:rPr>
              <w:t>Інтернаук</w:t>
            </w:r>
            <w:r>
              <w:rPr>
                <w:rStyle w:val="a5"/>
                <w:rFonts w:ascii="Times New Roman" w:hAnsi="Times New Roman" w:cs="Times New Roman"/>
                <w:color w:val="000000"/>
                <w:sz w:val="20"/>
                <w:szCs w:val="20"/>
                <w:lang w:val="uk-UA"/>
              </w:rPr>
              <w:t>а</w:t>
            </w:r>
            <w:proofErr w:type="spellEnd"/>
            <w:r>
              <w:rPr>
                <w:rStyle w:val="a5"/>
                <w:rFonts w:ascii="Times New Roman" w:hAnsi="Times New Roman" w:cs="Times New Roman"/>
                <w:color w:val="000000"/>
                <w:sz w:val="20"/>
                <w:szCs w:val="20"/>
                <w:lang w:val="uk-UA"/>
              </w:rPr>
              <w:t xml:space="preserve">". Серія: "Економічні науки". </w:t>
            </w:r>
            <w:r w:rsidRPr="00916FFD">
              <w:rPr>
                <w:rStyle w:val="a5"/>
                <w:rFonts w:ascii="Times New Roman" w:hAnsi="Times New Roman" w:cs="Times New Roman"/>
                <w:i w:val="0"/>
                <w:color w:val="000000"/>
                <w:sz w:val="20"/>
                <w:szCs w:val="20"/>
                <w:lang w:val="uk-UA"/>
              </w:rPr>
              <w:t>2021. №1.</w:t>
            </w:r>
            <w:r w:rsidRPr="00916FFD">
              <w:rPr>
                <w:rStyle w:val="a5"/>
                <w:rFonts w:ascii="Times New Roman" w:hAnsi="Times New Roman" w:cs="Times New Roman"/>
                <w:color w:val="000000"/>
                <w:sz w:val="20"/>
                <w:szCs w:val="20"/>
                <w:lang w:val="uk-UA"/>
              </w:rPr>
              <w:t> </w:t>
            </w:r>
            <w:hyperlink r:id="rId11" w:history="1">
              <w:r w:rsidRPr="00916FFD">
                <w:rPr>
                  <w:rStyle w:val="a4"/>
                  <w:rFonts w:ascii="Times New Roman" w:hAnsi="Times New Roman" w:cs="Times New Roman"/>
                  <w:i/>
                  <w:iCs/>
                  <w:color w:val="000000"/>
                  <w:sz w:val="20"/>
                  <w:szCs w:val="20"/>
                  <w:lang w:val="uk-UA"/>
                </w:rPr>
                <w:t>https://doi.org/10.25313/2520-2294-2021-1-6864</w:t>
              </w:r>
            </w:hyperlink>
          </w:p>
          <w:p w:rsidR="005156C4" w:rsidRPr="00916FFD" w:rsidRDefault="005156C4" w:rsidP="005156C4">
            <w:pPr>
              <w:jc w:val="both"/>
              <w:rPr>
                <w:rFonts w:ascii="Times New Roman" w:hAnsi="Times New Roman" w:cs="Times New Roman"/>
                <w:sz w:val="20"/>
                <w:szCs w:val="20"/>
                <w:lang w:val="uk-UA"/>
              </w:rPr>
            </w:pPr>
            <w:r w:rsidRPr="00916FFD">
              <w:rPr>
                <w:rStyle w:val="a5"/>
                <w:rFonts w:ascii="Times New Roman" w:hAnsi="Times New Roman" w:cs="Times New Roman"/>
                <w:i w:val="0"/>
                <w:color w:val="000000"/>
                <w:sz w:val="20"/>
                <w:szCs w:val="20"/>
                <w:lang w:val="uk-UA"/>
              </w:rPr>
              <w:t xml:space="preserve">17. </w:t>
            </w:r>
            <w:proofErr w:type="spellStart"/>
            <w:r w:rsidRPr="00916FFD">
              <w:rPr>
                <w:rStyle w:val="a5"/>
                <w:rFonts w:ascii="Times New Roman" w:hAnsi="Times New Roman" w:cs="Times New Roman"/>
                <w:i w:val="0"/>
                <w:color w:val="000000"/>
                <w:sz w:val="20"/>
                <w:szCs w:val="20"/>
                <w:lang w:val="uk-UA"/>
              </w:rPr>
              <w:t>Кустріч</w:t>
            </w:r>
            <w:proofErr w:type="spellEnd"/>
            <w:r w:rsidRPr="00916FFD">
              <w:rPr>
                <w:rStyle w:val="a5"/>
                <w:rFonts w:ascii="Times New Roman" w:hAnsi="Times New Roman" w:cs="Times New Roman"/>
                <w:i w:val="0"/>
                <w:color w:val="000000"/>
                <w:sz w:val="20"/>
                <w:szCs w:val="20"/>
                <w:lang w:val="uk-UA"/>
              </w:rPr>
              <w:t xml:space="preserve"> Л О., </w:t>
            </w:r>
            <w:proofErr w:type="spellStart"/>
            <w:r w:rsidRPr="00916FFD">
              <w:rPr>
                <w:rStyle w:val="a5"/>
                <w:rFonts w:ascii="Times New Roman" w:hAnsi="Times New Roman" w:cs="Times New Roman"/>
                <w:i w:val="0"/>
                <w:color w:val="000000"/>
                <w:sz w:val="20"/>
                <w:szCs w:val="20"/>
                <w:lang w:val="uk-UA"/>
              </w:rPr>
              <w:t>Гоменюк</w:t>
            </w:r>
            <w:proofErr w:type="spellEnd"/>
            <w:r w:rsidRPr="00916FFD">
              <w:rPr>
                <w:rStyle w:val="a5"/>
                <w:rFonts w:ascii="Times New Roman" w:hAnsi="Times New Roman" w:cs="Times New Roman"/>
                <w:i w:val="0"/>
                <w:color w:val="000000"/>
                <w:sz w:val="20"/>
                <w:szCs w:val="20"/>
                <w:lang w:val="uk-UA"/>
              </w:rPr>
              <w:t xml:space="preserve"> М.О.</w:t>
            </w:r>
            <w:r w:rsidRPr="00916FFD">
              <w:rPr>
                <w:rStyle w:val="a5"/>
                <w:rFonts w:ascii="Times New Roman" w:hAnsi="Times New Roman" w:cs="Times New Roman"/>
                <w:color w:val="000000"/>
                <w:sz w:val="20"/>
                <w:szCs w:val="20"/>
                <w:lang w:val="uk-UA"/>
              </w:rPr>
              <w:t xml:space="preserve"> </w:t>
            </w:r>
            <w:r w:rsidRPr="00916FFD">
              <w:rPr>
                <w:rFonts w:ascii="Times New Roman" w:hAnsi="Times New Roman" w:cs="Times New Roman"/>
                <w:color w:val="000000"/>
                <w:sz w:val="20"/>
                <w:szCs w:val="20"/>
                <w:lang w:val="uk-UA"/>
              </w:rPr>
              <w:t xml:space="preserve">Логістика та інновації: концепція, стратегія управління та взаємодія. </w:t>
            </w:r>
            <w:r w:rsidRPr="00916FFD">
              <w:rPr>
                <w:rFonts w:ascii="Times New Roman" w:hAnsi="Times New Roman" w:cs="Times New Roman"/>
                <w:i/>
                <w:color w:val="000000"/>
                <w:sz w:val="20"/>
                <w:szCs w:val="20"/>
                <w:lang w:val="uk-UA"/>
              </w:rPr>
              <w:t xml:space="preserve">«Бізнес </w:t>
            </w:r>
            <w:proofErr w:type="spellStart"/>
            <w:r w:rsidRPr="00916FFD">
              <w:rPr>
                <w:rFonts w:ascii="Times New Roman" w:hAnsi="Times New Roman" w:cs="Times New Roman"/>
                <w:i/>
                <w:color w:val="000000"/>
                <w:sz w:val="20"/>
                <w:szCs w:val="20"/>
                <w:lang w:val="uk-UA"/>
              </w:rPr>
              <w:t>Інформ</w:t>
            </w:r>
            <w:proofErr w:type="spellEnd"/>
            <w:r w:rsidRPr="00916FFD">
              <w:rPr>
                <w:rFonts w:ascii="Times New Roman" w:hAnsi="Times New Roman" w:cs="Times New Roman"/>
                <w:i/>
                <w:color w:val="000000"/>
                <w:sz w:val="20"/>
                <w:szCs w:val="20"/>
                <w:lang w:val="uk-UA"/>
              </w:rPr>
              <w:t>»</w:t>
            </w:r>
            <w:r w:rsidRPr="00916FFD">
              <w:rPr>
                <w:rFonts w:ascii="Times New Roman" w:hAnsi="Times New Roman" w:cs="Times New Roman"/>
                <w:color w:val="000000"/>
                <w:sz w:val="20"/>
                <w:szCs w:val="20"/>
                <w:lang w:val="uk-UA"/>
              </w:rPr>
              <w:t>.</w:t>
            </w:r>
            <w:r w:rsidRPr="00916FFD">
              <w:rPr>
                <w:rFonts w:ascii="Times New Roman" w:hAnsi="Times New Roman" w:cs="Times New Roman"/>
                <w:b/>
                <w:bCs/>
                <w:color w:val="000000"/>
                <w:sz w:val="20"/>
                <w:szCs w:val="20"/>
                <w:lang w:val="uk-UA"/>
              </w:rPr>
              <w:t xml:space="preserve"> </w:t>
            </w:r>
            <w:r w:rsidRPr="00916FFD">
              <w:rPr>
                <w:rFonts w:ascii="Times New Roman" w:hAnsi="Times New Roman" w:cs="Times New Roman"/>
                <w:bCs/>
                <w:color w:val="000000"/>
                <w:sz w:val="20"/>
                <w:szCs w:val="20"/>
                <w:lang w:val="uk-UA"/>
              </w:rPr>
              <w:t>2021. №1. С. 89-96.</w:t>
            </w:r>
            <w:r w:rsidRPr="00916FFD">
              <w:rPr>
                <w:rFonts w:ascii="Times New Roman" w:hAnsi="Times New Roman" w:cs="Times New Roman"/>
                <w:sz w:val="20"/>
                <w:szCs w:val="20"/>
                <w:lang w:val="uk-UA"/>
              </w:rPr>
              <w:t xml:space="preserve"> </w:t>
            </w:r>
            <w:r w:rsidRPr="00916FFD">
              <w:rPr>
                <w:rFonts w:ascii="Times New Roman" w:hAnsi="Times New Roman" w:cs="Times New Roman"/>
                <w:color w:val="000000"/>
                <w:sz w:val="20"/>
                <w:szCs w:val="20"/>
                <w:shd w:val="clear" w:color="auto" w:fill="EEEEEE"/>
                <w:lang w:val="uk-UA"/>
              </w:rPr>
              <w:t>https://doi.org/10.32983/2222-4459-2021-1-89-96</w:t>
            </w:r>
          </w:p>
          <w:p w:rsidR="005156C4" w:rsidRPr="00916FFD" w:rsidRDefault="005156C4" w:rsidP="005156C4">
            <w:pPr>
              <w:jc w:val="both"/>
              <w:rPr>
                <w:rFonts w:ascii="Times New Roman" w:hAnsi="Times New Roman" w:cs="Times New Roman"/>
                <w:sz w:val="20"/>
                <w:szCs w:val="20"/>
                <w:lang w:val="uk-UA"/>
              </w:rPr>
            </w:pPr>
            <w:r w:rsidRPr="00916FFD">
              <w:rPr>
                <w:rStyle w:val="a5"/>
                <w:rFonts w:ascii="Times New Roman" w:hAnsi="Times New Roman" w:cs="Times New Roman"/>
                <w:i w:val="0"/>
                <w:sz w:val="20"/>
                <w:szCs w:val="20"/>
                <w:shd w:val="clear" w:color="auto" w:fill="FFFFFF"/>
                <w:lang w:val="uk-UA"/>
              </w:rPr>
              <w:t xml:space="preserve">18. </w:t>
            </w:r>
            <w:proofErr w:type="spellStart"/>
            <w:r w:rsidRPr="00916FFD">
              <w:rPr>
                <w:rStyle w:val="a5"/>
                <w:rFonts w:ascii="Times New Roman" w:hAnsi="Times New Roman" w:cs="Times New Roman"/>
                <w:i w:val="0"/>
                <w:sz w:val="20"/>
                <w:szCs w:val="20"/>
                <w:shd w:val="clear" w:color="auto" w:fill="FFFFFF"/>
                <w:lang w:val="uk-UA"/>
              </w:rPr>
              <w:t>Кустріч</w:t>
            </w:r>
            <w:proofErr w:type="spellEnd"/>
            <w:r w:rsidRPr="00916FFD">
              <w:rPr>
                <w:rStyle w:val="a5"/>
                <w:rFonts w:ascii="Times New Roman" w:hAnsi="Times New Roman" w:cs="Times New Roman"/>
                <w:i w:val="0"/>
                <w:sz w:val="20"/>
                <w:szCs w:val="20"/>
                <w:shd w:val="clear" w:color="auto" w:fill="FFFFFF"/>
                <w:lang w:val="uk-UA"/>
              </w:rPr>
              <w:t xml:space="preserve"> Л. О., </w:t>
            </w:r>
            <w:proofErr w:type="spellStart"/>
            <w:r w:rsidRPr="00916FFD">
              <w:rPr>
                <w:rStyle w:val="a5"/>
                <w:rFonts w:ascii="Times New Roman" w:hAnsi="Times New Roman" w:cs="Times New Roman"/>
                <w:i w:val="0"/>
                <w:sz w:val="20"/>
                <w:szCs w:val="20"/>
                <w:shd w:val="clear" w:color="auto" w:fill="FFFFFF"/>
                <w:lang w:val="uk-UA"/>
              </w:rPr>
              <w:t>Альошкіна</w:t>
            </w:r>
            <w:proofErr w:type="spellEnd"/>
            <w:r w:rsidRPr="00916FFD">
              <w:rPr>
                <w:rStyle w:val="a5"/>
                <w:rFonts w:ascii="Times New Roman" w:hAnsi="Times New Roman" w:cs="Times New Roman"/>
                <w:i w:val="0"/>
                <w:sz w:val="20"/>
                <w:szCs w:val="20"/>
                <w:shd w:val="clear" w:color="auto" w:fill="FFFFFF"/>
                <w:lang w:val="uk-UA"/>
              </w:rPr>
              <w:t xml:space="preserve"> Л. П.</w:t>
            </w:r>
            <w:r w:rsidRPr="00916FFD">
              <w:rPr>
                <w:rStyle w:val="a5"/>
                <w:rFonts w:ascii="Times New Roman" w:hAnsi="Times New Roman" w:cs="Times New Roman"/>
                <w:sz w:val="20"/>
                <w:szCs w:val="20"/>
                <w:shd w:val="clear" w:color="auto" w:fill="FFFFFF"/>
                <w:lang w:val="uk-UA"/>
              </w:rPr>
              <w:t xml:space="preserve"> </w:t>
            </w:r>
            <w:r w:rsidRPr="00916FFD">
              <w:rPr>
                <w:rStyle w:val="a5"/>
                <w:rFonts w:ascii="Times New Roman" w:hAnsi="Times New Roman" w:cs="Times New Roman"/>
                <w:i w:val="0"/>
                <w:sz w:val="20"/>
                <w:szCs w:val="20"/>
                <w:shd w:val="clear" w:color="auto" w:fill="FFFFFF"/>
                <w:lang w:val="uk-UA"/>
              </w:rPr>
              <w:t>Методологічні основи організації та проведення наукових досліджень</w:t>
            </w:r>
            <w:r>
              <w:rPr>
                <w:rStyle w:val="a5"/>
                <w:rFonts w:ascii="Times New Roman" w:hAnsi="Times New Roman" w:cs="Times New Roman"/>
                <w:i w:val="0"/>
                <w:sz w:val="20"/>
                <w:szCs w:val="20"/>
                <w:shd w:val="clear" w:color="auto" w:fill="FFFFFF"/>
                <w:lang w:val="uk-UA"/>
              </w:rPr>
              <w:t>.</w:t>
            </w:r>
            <w:r w:rsidRPr="00916FFD">
              <w:rPr>
                <w:rStyle w:val="a5"/>
                <w:rFonts w:ascii="Times New Roman" w:hAnsi="Times New Roman" w:cs="Times New Roman"/>
                <w:sz w:val="20"/>
                <w:szCs w:val="20"/>
                <w:shd w:val="clear" w:color="auto" w:fill="FFFFFF"/>
                <w:lang w:val="uk-UA"/>
              </w:rPr>
              <w:t xml:space="preserve"> Міжнародний науковий журнал "</w:t>
            </w:r>
            <w:proofErr w:type="spellStart"/>
            <w:r w:rsidRPr="00916FFD">
              <w:rPr>
                <w:rStyle w:val="a5"/>
                <w:rFonts w:ascii="Times New Roman" w:hAnsi="Times New Roman" w:cs="Times New Roman"/>
                <w:sz w:val="20"/>
                <w:szCs w:val="20"/>
                <w:shd w:val="clear" w:color="auto" w:fill="FFFFFF"/>
                <w:lang w:val="uk-UA"/>
              </w:rPr>
              <w:t>Інтернаука</w:t>
            </w:r>
            <w:proofErr w:type="spellEnd"/>
            <w:r>
              <w:rPr>
                <w:rStyle w:val="a5"/>
                <w:rFonts w:ascii="Times New Roman" w:hAnsi="Times New Roman" w:cs="Times New Roman"/>
                <w:sz w:val="20"/>
                <w:szCs w:val="20"/>
                <w:shd w:val="clear" w:color="auto" w:fill="FFFFFF"/>
                <w:lang w:val="uk-UA"/>
              </w:rPr>
              <w:t xml:space="preserve">". Серія: "Економічні науки". </w:t>
            </w:r>
            <w:r w:rsidRPr="00916FFD">
              <w:rPr>
                <w:rStyle w:val="a5"/>
                <w:rFonts w:ascii="Times New Roman" w:hAnsi="Times New Roman" w:cs="Times New Roman"/>
                <w:i w:val="0"/>
                <w:sz w:val="20"/>
                <w:szCs w:val="20"/>
                <w:shd w:val="clear" w:color="auto" w:fill="FFFFFF"/>
                <w:lang w:val="uk-UA"/>
              </w:rPr>
              <w:t>2021. №2.</w:t>
            </w:r>
            <w:r w:rsidRPr="00916FFD">
              <w:rPr>
                <w:rStyle w:val="a5"/>
                <w:rFonts w:ascii="Times New Roman" w:hAnsi="Times New Roman" w:cs="Times New Roman"/>
                <w:sz w:val="20"/>
                <w:szCs w:val="20"/>
                <w:shd w:val="clear" w:color="auto" w:fill="FFFFFF"/>
                <w:lang w:val="uk-UA"/>
              </w:rPr>
              <w:t> </w:t>
            </w:r>
            <w:hyperlink r:id="rId12" w:history="1">
              <w:r w:rsidRPr="00916FFD">
                <w:rPr>
                  <w:rStyle w:val="a4"/>
                  <w:rFonts w:ascii="Times New Roman" w:hAnsi="Times New Roman" w:cs="Times New Roman"/>
                  <w:i/>
                  <w:iCs/>
                  <w:color w:val="000000"/>
                  <w:sz w:val="20"/>
                  <w:szCs w:val="20"/>
                  <w:lang w:val="uk-UA"/>
                </w:rPr>
                <w:t>https://doi.org/10.25313/2520-2294-2021-2-6895</w:t>
              </w:r>
            </w:hyperlink>
          </w:p>
          <w:p w:rsidR="005156C4" w:rsidRPr="00916FFD" w:rsidRDefault="005156C4" w:rsidP="005156C4">
            <w:pPr>
              <w:jc w:val="both"/>
              <w:rPr>
                <w:rFonts w:ascii="Times New Roman" w:hAnsi="Times New Roman" w:cs="Times New Roman"/>
                <w:sz w:val="20"/>
                <w:szCs w:val="20"/>
                <w:lang w:val="uk-UA"/>
              </w:rPr>
            </w:pPr>
            <w:r w:rsidRPr="00916FFD">
              <w:rPr>
                <w:rFonts w:ascii="Times New Roman" w:hAnsi="Times New Roman" w:cs="Times New Roman"/>
                <w:sz w:val="20"/>
                <w:szCs w:val="20"/>
                <w:lang w:val="uk-UA"/>
              </w:rPr>
              <w:t xml:space="preserve">19. </w:t>
            </w:r>
            <w:proofErr w:type="spellStart"/>
            <w:r w:rsidRPr="00916FFD">
              <w:rPr>
                <w:rFonts w:ascii="Times New Roman" w:hAnsi="Times New Roman" w:cs="Times New Roman"/>
                <w:sz w:val="20"/>
                <w:szCs w:val="20"/>
                <w:lang w:val="uk-UA"/>
              </w:rPr>
              <w:t>Кустріч</w:t>
            </w:r>
            <w:proofErr w:type="spellEnd"/>
            <w:r w:rsidRPr="00916FFD">
              <w:rPr>
                <w:rFonts w:ascii="Times New Roman" w:hAnsi="Times New Roman" w:cs="Times New Roman"/>
                <w:sz w:val="20"/>
                <w:szCs w:val="20"/>
                <w:lang w:val="uk-UA"/>
              </w:rPr>
              <w:t xml:space="preserve"> Л.О., </w:t>
            </w:r>
            <w:proofErr w:type="spellStart"/>
            <w:r w:rsidRPr="00916FFD">
              <w:rPr>
                <w:rFonts w:ascii="Times New Roman" w:hAnsi="Times New Roman" w:cs="Times New Roman"/>
                <w:sz w:val="20"/>
                <w:szCs w:val="20"/>
                <w:lang w:val="uk-UA"/>
              </w:rPr>
              <w:t>Кустріч</w:t>
            </w:r>
            <w:proofErr w:type="spellEnd"/>
            <w:r w:rsidRPr="00916FFD">
              <w:rPr>
                <w:rFonts w:ascii="Times New Roman" w:hAnsi="Times New Roman" w:cs="Times New Roman"/>
                <w:sz w:val="20"/>
                <w:szCs w:val="20"/>
                <w:lang w:val="uk-UA"/>
              </w:rPr>
              <w:t xml:space="preserve"> В.І. Інновації в системі управління персоналом. </w:t>
            </w:r>
            <w:r w:rsidRPr="00916FFD">
              <w:rPr>
                <w:rFonts w:ascii="Times New Roman" w:hAnsi="Times New Roman" w:cs="Times New Roman"/>
                <w:i/>
                <w:sz w:val="20"/>
                <w:szCs w:val="20"/>
                <w:lang w:val="uk-UA"/>
              </w:rPr>
              <w:t>Економ</w:t>
            </w:r>
            <w:r w:rsidRPr="00916FFD">
              <w:rPr>
                <w:rFonts w:ascii="Times New Roman" w:hAnsi="Times New Roman" w:cs="Times New Roman"/>
                <w:i/>
                <w:sz w:val="20"/>
                <w:szCs w:val="20"/>
              </w:rPr>
              <w:t>i</w:t>
            </w:r>
            <w:r w:rsidRPr="00916FFD">
              <w:rPr>
                <w:rFonts w:ascii="Times New Roman" w:hAnsi="Times New Roman" w:cs="Times New Roman"/>
                <w:i/>
                <w:sz w:val="20"/>
                <w:szCs w:val="20"/>
                <w:lang w:val="uk-UA"/>
              </w:rPr>
              <w:t xml:space="preserve">ка та держава. </w:t>
            </w:r>
            <w:r w:rsidRPr="00916FFD">
              <w:rPr>
                <w:rFonts w:ascii="Times New Roman" w:hAnsi="Times New Roman" w:cs="Times New Roman"/>
                <w:sz w:val="20"/>
                <w:szCs w:val="20"/>
                <w:lang w:val="uk-UA"/>
              </w:rPr>
              <w:t>2022. № 4. С. 34-38.</w:t>
            </w:r>
          </w:p>
          <w:p w:rsidR="005156C4" w:rsidRPr="00916FFD" w:rsidRDefault="005156C4" w:rsidP="005156C4">
            <w:pPr>
              <w:jc w:val="both"/>
              <w:rPr>
                <w:rFonts w:ascii="Times New Roman" w:hAnsi="Times New Roman" w:cs="Times New Roman"/>
                <w:sz w:val="20"/>
                <w:szCs w:val="20"/>
              </w:rPr>
            </w:pPr>
            <w:r w:rsidRPr="00916FFD">
              <w:rPr>
                <w:rStyle w:val="a5"/>
                <w:rFonts w:ascii="Times New Roman" w:hAnsi="Times New Roman" w:cs="Times New Roman"/>
                <w:i w:val="0"/>
                <w:color w:val="000000"/>
                <w:sz w:val="20"/>
                <w:szCs w:val="20"/>
                <w:shd w:val="clear" w:color="auto" w:fill="FFFFFF"/>
                <w:lang w:val="uk-UA"/>
              </w:rPr>
              <w:t xml:space="preserve">20. </w:t>
            </w:r>
            <w:proofErr w:type="spellStart"/>
            <w:r w:rsidRPr="00916FFD">
              <w:rPr>
                <w:rStyle w:val="a5"/>
                <w:rFonts w:ascii="Times New Roman" w:hAnsi="Times New Roman" w:cs="Times New Roman"/>
                <w:i w:val="0"/>
                <w:color w:val="000000"/>
                <w:sz w:val="20"/>
                <w:szCs w:val="20"/>
                <w:shd w:val="clear" w:color="auto" w:fill="FFFFFF"/>
                <w:lang w:val="uk-UA"/>
              </w:rPr>
              <w:t>Кустріч</w:t>
            </w:r>
            <w:proofErr w:type="spellEnd"/>
            <w:r w:rsidRPr="00916FFD">
              <w:rPr>
                <w:rStyle w:val="a5"/>
                <w:rFonts w:ascii="Times New Roman" w:hAnsi="Times New Roman" w:cs="Times New Roman"/>
                <w:i w:val="0"/>
                <w:color w:val="000000"/>
                <w:sz w:val="20"/>
                <w:szCs w:val="20"/>
                <w:shd w:val="clear" w:color="auto" w:fill="FFFFFF"/>
                <w:lang w:val="uk-UA"/>
              </w:rPr>
              <w:t xml:space="preserve"> Л. О. Управління фінансовими ризиками підприємницької діяльності в умовах кризи</w:t>
            </w:r>
            <w:r w:rsidRPr="00916FFD">
              <w:rPr>
                <w:rStyle w:val="a5"/>
                <w:rFonts w:ascii="Times New Roman" w:hAnsi="Times New Roman" w:cs="Times New Roman"/>
                <w:color w:val="000000"/>
                <w:sz w:val="20"/>
                <w:szCs w:val="20"/>
                <w:shd w:val="clear" w:color="auto" w:fill="FFFFFF"/>
                <w:lang w:val="uk-UA"/>
              </w:rPr>
              <w:t>. Міжнародний науковий журнал "</w:t>
            </w:r>
            <w:proofErr w:type="spellStart"/>
            <w:r w:rsidRPr="00916FFD">
              <w:rPr>
                <w:rStyle w:val="a5"/>
                <w:rFonts w:ascii="Times New Roman" w:hAnsi="Times New Roman" w:cs="Times New Roman"/>
                <w:color w:val="000000"/>
                <w:sz w:val="20"/>
                <w:szCs w:val="20"/>
                <w:shd w:val="clear" w:color="auto" w:fill="FFFFFF"/>
                <w:lang w:val="uk-UA"/>
              </w:rPr>
              <w:t>Інтернаука</w:t>
            </w:r>
            <w:proofErr w:type="spellEnd"/>
            <w:r w:rsidRPr="00916FFD">
              <w:rPr>
                <w:rStyle w:val="a5"/>
                <w:rFonts w:ascii="Times New Roman" w:hAnsi="Times New Roman" w:cs="Times New Roman"/>
                <w:color w:val="000000"/>
                <w:sz w:val="20"/>
                <w:szCs w:val="20"/>
                <w:shd w:val="clear" w:color="auto" w:fill="FFFFFF"/>
                <w:lang w:val="uk-UA"/>
              </w:rPr>
              <w:t>". Серія: "Економічні науки". 2022. №5.</w:t>
            </w:r>
            <w:r w:rsidRPr="00916FFD">
              <w:rPr>
                <w:rStyle w:val="a5"/>
                <w:rFonts w:ascii="Times New Roman" w:hAnsi="Times New Roman" w:cs="Times New Roman"/>
                <w:color w:val="000000"/>
                <w:sz w:val="20"/>
                <w:szCs w:val="20"/>
                <w:shd w:val="clear" w:color="auto" w:fill="FFFFFF"/>
              </w:rPr>
              <w:t> </w:t>
            </w:r>
            <w:hyperlink r:id="rId13" w:history="1">
              <w:r w:rsidRPr="00916FFD">
                <w:rPr>
                  <w:rStyle w:val="a4"/>
                  <w:rFonts w:ascii="Times New Roman" w:hAnsi="Times New Roman" w:cs="Times New Roman"/>
                  <w:i/>
                  <w:iCs/>
                  <w:color w:val="000000"/>
                  <w:sz w:val="20"/>
                  <w:szCs w:val="20"/>
                </w:rPr>
                <w:t>https</w:t>
              </w:r>
              <w:r w:rsidRPr="00916FFD">
                <w:rPr>
                  <w:rStyle w:val="a4"/>
                  <w:rFonts w:ascii="Times New Roman" w:hAnsi="Times New Roman" w:cs="Times New Roman"/>
                  <w:i/>
                  <w:iCs/>
                  <w:color w:val="000000"/>
                  <w:sz w:val="20"/>
                  <w:szCs w:val="20"/>
                  <w:lang w:val="uk-UA"/>
                </w:rPr>
                <w:t>://</w:t>
              </w:r>
              <w:r w:rsidRPr="00916FFD">
                <w:rPr>
                  <w:rStyle w:val="a4"/>
                  <w:rFonts w:ascii="Times New Roman" w:hAnsi="Times New Roman" w:cs="Times New Roman"/>
                  <w:i/>
                  <w:iCs/>
                  <w:color w:val="000000"/>
                  <w:sz w:val="20"/>
                  <w:szCs w:val="20"/>
                </w:rPr>
                <w:t>doi</w:t>
              </w:r>
              <w:r w:rsidRPr="00916FFD">
                <w:rPr>
                  <w:rStyle w:val="a4"/>
                  <w:rFonts w:ascii="Times New Roman" w:hAnsi="Times New Roman" w:cs="Times New Roman"/>
                  <w:i/>
                  <w:iCs/>
                  <w:color w:val="000000"/>
                  <w:sz w:val="20"/>
                  <w:szCs w:val="20"/>
                  <w:lang w:val="uk-UA"/>
                </w:rPr>
                <w:t>.</w:t>
              </w:r>
              <w:r w:rsidRPr="00916FFD">
                <w:rPr>
                  <w:rStyle w:val="a4"/>
                  <w:rFonts w:ascii="Times New Roman" w:hAnsi="Times New Roman" w:cs="Times New Roman"/>
                  <w:i/>
                  <w:iCs/>
                  <w:color w:val="000000"/>
                  <w:sz w:val="20"/>
                  <w:szCs w:val="20"/>
                </w:rPr>
                <w:t>org</w:t>
              </w:r>
              <w:r w:rsidRPr="00916FFD">
                <w:rPr>
                  <w:rStyle w:val="a4"/>
                  <w:rFonts w:ascii="Times New Roman" w:hAnsi="Times New Roman" w:cs="Times New Roman"/>
                  <w:i/>
                  <w:iCs/>
                  <w:color w:val="000000"/>
                  <w:sz w:val="20"/>
                  <w:szCs w:val="20"/>
                  <w:lang w:val="uk-UA"/>
                </w:rPr>
                <w:t>/10.25313/2520-2294-2022-5-8022</w:t>
              </w:r>
            </w:hyperlink>
          </w:p>
          <w:p w:rsidR="005156C4" w:rsidRPr="00916FFD" w:rsidRDefault="005156C4" w:rsidP="005156C4">
            <w:pPr>
              <w:pStyle w:val="Default"/>
              <w:jc w:val="both"/>
              <w:rPr>
                <w:color w:val="auto"/>
                <w:sz w:val="20"/>
                <w:szCs w:val="20"/>
                <w:lang w:val="uk-UA"/>
              </w:rPr>
            </w:pPr>
            <w:r w:rsidRPr="00916FFD">
              <w:rPr>
                <w:color w:val="auto"/>
                <w:sz w:val="20"/>
                <w:szCs w:val="20"/>
                <w:lang w:val="uk-UA"/>
              </w:rPr>
              <w:t xml:space="preserve">21. </w:t>
            </w:r>
            <w:proofErr w:type="spellStart"/>
            <w:r w:rsidRPr="00916FFD">
              <w:rPr>
                <w:color w:val="auto"/>
                <w:sz w:val="20"/>
                <w:szCs w:val="20"/>
                <w:lang w:val="uk-UA"/>
              </w:rPr>
              <w:t>Кустріч</w:t>
            </w:r>
            <w:proofErr w:type="spellEnd"/>
            <w:r w:rsidRPr="00916FFD">
              <w:rPr>
                <w:color w:val="auto"/>
                <w:sz w:val="20"/>
                <w:szCs w:val="20"/>
                <w:lang w:val="uk-UA"/>
              </w:rPr>
              <w:t xml:space="preserve"> Л.О. </w:t>
            </w:r>
            <w:proofErr w:type="spellStart"/>
            <w:r w:rsidRPr="00916FFD">
              <w:rPr>
                <w:color w:val="auto"/>
                <w:sz w:val="20"/>
                <w:szCs w:val="20"/>
                <w:lang w:val="uk-UA"/>
              </w:rPr>
              <w:t>Агрологістичні</w:t>
            </w:r>
            <w:proofErr w:type="spellEnd"/>
            <w:r w:rsidRPr="00916FFD">
              <w:rPr>
                <w:color w:val="auto"/>
                <w:sz w:val="20"/>
                <w:szCs w:val="20"/>
                <w:lang w:val="uk-UA"/>
              </w:rPr>
              <w:t xml:space="preserve"> </w:t>
            </w:r>
            <w:proofErr w:type="spellStart"/>
            <w:r w:rsidRPr="00916FFD">
              <w:rPr>
                <w:color w:val="auto"/>
                <w:sz w:val="20"/>
                <w:szCs w:val="20"/>
                <w:lang w:val="uk-UA"/>
              </w:rPr>
              <w:t>хаби</w:t>
            </w:r>
            <w:proofErr w:type="spellEnd"/>
            <w:r w:rsidRPr="00916FFD">
              <w:rPr>
                <w:color w:val="auto"/>
                <w:sz w:val="20"/>
                <w:szCs w:val="20"/>
                <w:lang w:val="uk-UA"/>
              </w:rPr>
              <w:t xml:space="preserve"> як невід’ємна складова розвитку аграрного сектору України. </w:t>
            </w:r>
            <w:r w:rsidRPr="00916FFD">
              <w:rPr>
                <w:i/>
                <w:iCs/>
                <w:color w:val="auto"/>
                <w:sz w:val="20"/>
                <w:szCs w:val="20"/>
                <w:lang w:val="uk-UA"/>
              </w:rPr>
              <w:t>Економіка та суспільство</w:t>
            </w:r>
            <w:r w:rsidRPr="00916FFD">
              <w:rPr>
                <w:color w:val="auto"/>
                <w:sz w:val="20"/>
                <w:szCs w:val="20"/>
                <w:lang w:val="uk-UA"/>
              </w:rPr>
              <w:t xml:space="preserve">. 2022. № 39. </w:t>
            </w:r>
          </w:p>
          <w:p w:rsidR="005156C4" w:rsidRPr="00916FFD" w:rsidRDefault="005156C4" w:rsidP="005156C4">
            <w:pPr>
              <w:pStyle w:val="Default"/>
              <w:jc w:val="both"/>
              <w:rPr>
                <w:color w:val="auto"/>
                <w:sz w:val="20"/>
                <w:szCs w:val="20"/>
                <w:lang w:val="uk-UA"/>
              </w:rPr>
            </w:pPr>
            <w:r w:rsidRPr="00916FFD">
              <w:rPr>
                <w:color w:val="auto"/>
                <w:sz w:val="20"/>
                <w:szCs w:val="20"/>
                <w:lang w:val="uk-UA"/>
              </w:rPr>
              <w:lastRenderedPageBreak/>
              <w:t xml:space="preserve">URL:https://economyandsociety.in.ua/index.php/journal/article/view/1350 </w:t>
            </w:r>
          </w:p>
          <w:p w:rsidR="005156C4" w:rsidRPr="00916FFD" w:rsidRDefault="005156C4" w:rsidP="005156C4">
            <w:pPr>
              <w:jc w:val="both"/>
              <w:rPr>
                <w:rFonts w:ascii="Times New Roman" w:hAnsi="Times New Roman" w:cs="Times New Roman"/>
                <w:sz w:val="20"/>
                <w:szCs w:val="20"/>
                <w:lang w:val="uk-UA"/>
              </w:rPr>
            </w:pPr>
            <w:r w:rsidRPr="00916FFD">
              <w:rPr>
                <w:rFonts w:ascii="Times New Roman" w:hAnsi="Times New Roman" w:cs="Times New Roman"/>
                <w:sz w:val="20"/>
                <w:szCs w:val="20"/>
              </w:rPr>
              <w:t>DOI</w:t>
            </w:r>
            <w:r w:rsidRPr="00916FFD">
              <w:rPr>
                <w:rFonts w:ascii="Times New Roman" w:hAnsi="Times New Roman" w:cs="Times New Roman"/>
                <w:sz w:val="20"/>
                <w:szCs w:val="20"/>
                <w:lang w:val="uk-UA"/>
              </w:rPr>
              <w:t>: 10.32782/2524-0072/2022-39-14</w:t>
            </w:r>
          </w:p>
          <w:p w:rsidR="005156C4" w:rsidRPr="00916FFD" w:rsidRDefault="005156C4" w:rsidP="005156C4">
            <w:pPr>
              <w:jc w:val="both"/>
              <w:rPr>
                <w:rFonts w:ascii="Times New Roman" w:hAnsi="Times New Roman" w:cs="Times New Roman"/>
                <w:sz w:val="20"/>
                <w:szCs w:val="20"/>
                <w:lang w:val="uk-UA"/>
              </w:rPr>
            </w:pPr>
            <w:r>
              <w:rPr>
                <w:rFonts w:ascii="Times New Roman" w:eastAsia="Calibri" w:hAnsi="Times New Roman" w:cs="Times New Roman"/>
                <w:sz w:val="20"/>
                <w:szCs w:val="20"/>
                <w:lang w:val="uk-UA"/>
              </w:rPr>
              <w:t xml:space="preserve">22. </w:t>
            </w:r>
            <w:proofErr w:type="spellStart"/>
            <w:r w:rsidRPr="00916FFD">
              <w:rPr>
                <w:rFonts w:ascii="Times New Roman" w:eastAsia="Calibri" w:hAnsi="Times New Roman" w:cs="Times New Roman"/>
                <w:sz w:val="20"/>
                <w:szCs w:val="20"/>
                <w:lang w:val="uk-UA"/>
              </w:rPr>
              <w:t>Кустріч</w:t>
            </w:r>
            <w:proofErr w:type="spellEnd"/>
            <w:r w:rsidRPr="00916FFD">
              <w:rPr>
                <w:rFonts w:ascii="Times New Roman" w:eastAsia="Calibri" w:hAnsi="Times New Roman" w:cs="Times New Roman"/>
                <w:sz w:val="20"/>
                <w:szCs w:val="20"/>
                <w:lang w:val="uk-UA"/>
              </w:rPr>
              <w:t xml:space="preserve"> Л.О. </w:t>
            </w:r>
            <w:r w:rsidRPr="00916FFD">
              <w:rPr>
                <w:rFonts w:ascii="Times New Roman" w:eastAsia="Calibri" w:hAnsi="Times New Roman" w:cs="Times New Roman"/>
                <w:bCs/>
                <w:sz w:val="20"/>
                <w:szCs w:val="20"/>
                <w:lang w:val="uk-UA"/>
              </w:rPr>
              <w:t>Інноваційні методи управління персоналом на підприємствах</w:t>
            </w:r>
            <w:r w:rsidRPr="00916FFD">
              <w:rPr>
                <w:rFonts w:ascii="Times New Roman" w:eastAsia="Calibri" w:hAnsi="Times New Roman" w:cs="Times New Roman"/>
                <w:sz w:val="20"/>
                <w:szCs w:val="20"/>
                <w:lang w:val="uk-UA"/>
              </w:rPr>
              <w:t xml:space="preserve">. </w:t>
            </w:r>
            <w:r w:rsidRPr="00916FFD">
              <w:rPr>
                <w:rFonts w:ascii="Times New Roman" w:eastAsia="Calibri" w:hAnsi="Times New Roman" w:cs="Times New Roman"/>
                <w:i/>
                <w:sz w:val="20"/>
                <w:szCs w:val="20"/>
                <w:lang w:val="uk-UA"/>
              </w:rPr>
              <w:t>Збірник наукових праць Уманського НУС.</w:t>
            </w:r>
            <w:r w:rsidRPr="00916FFD">
              <w:rPr>
                <w:rFonts w:ascii="Times New Roman" w:eastAsia="Calibri" w:hAnsi="Times New Roman" w:cs="Times New Roman"/>
                <w:sz w:val="20"/>
                <w:szCs w:val="20"/>
                <w:lang w:val="uk-UA"/>
              </w:rPr>
              <w:t xml:space="preserve"> 2022. Вип. 100. Ч. 2. С. 250-262.</w:t>
            </w:r>
          </w:p>
          <w:p w:rsidR="005156C4" w:rsidRPr="00916FFD" w:rsidRDefault="005156C4" w:rsidP="005156C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23. </w:t>
            </w:r>
            <w:proofErr w:type="spellStart"/>
            <w:r w:rsidRPr="00916FFD">
              <w:rPr>
                <w:rFonts w:ascii="Times New Roman" w:hAnsi="Times New Roman" w:cs="Times New Roman"/>
                <w:sz w:val="20"/>
                <w:szCs w:val="20"/>
                <w:lang w:val="uk-UA"/>
              </w:rPr>
              <w:t>Кустріч</w:t>
            </w:r>
            <w:proofErr w:type="spellEnd"/>
            <w:r w:rsidRPr="00916FFD">
              <w:rPr>
                <w:rFonts w:ascii="Times New Roman" w:hAnsi="Times New Roman" w:cs="Times New Roman"/>
                <w:sz w:val="20"/>
                <w:szCs w:val="20"/>
                <w:lang w:val="uk-UA"/>
              </w:rPr>
              <w:t xml:space="preserve"> Л.О. Управління фінансовими потоками в логістичних системах у посткризовий період. Економіка та суспільство. 2022. </w:t>
            </w:r>
            <w:proofErr w:type="spellStart"/>
            <w:r w:rsidRPr="00916FFD">
              <w:rPr>
                <w:rFonts w:ascii="Times New Roman" w:hAnsi="Times New Roman" w:cs="Times New Roman"/>
                <w:sz w:val="20"/>
                <w:szCs w:val="20"/>
              </w:rPr>
              <w:t>No</w:t>
            </w:r>
            <w:proofErr w:type="spellEnd"/>
            <w:r w:rsidRPr="00916FFD">
              <w:rPr>
                <w:rFonts w:ascii="Times New Roman" w:hAnsi="Times New Roman" w:cs="Times New Roman"/>
                <w:sz w:val="20"/>
                <w:szCs w:val="20"/>
              </w:rPr>
              <w:t xml:space="preserve"> 45. URL: https://economyandsociety.in.ua/index.php/journal/article/view/1934</w:t>
            </w:r>
          </w:p>
          <w:p w:rsidR="005156C4" w:rsidRPr="005156C4" w:rsidRDefault="005156C4" w:rsidP="005156C4">
            <w:pPr>
              <w:tabs>
                <w:tab w:val="left" w:pos="392"/>
              </w:tabs>
              <w:jc w:val="both"/>
              <w:rPr>
                <w:b/>
                <w:lang w:val="uk-UA"/>
              </w:rPr>
            </w:pPr>
            <w:r w:rsidRPr="00916FFD">
              <w:rPr>
                <w:rFonts w:ascii="Times New Roman" w:hAnsi="Times New Roman" w:cs="Times New Roman"/>
                <w:sz w:val="20"/>
                <w:szCs w:val="20"/>
              </w:rPr>
              <w:t>DOI: 10.32782/2524-0072/2022-45-26</w:t>
            </w:r>
          </w:p>
          <w:p w:rsidR="005156C4" w:rsidRDefault="005156C4" w:rsidP="005156C4">
            <w:pPr>
              <w:pStyle w:val="rvps2"/>
              <w:spacing w:before="0" w:beforeAutospacing="0" w:after="0" w:afterAutospacing="0"/>
              <w:jc w:val="both"/>
              <w:rPr>
                <w:b/>
                <w:sz w:val="20"/>
                <w:szCs w:val="20"/>
                <w:lang w:val="uk-UA"/>
              </w:rPr>
            </w:pPr>
            <w:r w:rsidRPr="005156C4">
              <w:rPr>
                <w:b/>
                <w:sz w:val="20"/>
                <w:szCs w:val="20"/>
                <w:lang w:val="uk-UA"/>
              </w:rPr>
              <w:t>п 3.</w:t>
            </w:r>
          </w:p>
          <w:p w:rsidR="005156C4" w:rsidRPr="005156C4" w:rsidRDefault="005156C4" w:rsidP="005156C4">
            <w:pPr>
              <w:pStyle w:val="rvps2"/>
              <w:spacing w:before="0" w:beforeAutospacing="0" w:after="0" w:afterAutospacing="0"/>
              <w:jc w:val="both"/>
              <w:rPr>
                <w:sz w:val="20"/>
                <w:szCs w:val="20"/>
                <w:lang w:val="uk-UA"/>
              </w:rPr>
            </w:pPr>
            <w:r w:rsidRPr="005156C4">
              <w:rPr>
                <w:sz w:val="20"/>
                <w:szCs w:val="20"/>
                <w:lang w:val="uk-UA"/>
              </w:rPr>
              <w:t xml:space="preserve">1. Фінансові потоки в логістичних системах: </w:t>
            </w:r>
            <w:proofErr w:type="spellStart"/>
            <w:r w:rsidRPr="005156C4">
              <w:rPr>
                <w:sz w:val="20"/>
                <w:szCs w:val="20"/>
                <w:lang w:val="uk-UA"/>
              </w:rPr>
              <w:t>навч</w:t>
            </w:r>
            <w:proofErr w:type="spellEnd"/>
            <w:r w:rsidRPr="005156C4">
              <w:rPr>
                <w:sz w:val="20"/>
                <w:szCs w:val="20"/>
                <w:lang w:val="uk-UA"/>
              </w:rPr>
              <w:t xml:space="preserve">. посібник / </w:t>
            </w:r>
            <w:proofErr w:type="spellStart"/>
            <w:r w:rsidRPr="005156C4">
              <w:rPr>
                <w:sz w:val="20"/>
                <w:szCs w:val="20"/>
                <w:lang w:val="uk-UA"/>
              </w:rPr>
              <w:t>Кустріч</w:t>
            </w:r>
            <w:proofErr w:type="spellEnd"/>
            <w:r w:rsidRPr="005156C4">
              <w:rPr>
                <w:sz w:val="20"/>
                <w:szCs w:val="20"/>
                <w:lang w:val="uk-UA"/>
              </w:rPr>
              <w:t xml:space="preserve"> Л. О., </w:t>
            </w:r>
            <w:proofErr w:type="spellStart"/>
            <w:r w:rsidRPr="005156C4">
              <w:rPr>
                <w:sz w:val="20"/>
                <w:szCs w:val="20"/>
                <w:lang w:val="uk-UA"/>
              </w:rPr>
              <w:t>Загороднюк</w:t>
            </w:r>
            <w:proofErr w:type="spellEnd"/>
            <w:r w:rsidRPr="005156C4">
              <w:rPr>
                <w:sz w:val="20"/>
                <w:szCs w:val="20"/>
                <w:lang w:val="uk-UA"/>
              </w:rPr>
              <w:t xml:space="preserve"> О. В., Петренко Н. О., </w:t>
            </w:r>
            <w:proofErr w:type="spellStart"/>
            <w:r w:rsidRPr="005156C4">
              <w:rPr>
                <w:sz w:val="20"/>
                <w:szCs w:val="20"/>
                <w:lang w:val="uk-UA"/>
              </w:rPr>
              <w:t>Гоменюк</w:t>
            </w:r>
            <w:proofErr w:type="spellEnd"/>
            <w:r w:rsidRPr="005156C4">
              <w:rPr>
                <w:sz w:val="20"/>
                <w:szCs w:val="20"/>
                <w:lang w:val="uk-UA"/>
              </w:rPr>
              <w:t xml:space="preserve"> М. О. Умань: Видавець «</w:t>
            </w:r>
            <w:proofErr w:type="spellStart"/>
            <w:r w:rsidRPr="005156C4">
              <w:rPr>
                <w:sz w:val="20"/>
                <w:szCs w:val="20"/>
                <w:lang w:val="uk-UA"/>
              </w:rPr>
              <w:t>Сочінський</w:t>
            </w:r>
            <w:proofErr w:type="spellEnd"/>
            <w:r w:rsidRPr="005156C4">
              <w:rPr>
                <w:sz w:val="20"/>
                <w:szCs w:val="20"/>
                <w:lang w:val="uk-UA"/>
              </w:rPr>
              <w:t xml:space="preserve"> М.М.», 2019. 298 с.</w:t>
            </w:r>
          </w:p>
          <w:p w:rsidR="005156C4" w:rsidRPr="005156C4" w:rsidRDefault="005156C4" w:rsidP="005156C4">
            <w:pPr>
              <w:pStyle w:val="rvps2"/>
              <w:spacing w:before="0" w:beforeAutospacing="0" w:after="0" w:afterAutospacing="0"/>
              <w:jc w:val="both"/>
              <w:rPr>
                <w:sz w:val="20"/>
                <w:szCs w:val="20"/>
                <w:lang w:val="uk-UA"/>
              </w:rPr>
            </w:pPr>
            <w:r w:rsidRPr="005156C4">
              <w:rPr>
                <w:sz w:val="20"/>
                <w:szCs w:val="20"/>
                <w:lang w:val="uk-UA"/>
              </w:rPr>
              <w:t xml:space="preserve">2. Логістичний менеджмент: </w:t>
            </w:r>
            <w:proofErr w:type="spellStart"/>
            <w:r w:rsidRPr="005156C4">
              <w:rPr>
                <w:sz w:val="20"/>
                <w:szCs w:val="20"/>
                <w:lang w:val="uk-UA"/>
              </w:rPr>
              <w:t>навч</w:t>
            </w:r>
            <w:proofErr w:type="spellEnd"/>
            <w:r w:rsidRPr="005156C4">
              <w:rPr>
                <w:sz w:val="20"/>
                <w:szCs w:val="20"/>
                <w:lang w:val="uk-UA"/>
              </w:rPr>
              <w:t xml:space="preserve">. посібник / Петренко Н. О., </w:t>
            </w:r>
            <w:proofErr w:type="spellStart"/>
            <w:r w:rsidRPr="005156C4">
              <w:rPr>
                <w:sz w:val="20"/>
                <w:szCs w:val="20"/>
                <w:lang w:val="uk-UA"/>
              </w:rPr>
              <w:t>Школьний</w:t>
            </w:r>
            <w:proofErr w:type="spellEnd"/>
            <w:r w:rsidRPr="005156C4">
              <w:rPr>
                <w:sz w:val="20"/>
                <w:szCs w:val="20"/>
                <w:lang w:val="uk-UA"/>
              </w:rPr>
              <w:t xml:space="preserve"> О. О., </w:t>
            </w:r>
            <w:proofErr w:type="spellStart"/>
            <w:r w:rsidRPr="005156C4">
              <w:rPr>
                <w:sz w:val="20"/>
                <w:szCs w:val="20"/>
                <w:lang w:val="uk-UA"/>
              </w:rPr>
              <w:t>Кустріч</w:t>
            </w:r>
            <w:proofErr w:type="spellEnd"/>
            <w:r w:rsidRPr="005156C4">
              <w:rPr>
                <w:sz w:val="20"/>
                <w:szCs w:val="20"/>
                <w:lang w:val="uk-UA"/>
              </w:rPr>
              <w:t xml:space="preserve"> Л. О., </w:t>
            </w:r>
            <w:proofErr w:type="spellStart"/>
            <w:r w:rsidRPr="005156C4">
              <w:rPr>
                <w:sz w:val="20"/>
                <w:szCs w:val="20"/>
                <w:lang w:val="uk-UA"/>
              </w:rPr>
              <w:t>Альошкіна</w:t>
            </w:r>
            <w:proofErr w:type="spellEnd"/>
            <w:r w:rsidRPr="005156C4">
              <w:rPr>
                <w:sz w:val="20"/>
                <w:szCs w:val="20"/>
                <w:lang w:val="uk-UA"/>
              </w:rPr>
              <w:t xml:space="preserve"> Л. П. Умань: Видавець «</w:t>
            </w:r>
            <w:proofErr w:type="spellStart"/>
            <w:r w:rsidRPr="005156C4">
              <w:rPr>
                <w:sz w:val="20"/>
                <w:szCs w:val="20"/>
                <w:lang w:val="uk-UA"/>
              </w:rPr>
              <w:t>Сочінський</w:t>
            </w:r>
            <w:proofErr w:type="spellEnd"/>
            <w:r w:rsidRPr="005156C4">
              <w:rPr>
                <w:sz w:val="20"/>
                <w:szCs w:val="20"/>
                <w:lang w:val="uk-UA"/>
              </w:rPr>
              <w:t xml:space="preserve"> М. М.», 2019. 266 с.</w:t>
            </w:r>
          </w:p>
          <w:p w:rsidR="005156C4" w:rsidRDefault="005156C4" w:rsidP="005156C4">
            <w:pPr>
              <w:pStyle w:val="rvps2"/>
              <w:spacing w:before="0" w:beforeAutospacing="0" w:after="0" w:afterAutospacing="0"/>
              <w:jc w:val="both"/>
              <w:rPr>
                <w:sz w:val="20"/>
                <w:szCs w:val="20"/>
                <w:lang w:val="uk-UA"/>
              </w:rPr>
            </w:pPr>
            <w:r w:rsidRPr="005156C4">
              <w:rPr>
                <w:sz w:val="20"/>
                <w:szCs w:val="20"/>
                <w:lang w:val="uk-UA"/>
              </w:rPr>
              <w:t xml:space="preserve">3. </w:t>
            </w:r>
            <w:proofErr w:type="spellStart"/>
            <w:r w:rsidRPr="005156C4">
              <w:rPr>
                <w:sz w:val="20"/>
                <w:szCs w:val="20"/>
                <w:lang w:val="uk-UA"/>
              </w:rPr>
              <w:t>Кустріч</w:t>
            </w:r>
            <w:proofErr w:type="spellEnd"/>
            <w:r w:rsidRPr="005156C4">
              <w:rPr>
                <w:sz w:val="20"/>
                <w:szCs w:val="20"/>
                <w:lang w:val="uk-UA"/>
              </w:rPr>
              <w:t xml:space="preserve"> Л.О. Стратегічне управління ресурсним потенціалом аграрних підприємств: теорія, методологія, практика: </w:t>
            </w:r>
            <w:proofErr w:type="spellStart"/>
            <w:r w:rsidRPr="005156C4">
              <w:rPr>
                <w:sz w:val="20"/>
                <w:szCs w:val="20"/>
                <w:lang w:val="uk-UA"/>
              </w:rPr>
              <w:t>моногр</w:t>
            </w:r>
            <w:proofErr w:type="spellEnd"/>
            <w:r w:rsidRPr="005156C4">
              <w:rPr>
                <w:sz w:val="20"/>
                <w:szCs w:val="20"/>
                <w:lang w:val="uk-UA"/>
              </w:rPr>
              <w:t>. Умань: Видавець «</w:t>
            </w:r>
            <w:proofErr w:type="spellStart"/>
            <w:r w:rsidRPr="005156C4">
              <w:rPr>
                <w:sz w:val="20"/>
                <w:szCs w:val="20"/>
                <w:lang w:val="uk-UA"/>
              </w:rPr>
              <w:t>Сочінський</w:t>
            </w:r>
            <w:proofErr w:type="spellEnd"/>
            <w:r w:rsidRPr="005156C4">
              <w:rPr>
                <w:sz w:val="20"/>
                <w:szCs w:val="20"/>
                <w:lang w:val="uk-UA"/>
              </w:rPr>
              <w:t xml:space="preserve"> М.М.», 2018. 416 с.</w:t>
            </w:r>
          </w:p>
          <w:p w:rsidR="00712585" w:rsidRDefault="00712585" w:rsidP="005156C4">
            <w:pPr>
              <w:pStyle w:val="rvps2"/>
              <w:spacing w:before="0" w:beforeAutospacing="0" w:after="0" w:afterAutospacing="0"/>
              <w:jc w:val="both"/>
              <w:rPr>
                <w:b/>
                <w:sz w:val="20"/>
                <w:szCs w:val="20"/>
                <w:lang w:val="uk-UA"/>
              </w:rPr>
            </w:pPr>
            <w:r w:rsidRPr="00083A65">
              <w:rPr>
                <w:b/>
                <w:sz w:val="20"/>
                <w:szCs w:val="20"/>
                <w:lang w:val="uk-UA"/>
              </w:rPr>
              <w:t>п.4</w:t>
            </w:r>
          </w:p>
          <w:p w:rsidR="006756E2" w:rsidRPr="00083A65" w:rsidRDefault="00083A65" w:rsidP="006756E2">
            <w:pPr>
              <w:pStyle w:val="41"/>
              <w:kinsoku w:val="0"/>
              <w:overflowPunct w:val="0"/>
              <w:ind w:left="0" w:right="104"/>
              <w:jc w:val="both"/>
              <w:outlineLvl w:val="9"/>
              <w:rPr>
                <w:rFonts w:ascii="Times New Roman" w:hAnsi="Times New Roman" w:cs="Times New Roman"/>
                <w:b w:val="0"/>
                <w:sz w:val="20"/>
                <w:szCs w:val="20"/>
              </w:rPr>
            </w:pPr>
            <w:r>
              <w:rPr>
                <w:rFonts w:ascii="Times New Roman" w:hAnsi="Times New Roman" w:cs="Times New Roman"/>
                <w:b w:val="0"/>
                <w:sz w:val="20"/>
                <w:szCs w:val="20"/>
              </w:rPr>
              <w:t xml:space="preserve">1. </w:t>
            </w:r>
            <w:proofErr w:type="spellStart"/>
            <w:r w:rsidR="006756E2" w:rsidRPr="00083A65">
              <w:rPr>
                <w:rFonts w:ascii="Times New Roman" w:hAnsi="Times New Roman" w:cs="Times New Roman"/>
                <w:b w:val="0"/>
                <w:sz w:val="20"/>
                <w:szCs w:val="20"/>
              </w:rPr>
              <w:t>Кустріч</w:t>
            </w:r>
            <w:proofErr w:type="spellEnd"/>
            <w:r w:rsidR="006756E2" w:rsidRPr="00083A65">
              <w:rPr>
                <w:rFonts w:ascii="Times New Roman" w:hAnsi="Times New Roman" w:cs="Times New Roman"/>
                <w:b w:val="0"/>
                <w:sz w:val="20"/>
                <w:szCs w:val="20"/>
              </w:rPr>
              <w:t xml:space="preserve"> Л.О. </w:t>
            </w:r>
            <w:r w:rsidR="006756E2" w:rsidRPr="00083A65">
              <w:rPr>
                <w:rFonts w:ascii="Times New Roman" w:hAnsi="Times New Roman" w:cs="Times New Roman"/>
                <w:b w:val="0"/>
                <w:spacing w:val="-1"/>
                <w:sz w:val="20"/>
                <w:szCs w:val="20"/>
              </w:rPr>
              <w:t>Методичні</w:t>
            </w:r>
            <w:r w:rsidR="006756E2" w:rsidRPr="00083A65">
              <w:rPr>
                <w:rFonts w:ascii="Times New Roman" w:hAnsi="Times New Roman" w:cs="Times New Roman"/>
                <w:b w:val="0"/>
                <w:sz w:val="20"/>
                <w:szCs w:val="20"/>
              </w:rPr>
              <w:t xml:space="preserve"> </w:t>
            </w:r>
            <w:r w:rsidR="006756E2" w:rsidRPr="00083A65">
              <w:rPr>
                <w:rFonts w:ascii="Times New Roman" w:hAnsi="Times New Roman" w:cs="Times New Roman"/>
                <w:b w:val="0"/>
                <w:spacing w:val="-1"/>
                <w:sz w:val="20"/>
                <w:szCs w:val="20"/>
              </w:rPr>
              <w:t>рекомендації</w:t>
            </w:r>
            <w:r w:rsidR="006756E2" w:rsidRPr="00083A65">
              <w:rPr>
                <w:rFonts w:ascii="Times New Roman" w:hAnsi="Times New Roman" w:cs="Times New Roman"/>
                <w:b w:val="0"/>
                <w:sz w:val="20"/>
                <w:szCs w:val="20"/>
              </w:rPr>
              <w:t xml:space="preserve"> до </w:t>
            </w:r>
            <w:r w:rsidR="006756E2" w:rsidRPr="00083A65">
              <w:rPr>
                <w:rFonts w:ascii="Times New Roman" w:hAnsi="Times New Roman" w:cs="Times New Roman"/>
                <w:b w:val="0"/>
                <w:spacing w:val="-1"/>
                <w:sz w:val="20"/>
                <w:szCs w:val="20"/>
              </w:rPr>
              <w:t>виконання</w:t>
            </w:r>
            <w:r w:rsidR="006756E2" w:rsidRPr="00083A65">
              <w:rPr>
                <w:rFonts w:ascii="Times New Roman" w:hAnsi="Times New Roman" w:cs="Times New Roman"/>
                <w:b w:val="0"/>
                <w:sz w:val="20"/>
                <w:szCs w:val="20"/>
              </w:rPr>
              <w:t xml:space="preserve"> </w:t>
            </w:r>
            <w:r w:rsidR="006756E2" w:rsidRPr="00083A65">
              <w:rPr>
                <w:rFonts w:ascii="Times New Roman" w:hAnsi="Times New Roman" w:cs="Times New Roman"/>
                <w:b w:val="0"/>
                <w:spacing w:val="-1"/>
                <w:sz w:val="20"/>
                <w:szCs w:val="20"/>
              </w:rPr>
              <w:t>практичних</w:t>
            </w:r>
            <w:r w:rsidR="006756E2" w:rsidRPr="00083A65">
              <w:rPr>
                <w:rFonts w:ascii="Times New Roman" w:hAnsi="Times New Roman" w:cs="Times New Roman"/>
                <w:b w:val="0"/>
                <w:sz w:val="20"/>
                <w:szCs w:val="20"/>
              </w:rPr>
              <w:t xml:space="preserve"> </w:t>
            </w:r>
            <w:r w:rsidR="006756E2" w:rsidRPr="00083A65">
              <w:rPr>
                <w:rFonts w:ascii="Times New Roman" w:hAnsi="Times New Roman" w:cs="Times New Roman"/>
                <w:b w:val="0"/>
                <w:spacing w:val="-1"/>
                <w:sz w:val="20"/>
                <w:szCs w:val="20"/>
              </w:rPr>
              <w:t>завдань</w:t>
            </w:r>
            <w:r w:rsidR="006756E2" w:rsidRPr="00083A65">
              <w:rPr>
                <w:rFonts w:ascii="Times New Roman" w:hAnsi="Times New Roman" w:cs="Times New Roman"/>
                <w:b w:val="0"/>
                <w:sz w:val="20"/>
                <w:szCs w:val="20"/>
              </w:rPr>
              <w:t xml:space="preserve"> з навчальної дисципліни «Фінансові потоки в логістичних</w:t>
            </w:r>
            <w:r w:rsidR="006756E2" w:rsidRPr="00083A65">
              <w:rPr>
                <w:rFonts w:ascii="Times New Roman" w:hAnsi="Times New Roman" w:cs="Times New Roman"/>
                <w:b w:val="0"/>
                <w:spacing w:val="65"/>
                <w:sz w:val="20"/>
                <w:szCs w:val="20"/>
              </w:rPr>
              <w:t xml:space="preserve"> </w:t>
            </w:r>
            <w:r w:rsidR="006756E2" w:rsidRPr="00083A65">
              <w:rPr>
                <w:rFonts w:ascii="Times New Roman" w:hAnsi="Times New Roman" w:cs="Times New Roman"/>
                <w:b w:val="0"/>
                <w:sz w:val="20"/>
                <w:szCs w:val="20"/>
              </w:rPr>
              <w:t>системах» для студентів спеціальності 073 «Менеджмент» освітньо-професійна програма «Логістика»</w:t>
            </w:r>
            <w:r w:rsidR="006756E2" w:rsidRPr="00083A65">
              <w:rPr>
                <w:rFonts w:ascii="Times New Roman" w:hAnsi="Times New Roman" w:cs="Times New Roman"/>
                <w:sz w:val="20"/>
                <w:szCs w:val="20"/>
              </w:rPr>
              <w:t xml:space="preserve"> </w:t>
            </w:r>
            <w:r w:rsidR="006756E2" w:rsidRPr="00083A65">
              <w:rPr>
                <w:rFonts w:ascii="Times New Roman" w:hAnsi="Times New Roman" w:cs="Times New Roman"/>
                <w:b w:val="0"/>
                <w:sz w:val="20"/>
                <w:szCs w:val="20"/>
              </w:rPr>
              <w:t>денної</w:t>
            </w:r>
            <w:r w:rsidR="006756E2" w:rsidRPr="00083A65">
              <w:rPr>
                <w:rFonts w:ascii="Times New Roman" w:hAnsi="Times New Roman" w:cs="Times New Roman"/>
                <w:b w:val="0"/>
                <w:spacing w:val="26"/>
                <w:sz w:val="20"/>
                <w:szCs w:val="20"/>
              </w:rPr>
              <w:t xml:space="preserve"> </w:t>
            </w:r>
            <w:r w:rsidR="006756E2" w:rsidRPr="00083A65">
              <w:rPr>
                <w:rFonts w:ascii="Times New Roman" w:hAnsi="Times New Roman" w:cs="Times New Roman"/>
                <w:b w:val="0"/>
                <w:sz w:val="20"/>
                <w:szCs w:val="20"/>
              </w:rPr>
              <w:t>форми навчання</w:t>
            </w:r>
            <w:r w:rsidR="006756E2" w:rsidRPr="00083A65">
              <w:rPr>
                <w:rFonts w:ascii="Times New Roman" w:hAnsi="Times New Roman" w:cs="Times New Roman"/>
                <w:b w:val="0"/>
                <w:spacing w:val="23"/>
                <w:sz w:val="20"/>
                <w:szCs w:val="20"/>
              </w:rPr>
              <w:t xml:space="preserve">. </w:t>
            </w:r>
            <w:r w:rsidR="006756E2" w:rsidRPr="00083A65">
              <w:rPr>
                <w:rFonts w:ascii="Times New Roman" w:hAnsi="Times New Roman" w:cs="Times New Roman"/>
                <w:b w:val="0"/>
                <w:sz w:val="20"/>
                <w:szCs w:val="20"/>
              </w:rPr>
              <w:t>Умань, 2019. 27 с.</w:t>
            </w:r>
          </w:p>
          <w:p w:rsidR="00083A65" w:rsidRPr="00083A65" w:rsidRDefault="00083A65" w:rsidP="00083A65">
            <w:pPr>
              <w:jc w:val="both"/>
              <w:rPr>
                <w:rFonts w:ascii="Times New Roman" w:hAnsi="Times New Roman" w:cs="Times New Roman"/>
                <w:bCs/>
                <w:sz w:val="20"/>
                <w:szCs w:val="20"/>
              </w:rPr>
            </w:pPr>
            <w:r w:rsidRPr="00083A65">
              <w:rPr>
                <w:rFonts w:ascii="Times New Roman" w:hAnsi="Times New Roman" w:cs="Times New Roman"/>
                <w:sz w:val="20"/>
                <w:szCs w:val="20"/>
                <w:lang w:val="uk-UA"/>
              </w:rPr>
              <w:t xml:space="preserve">2. </w:t>
            </w:r>
            <w:proofErr w:type="spellStart"/>
            <w:r w:rsidRPr="00083A65">
              <w:rPr>
                <w:rFonts w:ascii="Times New Roman" w:hAnsi="Times New Roman" w:cs="Times New Roman"/>
                <w:sz w:val="20"/>
                <w:szCs w:val="20"/>
                <w:lang w:val="uk-UA"/>
              </w:rPr>
              <w:t>Кустріч</w:t>
            </w:r>
            <w:proofErr w:type="spellEnd"/>
            <w:r w:rsidRPr="00083A65">
              <w:rPr>
                <w:rFonts w:ascii="Times New Roman" w:hAnsi="Times New Roman" w:cs="Times New Roman"/>
                <w:sz w:val="20"/>
                <w:szCs w:val="20"/>
                <w:lang w:val="uk-UA"/>
              </w:rPr>
              <w:t xml:space="preserve"> Л.О.</w:t>
            </w:r>
            <w:r w:rsidRPr="00083A65">
              <w:rPr>
                <w:rFonts w:ascii="Times New Roman" w:hAnsi="Times New Roman" w:cs="Times New Roman"/>
                <w:b/>
                <w:sz w:val="20"/>
                <w:szCs w:val="20"/>
                <w:lang w:val="uk-UA"/>
              </w:rPr>
              <w:t xml:space="preserve"> </w:t>
            </w:r>
            <w:r w:rsidRPr="00083A65">
              <w:rPr>
                <w:rFonts w:ascii="Times New Roman" w:hAnsi="Times New Roman" w:cs="Times New Roman"/>
                <w:sz w:val="20"/>
                <w:szCs w:val="20"/>
                <w:lang w:val="uk-UA"/>
              </w:rPr>
              <w:t xml:space="preserve">Методичні вказівки до проведення практичних занять з </w:t>
            </w:r>
            <w:r w:rsidRPr="00083A65">
              <w:rPr>
                <w:rFonts w:ascii="Times New Roman" w:hAnsi="Times New Roman" w:cs="Times New Roman"/>
                <w:sz w:val="20"/>
                <w:szCs w:val="20"/>
                <w:lang w:val="uk-UA"/>
              </w:rPr>
              <w:lastRenderedPageBreak/>
              <w:t xml:space="preserve">дисципліни «Логістичний менеджмент» для здобувачів вищої освіти спеціальності 073 «Менеджмент» освітньо-професійної програми «Логістика» ОР «Магістр». </w:t>
            </w:r>
            <w:r w:rsidRPr="00083A65">
              <w:rPr>
                <w:rFonts w:ascii="Times New Roman" w:hAnsi="Times New Roman" w:cs="Times New Roman"/>
                <w:sz w:val="20"/>
                <w:szCs w:val="20"/>
              </w:rPr>
              <w:t>Умань, 2019. 65 с.</w:t>
            </w:r>
          </w:p>
          <w:p w:rsidR="006756E2" w:rsidRPr="00083A65" w:rsidRDefault="00083A65" w:rsidP="006756E2">
            <w:pPr>
              <w:jc w:val="both"/>
              <w:rPr>
                <w:rFonts w:ascii="Times New Roman" w:hAnsi="Times New Roman" w:cs="Times New Roman"/>
                <w:bCs/>
                <w:sz w:val="20"/>
                <w:szCs w:val="20"/>
              </w:rPr>
            </w:pPr>
            <w:r w:rsidRPr="00083A65">
              <w:rPr>
                <w:rFonts w:ascii="Times New Roman" w:hAnsi="Times New Roman" w:cs="Times New Roman"/>
                <w:sz w:val="20"/>
                <w:szCs w:val="20"/>
                <w:lang w:val="uk-UA"/>
              </w:rPr>
              <w:t>3</w:t>
            </w:r>
            <w:r w:rsidRPr="00083A65">
              <w:rPr>
                <w:rFonts w:ascii="Times New Roman" w:hAnsi="Times New Roman" w:cs="Times New Roman"/>
                <w:sz w:val="20"/>
                <w:szCs w:val="20"/>
              </w:rPr>
              <w:t xml:space="preserve">. </w:t>
            </w:r>
            <w:proofErr w:type="spellStart"/>
            <w:r w:rsidRPr="00083A65">
              <w:rPr>
                <w:rFonts w:ascii="Times New Roman" w:hAnsi="Times New Roman" w:cs="Times New Roman"/>
                <w:sz w:val="20"/>
                <w:szCs w:val="20"/>
              </w:rPr>
              <w:t>Кустріч</w:t>
            </w:r>
            <w:proofErr w:type="spellEnd"/>
            <w:r w:rsidRPr="00083A65">
              <w:rPr>
                <w:rFonts w:ascii="Times New Roman" w:hAnsi="Times New Roman" w:cs="Times New Roman"/>
                <w:sz w:val="20"/>
                <w:szCs w:val="20"/>
              </w:rPr>
              <w:t xml:space="preserve"> Л.О.</w:t>
            </w:r>
            <w:r w:rsidRPr="00083A65">
              <w:rPr>
                <w:rFonts w:ascii="Times New Roman" w:hAnsi="Times New Roman" w:cs="Times New Roman"/>
                <w:b/>
                <w:sz w:val="20"/>
                <w:szCs w:val="20"/>
              </w:rPr>
              <w:t xml:space="preserve"> </w:t>
            </w:r>
            <w:proofErr w:type="spellStart"/>
            <w:r w:rsidR="006756E2" w:rsidRPr="00083A65">
              <w:rPr>
                <w:rFonts w:ascii="Times New Roman" w:hAnsi="Times New Roman" w:cs="Times New Roman"/>
                <w:sz w:val="20"/>
                <w:szCs w:val="20"/>
              </w:rPr>
              <w:t>Методичні</w:t>
            </w:r>
            <w:proofErr w:type="spellEnd"/>
            <w:r w:rsidR="006756E2" w:rsidRPr="00083A65">
              <w:rPr>
                <w:rFonts w:ascii="Times New Roman" w:hAnsi="Times New Roman" w:cs="Times New Roman"/>
                <w:sz w:val="20"/>
                <w:szCs w:val="20"/>
              </w:rPr>
              <w:t xml:space="preserve"> </w:t>
            </w:r>
            <w:proofErr w:type="spellStart"/>
            <w:r w:rsidR="006756E2" w:rsidRPr="00083A65">
              <w:rPr>
                <w:rFonts w:ascii="Times New Roman" w:hAnsi="Times New Roman" w:cs="Times New Roman"/>
                <w:sz w:val="20"/>
                <w:szCs w:val="20"/>
              </w:rPr>
              <w:t>вказівки</w:t>
            </w:r>
            <w:proofErr w:type="spellEnd"/>
            <w:r w:rsidR="006756E2" w:rsidRPr="00083A65">
              <w:rPr>
                <w:rFonts w:ascii="Times New Roman" w:hAnsi="Times New Roman" w:cs="Times New Roman"/>
                <w:sz w:val="20"/>
                <w:szCs w:val="20"/>
              </w:rPr>
              <w:t xml:space="preserve"> до </w:t>
            </w:r>
            <w:proofErr w:type="spellStart"/>
            <w:r w:rsidR="006756E2" w:rsidRPr="00083A65">
              <w:rPr>
                <w:rFonts w:ascii="Times New Roman" w:hAnsi="Times New Roman" w:cs="Times New Roman"/>
                <w:sz w:val="20"/>
                <w:szCs w:val="20"/>
              </w:rPr>
              <w:t>практичних</w:t>
            </w:r>
            <w:proofErr w:type="spellEnd"/>
            <w:r w:rsidR="006756E2" w:rsidRPr="00083A65">
              <w:rPr>
                <w:rFonts w:ascii="Times New Roman" w:hAnsi="Times New Roman" w:cs="Times New Roman"/>
                <w:sz w:val="20"/>
                <w:szCs w:val="20"/>
              </w:rPr>
              <w:t xml:space="preserve"> занять з </w:t>
            </w:r>
            <w:proofErr w:type="spellStart"/>
            <w:r w:rsidR="006756E2" w:rsidRPr="00083A65">
              <w:rPr>
                <w:rFonts w:ascii="Times New Roman" w:hAnsi="Times New Roman" w:cs="Times New Roman"/>
                <w:sz w:val="20"/>
                <w:szCs w:val="20"/>
              </w:rPr>
              <w:t>дисципліни</w:t>
            </w:r>
            <w:proofErr w:type="spellEnd"/>
            <w:r w:rsidR="006756E2" w:rsidRPr="00083A65">
              <w:rPr>
                <w:rFonts w:ascii="Times New Roman" w:hAnsi="Times New Roman" w:cs="Times New Roman"/>
                <w:sz w:val="20"/>
                <w:szCs w:val="20"/>
              </w:rPr>
              <w:t xml:space="preserve"> «</w:t>
            </w:r>
            <w:proofErr w:type="spellStart"/>
            <w:r w:rsidR="006756E2" w:rsidRPr="00083A65">
              <w:rPr>
                <w:rFonts w:ascii="Times New Roman" w:hAnsi="Times New Roman" w:cs="Times New Roman"/>
                <w:sz w:val="20"/>
                <w:szCs w:val="20"/>
              </w:rPr>
              <w:t>Фінансовий</w:t>
            </w:r>
            <w:proofErr w:type="spellEnd"/>
            <w:r w:rsidR="006756E2" w:rsidRPr="00083A65">
              <w:rPr>
                <w:rFonts w:ascii="Times New Roman" w:hAnsi="Times New Roman" w:cs="Times New Roman"/>
                <w:sz w:val="20"/>
                <w:szCs w:val="20"/>
              </w:rPr>
              <w:t xml:space="preserve"> менеджмент» для </w:t>
            </w:r>
            <w:proofErr w:type="spellStart"/>
            <w:r w:rsidR="006756E2" w:rsidRPr="00083A65">
              <w:rPr>
                <w:rFonts w:ascii="Times New Roman" w:hAnsi="Times New Roman" w:cs="Times New Roman"/>
                <w:sz w:val="20"/>
                <w:szCs w:val="20"/>
              </w:rPr>
              <w:t>студентів</w:t>
            </w:r>
            <w:proofErr w:type="spellEnd"/>
            <w:r w:rsidR="006756E2" w:rsidRPr="00083A65">
              <w:rPr>
                <w:rFonts w:ascii="Times New Roman" w:hAnsi="Times New Roman" w:cs="Times New Roman"/>
                <w:sz w:val="20"/>
                <w:szCs w:val="20"/>
              </w:rPr>
              <w:t xml:space="preserve"> </w:t>
            </w:r>
            <w:proofErr w:type="spellStart"/>
            <w:r w:rsidR="006756E2" w:rsidRPr="00083A65">
              <w:rPr>
                <w:rFonts w:ascii="Times New Roman" w:hAnsi="Times New Roman" w:cs="Times New Roman"/>
                <w:sz w:val="20"/>
                <w:szCs w:val="20"/>
              </w:rPr>
              <w:t>спеціальності</w:t>
            </w:r>
            <w:proofErr w:type="spellEnd"/>
            <w:r w:rsidR="006756E2" w:rsidRPr="00083A65">
              <w:rPr>
                <w:rFonts w:ascii="Times New Roman" w:hAnsi="Times New Roman" w:cs="Times New Roman"/>
                <w:sz w:val="20"/>
                <w:szCs w:val="20"/>
              </w:rPr>
              <w:t xml:space="preserve"> 073 «Менеджмент» </w:t>
            </w:r>
            <w:proofErr w:type="spellStart"/>
            <w:r w:rsidR="006756E2" w:rsidRPr="00083A65">
              <w:rPr>
                <w:rFonts w:ascii="Times New Roman" w:hAnsi="Times New Roman" w:cs="Times New Roman"/>
                <w:sz w:val="20"/>
                <w:szCs w:val="20"/>
              </w:rPr>
              <w:t>денної</w:t>
            </w:r>
            <w:proofErr w:type="spellEnd"/>
            <w:r w:rsidR="006756E2" w:rsidRPr="00083A65">
              <w:rPr>
                <w:rFonts w:ascii="Times New Roman" w:hAnsi="Times New Roman" w:cs="Times New Roman"/>
                <w:sz w:val="20"/>
                <w:szCs w:val="20"/>
              </w:rPr>
              <w:t xml:space="preserve"> </w:t>
            </w:r>
            <w:proofErr w:type="spellStart"/>
            <w:r w:rsidR="006756E2" w:rsidRPr="00083A65">
              <w:rPr>
                <w:rFonts w:ascii="Times New Roman" w:hAnsi="Times New Roman" w:cs="Times New Roman"/>
                <w:sz w:val="20"/>
                <w:szCs w:val="20"/>
              </w:rPr>
              <w:t>форми</w:t>
            </w:r>
            <w:proofErr w:type="spellEnd"/>
            <w:r w:rsidR="006756E2" w:rsidRPr="00083A65">
              <w:rPr>
                <w:rFonts w:ascii="Times New Roman" w:hAnsi="Times New Roman" w:cs="Times New Roman"/>
                <w:sz w:val="20"/>
                <w:szCs w:val="20"/>
              </w:rPr>
              <w:t xml:space="preserve"> </w:t>
            </w:r>
            <w:proofErr w:type="spellStart"/>
            <w:r w:rsidR="006756E2" w:rsidRPr="00083A65">
              <w:rPr>
                <w:rFonts w:ascii="Times New Roman" w:hAnsi="Times New Roman" w:cs="Times New Roman"/>
                <w:sz w:val="20"/>
                <w:szCs w:val="20"/>
              </w:rPr>
              <w:t>навчання</w:t>
            </w:r>
            <w:proofErr w:type="spellEnd"/>
            <w:r w:rsidR="006756E2" w:rsidRPr="00083A65">
              <w:rPr>
                <w:rFonts w:ascii="Times New Roman" w:hAnsi="Times New Roman" w:cs="Times New Roman"/>
                <w:sz w:val="20"/>
                <w:szCs w:val="20"/>
              </w:rPr>
              <w:t xml:space="preserve">. Умань, 2020. </w:t>
            </w:r>
            <w:r w:rsidR="006756E2" w:rsidRPr="00083A65">
              <w:rPr>
                <w:rFonts w:ascii="Times New Roman" w:hAnsi="Times New Roman" w:cs="Times New Roman"/>
                <w:sz w:val="20"/>
                <w:szCs w:val="20"/>
                <w:lang w:val="uk-UA"/>
              </w:rPr>
              <w:t>12</w:t>
            </w:r>
            <w:r w:rsidR="006756E2" w:rsidRPr="00083A65">
              <w:rPr>
                <w:rFonts w:ascii="Times New Roman" w:hAnsi="Times New Roman" w:cs="Times New Roman"/>
                <w:sz w:val="20"/>
                <w:szCs w:val="20"/>
              </w:rPr>
              <w:t>9 с.</w:t>
            </w:r>
          </w:p>
          <w:p w:rsidR="005E271A" w:rsidRPr="005E271A" w:rsidRDefault="005E271A" w:rsidP="005156C4">
            <w:pPr>
              <w:pStyle w:val="rvps2"/>
              <w:spacing w:before="0" w:beforeAutospacing="0" w:after="0" w:afterAutospacing="0"/>
              <w:jc w:val="both"/>
              <w:rPr>
                <w:b/>
                <w:sz w:val="20"/>
                <w:szCs w:val="20"/>
                <w:lang w:val="uk-UA"/>
              </w:rPr>
            </w:pPr>
            <w:r w:rsidRPr="005E271A">
              <w:rPr>
                <w:b/>
                <w:sz w:val="20"/>
                <w:szCs w:val="20"/>
                <w:lang w:val="uk-UA"/>
              </w:rPr>
              <w:t>п. 5</w:t>
            </w:r>
          </w:p>
          <w:p w:rsidR="005E271A" w:rsidRPr="005E271A" w:rsidRDefault="005E271A" w:rsidP="005E271A">
            <w:pPr>
              <w:jc w:val="both"/>
              <w:rPr>
                <w:rFonts w:ascii="Times New Roman" w:hAnsi="Times New Roman" w:cs="Times New Roman"/>
                <w:sz w:val="20"/>
                <w:szCs w:val="20"/>
                <w:lang w:val="uk-UA"/>
              </w:rPr>
            </w:pPr>
            <w:r w:rsidRPr="005E271A">
              <w:rPr>
                <w:rFonts w:ascii="Times New Roman" w:hAnsi="Times New Roman" w:cs="Times New Roman"/>
                <w:sz w:val="20"/>
                <w:szCs w:val="20"/>
                <w:lang w:val="uk-UA"/>
              </w:rPr>
              <w:t>Захист дисертації на присудження наукового ступеня доктора економічних наук за спеціальністю 08.00.04 – економіка та управління підприємствами (за видами економічної діяльності),</w:t>
            </w:r>
            <w:r>
              <w:rPr>
                <w:rFonts w:ascii="Times New Roman" w:hAnsi="Times New Roman" w:cs="Times New Roman"/>
                <w:sz w:val="20"/>
                <w:szCs w:val="20"/>
                <w:lang w:val="uk-UA"/>
              </w:rPr>
              <w:t xml:space="preserve"> </w:t>
            </w:r>
            <w:r w:rsidRPr="005E271A">
              <w:rPr>
                <w:rFonts w:ascii="Times New Roman" w:hAnsi="Times New Roman" w:cs="Times New Roman"/>
                <w:sz w:val="20"/>
                <w:szCs w:val="20"/>
                <w:lang w:val="uk-UA"/>
              </w:rPr>
              <w:t>«</w:t>
            </w:r>
            <w:r w:rsidRPr="005E271A">
              <w:rPr>
                <w:rFonts w:ascii="Times New Roman" w:eastAsia="Calibri" w:hAnsi="Times New Roman" w:cs="Times New Roman"/>
                <w:sz w:val="20"/>
                <w:szCs w:val="20"/>
                <w:lang w:val="uk-UA"/>
              </w:rPr>
              <w:t>Стратегічне управління ресурсним потенціалом аграрних підприємств</w:t>
            </w:r>
            <w:r w:rsidRPr="005E271A">
              <w:rPr>
                <w:rFonts w:ascii="Times New Roman" w:hAnsi="Times New Roman" w:cs="Times New Roman"/>
                <w:sz w:val="20"/>
                <w:szCs w:val="20"/>
                <w:lang w:val="uk-UA"/>
              </w:rPr>
              <w:t>»,</w:t>
            </w:r>
          </w:p>
          <w:p w:rsidR="005E271A" w:rsidRPr="005E271A" w:rsidRDefault="005E271A" w:rsidP="005E271A">
            <w:pPr>
              <w:jc w:val="both"/>
              <w:rPr>
                <w:rFonts w:ascii="Times New Roman" w:hAnsi="Times New Roman" w:cs="Times New Roman"/>
                <w:color w:val="121212"/>
                <w:sz w:val="20"/>
                <w:szCs w:val="20"/>
                <w:lang w:val="uk-UA"/>
              </w:rPr>
            </w:pPr>
            <w:r w:rsidRPr="005E271A">
              <w:rPr>
                <w:rFonts w:ascii="Times New Roman" w:hAnsi="Times New Roman" w:cs="Times New Roman"/>
                <w:color w:val="121212"/>
                <w:sz w:val="20"/>
                <w:szCs w:val="20"/>
                <w:lang w:val="uk-UA"/>
              </w:rPr>
              <w:t>(ДД № 007726, 23.08.2018 р., Одеська національна академія харчових технологій)</w:t>
            </w:r>
            <w:r w:rsidR="00A96CC0">
              <w:rPr>
                <w:rFonts w:ascii="Times New Roman" w:hAnsi="Times New Roman" w:cs="Times New Roman"/>
                <w:color w:val="121212"/>
                <w:sz w:val="20"/>
                <w:szCs w:val="20"/>
                <w:lang w:val="uk-UA"/>
              </w:rPr>
              <w:t>.</w:t>
            </w:r>
          </w:p>
          <w:p w:rsidR="008672F5" w:rsidRDefault="00A96CC0" w:rsidP="00466B80">
            <w:pPr>
              <w:tabs>
                <w:tab w:val="left" w:pos="312"/>
                <w:tab w:val="left" w:pos="503"/>
                <w:tab w:val="left" w:pos="553"/>
                <w:tab w:val="left" w:pos="646"/>
              </w:tabs>
              <w:jc w:val="both"/>
              <w:rPr>
                <w:rFonts w:ascii="Times New Roman" w:hAnsi="Times New Roman" w:cs="Times New Roman"/>
                <w:sz w:val="20"/>
                <w:szCs w:val="20"/>
                <w:lang w:val="uk-UA"/>
              </w:rPr>
            </w:pPr>
            <w:r>
              <w:rPr>
                <w:rFonts w:ascii="Times New Roman" w:hAnsi="Times New Roman" w:cs="Times New Roman"/>
                <w:b/>
                <w:sz w:val="20"/>
                <w:szCs w:val="20"/>
              </w:rPr>
              <w:t xml:space="preserve">п. </w:t>
            </w:r>
            <w:r>
              <w:rPr>
                <w:rFonts w:ascii="Times New Roman" w:hAnsi="Times New Roman" w:cs="Times New Roman"/>
                <w:b/>
                <w:sz w:val="20"/>
                <w:szCs w:val="20"/>
                <w:lang w:val="uk-UA"/>
              </w:rPr>
              <w:t>9</w:t>
            </w:r>
            <w:r w:rsidR="00466B80" w:rsidRPr="00466B80">
              <w:rPr>
                <w:rFonts w:ascii="Times New Roman" w:hAnsi="Times New Roman" w:cs="Times New Roman"/>
                <w:b/>
                <w:sz w:val="20"/>
                <w:szCs w:val="20"/>
              </w:rPr>
              <w:t>.</w:t>
            </w:r>
          </w:p>
          <w:p w:rsidR="00466B80" w:rsidRDefault="00466B80" w:rsidP="00466B80">
            <w:pPr>
              <w:tabs>
                <w:tab w:val="left" w:pos="312"/>
                <w:tab w:val="left" w:pos="503"/>
                <w:tab w:val="left" w:pos="553"/>
                <w:tab w:val="left" w:pos="646"/>
              </w:tabs>
              <w:jc w:val="both"/>
              <w:rPr>
                <w:rFonts w:ascii="Times New Roman" w:hAnsi="Times New Roman" w:cs="Times New Roman"/>
                <w:sz w:val="20"/>
                <w:szCs w:val="20"/>
                <w:lang w:val="uk-UA"/>
              </w:rPr>
            </w:pPr>
            <w:r w:rsidRPr="00466B80">
              <w:rPr>
                <w:rFonts w:ascii="Times New Roman" w:hAnsi="Times New Roman" w:cs="Times New Roman"/>
                <w:sz w:val="20"/>
                <w:szCs w:val="20"/>
                <w:lang w:val="uk-UA"/>
              </w:rPr>
              <w:t>Експерт з акредитації освітніх програм Національного агентства із забезпечення якості вищої освіти (з листопада 2019 року по даний час).</w:t>
            </w:r>
          </w:p>
          <w:p w:rsidR="00F06361" w:rsidRPr="00F06361" w:rsidRDefault="00F06361" w:rsidP="00466B80">
            <w:pPr>
              <w:tabs>
                <w:tab w:val="left" w:pos="312"/>
                <w:tab w:val="left" w:pos="503"/>
                <w:tab w:val="left" w:pos="553"/>
                <w:tab w:val="left" w:pos="646"/>
              </w:tabs>
              <w:jc w:val="both"/>
              <w:rPr>
                <w:rFonts w:ascii="Times New Roman" w:hAnsi="Times New Roman" w:cs="Times New Roman"/>
                <w:b/>
                <w:sz w:val="20"/>
                <w:szCs w:val="20"/>
                <w:lang w:val="uk-UA"/>
              </w:rPr>
            </w:pPr>
            <w:r w:rsidRPr="00F06361">
              <w:rPr>
                <w:rFonts w:ascii="Times New Roman" w:hAnsi="Times New Roman" w:cs="Times New Roman"/>
                <w:b/>
                <w:sz w:val="20"/>
                <w:szCs w:val="20"/>
                <w:lang w:val="uk-UA"/>
              </w:rPr>
              <w:t>п. 12</w:t>
            </w:r>
          </w:p>
          <w:p w:rsidR="00E9023D" w:rsidRPr="00E9023D" w:rsidRDefault="00E9023D" w:rsidP="00E9023D">
            <w:pPr>
              <w:tabs>
                <w:tab w:val="left" w:pos="312"/>
                <w:tab w:val="left" w:pos="503"/>
                <w:tab w:val="left" w:pos="553"/>
                <w:tab w:val="left" w:pos="646"/>
              </w:tabs>
              <w:jc w:val="both"/>
              <w:rPr>
                <w:rFonts w:ascii="Times New Roman" w:hAnsi="Times New Roman" w:cs="Times New Roman"/>
                <w:sz w:val="20"/>
                <w:szCs w:val="20"/>
                <w:lang w:val="uk-UA"/>
              </w:rPr>
            </w:pPr>
            <w:r w:rsidRPr="00E9023D">
              <w:rPr>
                <w:rFonts w:ascii="Times New Roman" w:hAnsi="Times New Roman" w:cs="Times New Roman"/>
                <w:sz w:val="20"/>
                <w:szCs w:val="20"/>
                <w:lang w:val="uk-UA"/>
              </w:rPr>
              <w:t xml:space="preserve">1. </w:t>
            </w:r>
            <w:proofErr w:type="spellStart"/>
            <w:r w:rsidRPr="00E9023D">
              <w:rPr>
                <w:rFonts w:ascii="Times New Roman" w:hAnsi="Times New Roman" w:cs="Times New Roman"/>
                <w:sz w:val="20"/>
                <w:szCs w:val="20"/>
                <w:lang w:val="uk-UA"/>
              </w:rPr>
              <w:t>Кустріч</w:t>
            </w:r>
            <w:proofErr w:type="spellEnd"/>
            <w:r w:rsidRPr="00E9023D">
              <w:rPr>
                <w:rFonts w:ascii="Times New Roman" w:hAnsi="Times New Roman" w:cs="Times New Roman"/>
                <w:sz w:val="20"/>
                <w:szCs w:val="20"/>
                <w:lang w:val="uk-UA"/>
              </w:rPr>
              <w:t xml:space="preserve"> Л.О. Управління фінансовими потоками в логістичних системах: матеріали ІХ Всеукраїнської науково-практичної конференції «</w:t>
            </w:r>
            <w:r w:rsidRPr="00E9023D">
              <w:rPr>
                <w:rFonts w:ascii="Times New Roman" w:hAnsi="Times New Roman" w:cs="Times New Roman"/>
                <w:bCs/>
                <w:sz w:val="20"/>
                <w:szCs w:val="20"/>
                <w:lang w:val="uk-UA"/>
              </w:rPr>
              <w:t xml:space="preserve">Менеджмент </w:t>
            </w:r>
            <w:r w:rsidRPr="00E9023D">
              <w:rPr>
                <w:rFonts w:ascii="Times New Roman" w:hAnsi="Times New Roman" w:cs="Times New Roman"/>
                <w:sz w:val="20"/>
                <w:szCs w:val="20"/>
                <w:lang w:val="uk-UA"/>
              </w:rPr>
              <w:t xml:space="preserve">ХХІ століття: проблеми і перспективи», м. Умань, 11 жовтня 2019 р. / </w:t>
            </w:r>
            <w:proofErr w:type="spellStart"/>
            <w:r w:rsidRPr="00E9023D">
              <w:rPr>
                <w:rFonts w:ascii="Times New Roman" w:hAnsi="Times New Roman" w:cs="Times New Roman"/>
                <w:sz w:val="20"/>
                <w:szCs w:val="20"/>
                <w:lang w:val="uk-UA"/>
              </w:rPr>
              <w:t>Редкол</w:t>
            </w:r>
            <w:proofErr w:type="spellEnd"/>
            <w:r w:rsidRPr="00E9023D">
              <w:rPr>
                <w:rFonts w:ascii="Times New Roman" w:hAnsi="Times New Roman" w:cs="Times New Roman"/>
                <w:sz w:val="20"/>
                <w:szCs w:val="20"/>
                <w:lang w:val="uk-UA"/>
              </w:rPr>
              <w:t>.: Новак І.М. (відп. ред.) та ін. Умань: ВПЦ «Візаві», 2019. С. 92-94.</w:t>
            </w:r>
          </w:p>
          <w:p w:rsidR="009B24D4" w:rsidRPr="0033702A" w:rsidRDefault="00A75BAA" w:rsidP="00466B80">
            <w:pPr>
              <w:tabs>
                <w:tab w:val="left" w:pos="312"/>
                <w:tab w:val="left" w:pos="503"/>
                <w:tab w:val="left" w:pos="553"/>
                <w:tab w:val="left" w:pos="646"/>
              </w:tabs>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009B24D4" w:rsidRPr="0033702A">
              <w:rPr>
                <w:rFonts w:ascii="Times New Roman" w:hAnsi="Times New Roman" w:cs="Times New Roman"/>
                <w:sz w:val="20"/>
                <w:szCs w:val="20"/>
                <w:lang w:val="en-US"/>
              </w:rPr>
              <w:t>Lili</w:t>
            </w:r>
            <w:r w:rsidR="009B24D4" w:rsidRPr="0033702A">
              <w:rPr>
                <w:rFonts w:ascii="Times New Roman" w:hAnsi="Times New Roman" w:cs="Times New Roman"/>
                <w:sz w:val="20"/>
                <w:szCs w:val="20"/>
                <w:lang w:val="uk-UA"/>
              </w:rPr>
              <w:t>і</w:t>
            </w:r>
            <w:r w:rsidR="009B24D4" w:rsidRPr="0033702A">
              <w:rPr>
                <w:rFonts w:ascii="Times New Roman" w:hAnsi="Times New Roman" w:cs="Times New Roman"/>
                <w:sz w:val="20"/>
                <w:szCs w:val="20"/>
                <w:lang w:val="en-US"/>
              </w:rPr>
              <w:t>a</w:t>
            </w:r>
            <w:r w:rsidR="009B24D4" w:rsidRPr="0033702A">
              <w:rPr>
                <w:rFonts w:ascii="Times New Roman" w:hAnsi="Times New Roman" w:cs="Times New Roman"/>
                <w:sz w:val="20"/>
                <w:szCs w:val="20"/>
                <w:lang w:val="uk-UA"/>
              </w:rPr>
              <w:t xml:space="preserve"> </w:t>
            </w:r>
            <w:proofErr w:type="spellStart"/>
            <w:r w:rsidR="009B24D4" w:rsidRPr="0033702A">
              <w:rPr>
                <w:rFonts w:ascii="Times New Roman" w:hAnsi="Times New Roman" w:cs="Times New Roman"/>
                <w:sz w:val="20"/>
                <w:szCs w:val="20"/>
                <w:lang w:val="en-US"/>
              </w:rPr>
              <w:t>Kustrich</w:t>
            </w:r>
            <w:proofErr w:type="spellEnd"/>
            <w:r w:rsidR="009B24D4" w:rsidRPr="0033702A">
              <w:rPr>
                <w:rFonts w:ascii="Times New Roman" w:hAnsi="Times New Roman" w:cs="Times New Roman"/>
                <w:sz w:val="20"/>
                <w:szCs w:val="20"/>
                <w:lang w:val="uk-UA"/>
              </w:rPr>
              <w:t xml:space="preserve"> </w:t>
            </w:r>
            <w:r w:rsidR="009B24D4" w:rsidRPr="0033702A">
              <w:rPr>
                <w:rFonts w:ascii="Times New Roman" w:hAnsi="Times New Roman" w:cs="Times New Roman"/>
                <w:sz w:val="20"/>
                <w:szCs w:val="20"/>
                <w:lang w:val="en-US"/>
              </w:rPr>
              <w:t>Information</w:t>
            </w:r>
            <w:r w:rsidR="009B24D4" w:rsidRPr="0033702A">
              <w:rPr>
                <w:rFonts w:ascii="Times New Roman" w:hAnsi="Times New Roman" w:cs="Times New Roman"/>
                <w:sz w:val="20"/>
                <w:szCs w:val="20"/>
                <w:lang w:val="uk-UA"/>
              </w:rPr>
              <w:t xml:space="preserve"> </w:t>
            </w:r>
            <w:r w:rsidR="009B24D4" w:rsidRPr="0033702A">
              <w:rPr>
                <w:rFonts w:ascii="Times New Roman" w:hAnsi="Times New Roman" w:cs="Times New Roman"/>
                <w:sz w:val="20"/>
                <w:szCs w:val="20"/>
                <w:lang w:val="en-US"/>
              </w:rPr>
              <w:t>technologies</w:t>
            </w:r>
            <w:r w:rsidR="009B24D4" w:rsidRPr="0033702A">
              <w:rPr>
                <w:rFonts w:ascii="Times New Roman" w:hAnsi="Times New Roman" w:cs="Times New Roman"/>
                <w:sz w:val="20"/>
                <w:szCs w:val="20"/>
                <w:lang w:val="uk-UA"/>
              </w:rPr>
              <w:t xml:space="preserve"> </w:t>
            </w:r>
            <w:r w:rsidR="009B24D4" w:rsidRPr="0033702A">
              <w:rPr>
                <w:rFonts w:ascii="Times New Roman" w:hAnsi="Times New Roman" w:cs="Times New Roman"/>
                <w:sz w:val="20"/>
                <w:szCs w:val="20"/>
                <w:lang w:val="en-US"/>
              </w:rPr>
              <w:t>and</w:t>
            </w:r>
            <w:r w:rsidR="009B24D4" w:rsidRPr="0033702A">
              <w:rPr>
                <w:rFonts w:ascii="Times New Roman" w:hAnsi="Times New Roman" w:cs="Times New Roman"/>
                <w:sz w:val="20"/>
                <w:szCs w:val="20"/>
                <w:lang w:val="uk-UA"/>
              </w:rPr>
              <w:t xml:space="preserve"> </w:t>
            </w:r>
            <w:r w:rsidR="009B24D4" w:rsidRPr="0033702A">
              <w:rPr>
                <w:rFonts w:ascii="Times New Roman" w:hAnsi="Times New Roman" w:cs="Times New Roman"/>
                <w:sz w:val="20"/>
                <w:szCs w:val="20"/>
                <w:lang w:val="en-US"/>
              </w:rPr>
              <w:t>digitalization</w:t>
            </w:r>
            <w:r w:rsidR="009B24D4" w:rsidRPr="0033702A">
              <w:rPr>
                <w:rFonts w:ascii="Times New Roman" w:hAnsi="Times New Roman" w:cs="Times New Roman"/>
                <w:sz w:val="20"/>
                <w:szCs w:val="20"/>
                <w:lang w:val="uk-UA"/>
              </w:rPr>
              <w:t xml:space="preserve"> </w:t>
            </w:r>
            <w:r w:rsidR="009B24D4" w:rsidRPr="0033702A">
              <w:rPr>
                <w:rFonts w:ascii="Times New Roman" w:hAnsi="Times New Roman" w:cs="Times New Roman"/>
                <w:sz w:val="20"/>
                <w:szCs w:val="20"/>
                <w:lang w:val="en-US"/>
              </w:rPr>
              <w:t>in</w:t>
            </w:r>
            <w:r w:rsidR="009B24D4" w:rsidRPr="0033702A">
              <w:rPr>
                <w:rFonts w:ascii="Times New Roman" w:hAnsi="Times New Roman" w:cs="Times New Roman"/>
                <w:sz w:val="20"/>
                <w:szCs w:val="20"/>
                <w:lang w:val="uk-UA"/>
              </w:rPr>
              <w:t xml:space="preserve"> </w:t>
            </w:r>
            <w:r w:rsidR="009B24D4" w:rsidRPr="0033702A">
              <w:rPr>
                <w:rFonts w:ascii="Times New Roman" w:hAnsi="Times New Roman" w:cs="Times New Roman"/>
                <w:sz w:val="20"/>
                <w:szCs w:val="20"/>
                <w:lang w:val="en-US"/>
              </w:rPr>
              <w:t>logistics</w:t>
            </w:r>
            <w:r w:rsidR="009B24D4" w:rsidRPr="0033702A">
              <w:rPr>
                <w:rFonts w:ascii="Times New Roman" w:hAnsi="Times New Roman" w:cs="Times New Roman"/>
                <w:sz w:val="20"/>
                <w:szCs w:val="20"/>
                <w:lang w:val="uk-UA"/>
              </w:rPr>
              <w:t xml:space="preserve"> </w:t>
            </w:r>
            <w:r w:rsidR="009B24D4" w:rsidRPr="0033702A">
              <w:rPr>
                <w:rFonts w:ascii="Times New Roman" w:hAnsi="Times New Roman" w:cs="Times New Roman"/>
                <w:bCs/>
                <w:sz w:val="20"/>
                <w:szCs w:val="20"/>
                <w:lang w:val="uk-UA"/>
              </w:rPr>
              <w:t xml:space="preserve">(Інформаційні технології та </w:t>
            </w:r>
            <w:proofErr w:type="spellStart"/>
            <w:r w:rsidR="009B24D4" w:rsidRPr="0033702A">
              <w:rPr>
                <w:rFonts w:ascii="Times New Roman" w:hAnsi="Times New Roman" w:cs="Times New Roman"/>
                <w:bCs/>
                <w:sz w:val="20"/>
                <w:szCs w:val="20"/>
                <w:lang w:val="uk-UA"/>
              </w:rPr>
              <w:t>цифровізація</w:t>
            </w:r>
            <w:proofErr w:type="spellEnd"/>
            <w:r w:rsidR="009B24D4" w:rsidRPr="0033702A">
              <w:rPr>
                <w:rFonts w:ascii="Times New Roman" w:hAnsi="Times New Roman" w:cs="Times New Roman"/>
                <w:bCs/>
                <w:sz w:val="20"/>
                <w:szCs w:val="20"/>
                <w:lang w:val="uk-UA"/>
              </w:rPr>
              <w:t xml:space="preserve"> в логістиці)</w:t>
            </w:r>
            <w:r w:rsidR="009B24D4" w:rsidRPr="0033702A">
              <w:rPr>
                <w:rFonts w:ascii="Times New Roman" w:hAnsi="Times New Roman" w:cs="Times New Roman"/>
                <w:sz w:val="20"/>
                <w:szCs w:val="20"/>
                <w:lang w:val="uk-UA"/>
              </w:rPr>
              <w:t xml:space="preserve">. </w:t>
            </w:r>
            <w:r w:rsidR="009B24D4" w:rsidRPr="0033702A">
              <w:rPr>
                <w:rFonts w:ascii="Times New Roman" w:hAnsi="Times New Roman" w:cs="Times New Roman"/>
                <w:bCs/>
                <w:sz w:val="20"/>
                <w:szCs w:val="20"/>
                <w:lang w:val="en-US"/>
              </w:rPr>
              <w:t>Digital</w:t>
            </w:r>
            <w:r w:rsidR="009B24D4" w:rsidRPr="00A75BAA">
              <w:rPr>
                <w:rFonts w:ascii="Times New Roman" w:hAnsi="Times New Roman" w:cs="Times New Roman"/>
                <w:bCs/>
                <w:sz w:val="20"/>
                <w:szCs w:val="20"/>
                <w:lang w:val="uk-UA"/>
              </w:rPr>
              <w:t xml:space="preserve"> </w:t>
            </w:r>
            <w:r w:rsidR="009B24D4" w:rsidRPr="0033702A">
              <w:rPr>
                <w:rFonts w:ascii="Times New Roman" w:hAnsi="Times New Roman" w:cs="Times New Roman"/>
                <w:bCs/>
                <w:sz w:val="20"/>
                <w:szCs w:val="20"/>
                <w:lang w:val="en-US"/>
              </w:rPr>
              <w:t>economy</w:t>
            </w:r>
            <w:r w:rsidR="009B24D4" w:rsidRPr="00A75BAA">
              <w:rPr>
                <w:rFonts w:ascii="Times New Roman" w:hAnsi="Times New Roman" w:cs="Times New Roman"/>
                <w:bCs/>
                <w:sz w:val="20"/>
                <w:szCs w:val="20"/>
                <w:lang w:val="uk-UA"/>
              </w:rPr>
              <w:t xml:space="preserve"> </w:t>
            </w:r>
            <w:r w:rsidR="009B24D4" w:rsidRPr="0033702A">
              <w:rPr>
                <w:rFonts w:ascii="Times New Roman" w:hAnsi="Times New Roman" w:cs="Times New Roman"/>
                <w:bCs/>
                <w:sz w:val="20"/>
                <w:szCs w:val="20"/>
                <w:lang w:val="en-US"/>
              </w:rPr>
              <w:t>and</w:t>
            </w:r>
            <w:r w:rsidR="009B24D4" w:rsidRPr="00A75BAA">
              <w:rPr>
                <w:rFonts w:ascii="Times New Roman" w:hAnsi="Times New Roman" w:cs="Times New Roman"/>
                <w:bCs/>
                <w:sz w:val="20"/>
                <w:szCs w:val="20"/>
                <w:lang w:val="uk-UA"/>
              </w:rPr>
              <w:t xml:space="preserve"> </w:t>
            </w:r>
            <w:r w:rsidR="009B24D4" w:rsidRPr="0033702A">
              <w:rPr>
                <w:rFonts w:ascii="Times New Roman" w:hAnsi="Times New Roman" w:cs="Times New Roman"/>
                <w:bCs/>
                <w:sz w:val="20"/>
                <w:szCs w:val="20"/>
                <w:lang w:val="en-US"/>
              </w:rPr>
              <w:t>digital</w:t>
            </w:r>
            <w:r w:rsidR="009B24D4" w:rsidRPr="00A75BAA">
              <w:rPr>
                <w:rFonts w:ascii="Times New Roman" w:hAnsi="Times New Roman" w:cs="Times New Roman"/>
                <w:bCs/>
                <w:sz w:val="20"/>
                <w:szCs w:val="20"/>
                <w:lang w:val="uk-UA"/>
              </w:rPr>
              <w:t xml:space="preserve"> </w:t>
            </w:r>
            <w:r w:rsidR="009B24D4" w:rsidRPr="0033702A">
              <w:rPr>
                <w:rFonts w:ascii="Times New Roman" w:hAnsi="Times New Roman" w:cs="Times New Roman"/>
                <w:bCs/>
                <w:sz w:val="20"/>
                <w:szCs w:val="20"/>
                <w:lang w:val="en-US"/>
              </w:rPr>
              <w:t>society</w:t>
            </w:r>
            <w:r w:rsidR="009B24D4" w:rsidRPr="0033702A">
              <w:rPr>
                <w:rFonts w:ascii="Times New Roman" w:hAnsi="Times New Roman" w:cs="Times New Roman"/>
                <w:bCs/>
                <w:sz w:val="20"/>
                <w:szCs w:val="20"/>
                <w:lang w:val="uk-UA"/>
              </w:rPr>
              <w:t>:</w:t>
            </w:r>
            <w:r w:rsidR="009B24D4" w:rsidRPr="0033702A">
              <w:rPr>
                <w:rFonts w:ascii="Times New Roman" w:hAnsi="Times New Roman" w:cs="Times New Roman"/>
                <w:sz w:val="20"/>
                <w:szCs w:val="20"/>
                <w:lang w:val="uk-UA"/>
              </w:rPr>
              <w:t xml:space="preserve"> </w:t>
            </w:r>
            <w:r w:rsidR="009B24D4" w:rsidRPr="00A75BAA">
              <w:rPr>
                <w:rFonts w:ascii="Times New Roman" w:hAnsi="Times New Roman" w:cs="Times New Roman"/>
                <w:sz w:val="20"/>
                <w:szCs w:val="20"/>
                <w:lang w:val="uk-UA"/>
              </w:rPr>
              <w:t>2</w:t>
            </w:r>
            <w:proofErr w:type="spellStart"/>
            <w:r w:rsidR="009B24D4" w:rsidRPr="0033702A">
              <w:rPr>
                <w:rFonts w:ascii="Times New Roman" w:hAnsi="Times New Roman" w:cs="Times New Roman"/>
                <w:sz w:val="20"/>
                <w:szCs w:val="20"/>
                <w:lang w:val="en-US"/>
              </w:rPr>
              <w:t>nd</w:t>
            </w:r>
            <w:proofErr w:type="spellEnd"/>
            <w:r w:rsidR="009B24D4" w:rsidRPr="00A75BAA">
              <w:rPr>
                <w:rFonts w:ascii="Times New Roman" w:hAnsi="Times New Roman" w:cs="Times New Roman"/>
                <w:sz w:val="20"/>
                <w:szCs w:val="20"/>
                <w:lang w:val="uk-UA"/>
              </w:rPr>
              <w:t xml:space="preserve"> </w:t>
            </w:r>
            <w:r w:rsidR="009B24D4" w:rsidRPr="0033702A">
              <w:rPr>
                <w:rFonts w:ascii="Times New Roman" w:hAnsi="Times New Roman" w:cs="Times New Roman"/>
                <w:sz w:val="20"/>
                <w:szCs w:val="20"/>
                <w:lang w:val="en-US"/>
              </w:rPr>
              <w:t>international</w:t>
            </w:r>
            <w:r w:rsidR="009B24D4" w:rsidRPr="00A75BAA">
              <w:rPr>
                <w:rFonts w:ascii="Times New Roman" w:hAnsi="Times New Roman" w:cs="Times New Roman"/>
                <w:sz w:val="20"/>
                <w:szCs w:val="20"/>
                <w:lang w:val="uk-UA"/>
              </w:rPr>
              <w:t xml:space="preserve"> </w:t>
            </w:r>
            <w:r w:rsidR="009B24D4" w:rsidRPr="0033702A">
              <w:rPr>
                <w:rFonts w:ascii="Times New Roman" w:hAnsi="Times New Roman" w:cs="Times New Roman"/>
                <w:sz w:val="20"/>
                <w:szCs w:val="20"/>
                <w:lang w:val="en-US"/>
              </w:rPr>
              <w:t>conference</w:t>
            </w:r>
            <w:r w:rsidR="009B24D4" w:rsidRPr="0033702A">
              <w:rPr>
                <w:rFonts w:ascii="Times New Roman" w:hAnsi="Times New Roman" w:cs="Times New Roman"/>
                <w:sz w:val="20"/>
                <w:szCs w:val="20"/>
                <w:lang w:val="uk-UA"/>
              </w:rPr>
              <w:t xml:space="preserve">, </w:t>
            </w:r>
            <w:proofErr w:type="spellStart"/>
            <w:r w:rsidR="009B24D4" w:rsidRPr="0033702A">
              <w:rPr>
                <w:rFonts w:ascii="Times New Roman" w:hAnsi="Times New Roman" w:cs="Times New Roman"/>
                <w:bCs/>
                <w:sz w:val="20"/>
                <w:szCs w:val="20"/>
                <w:lang w:val="en-US"/>
              </w:rPr>
              <w:t>Wy</w:t>
            </w:r>
            <w:proofErr w:type="spellEnd"/>
            <w:r w:rsidR="009B24D4" w:rsidRPr="00A75BAA">
              <w:rPr>
                <w:rFonts w:ascii="Times New Roman" w:hAnsi="Times New Roman" w:cs="Times New Roman"/>
                <w:bCs/>
                <w:sz w:val="20"/>
                <w:szCs w:val="20"/>
                <w:lang w:val="uk-UA"/>
              </w:rPr>
              <w:t>ż</w:t>
            </w:r>
            <w:proofErr w:type="spellStart"/>
            <w:r w:rsidR="009B24D4" w:rsidRPr="0033702A">
              <w:rPr>
                <w:rFonts w:ascii="Times New Roman" w:hAnsi="Times New Roman" w:cs="Times New Roman"/>
                <w:bCs/>
                <w:sz w:val="20"/>
                <w:szCs w:val="20"/>
                <w:lang w:val="en-US"/>
              </w:rPr>
              <w:t>sza</w:t>
            </w:r>
            <w:proofErr w:type="spellEnd"/>
            <w:r w:rsidR="009B24D4" w:rsidRPr="00A75BAA">
              <w:rPr>
                <w:rFonts w:ascii="Times New Roman" w:hAnsi="Times New Roman" w:cs="Times New Roman"/>
                <w:bCs/>
                <w:sz w:val="20"/>
                <w:szCs w:val="20"/>
                <w:lang w:val="uk-UA"/>
              </w:rPr>
              <w:t xml:space="preserve"> </w:t>
            </w:r>
            <w:proofErr w:type="spellStart"/>
            <w:r w:rsidR="009B24D4" w:rsidRPr="0033702A">
              <w:rPr>
                <w:rFonts w:ascii="Times New Roman" w:hAnsi="Times New Roman" w:cs="Times New Roman"/>
                <w:bCs/>
                <w:sz w:val="20"/>
                <w:szCs w:val="20"/>
                <w:lang w:val="en-US"/>
              </w:rPr>
              <w:t>Szko</w:t>
            </w:r>
            <w:proofErr w:type="spellEnd"/>
            <w:r w:rsidR="009B24D4" w:rsidRPr="00A75BAA">
              <w:rPr>
                <w:rFonts w:ascii="Times New Roman" w:hAnsi="Times New Roman" w:cs="Times New Roman"/>
                <w:bCs/>
                <w:sz w:val="20"/>
                <w:szCs w:val="20"/>
                <w:lang w:val="uk-UA"/>
              </w:rPr>
              <w:t>ł</w:t>
            </w:r>
            <w:r w:rsidR="009B24D4" w:rsidRPr="0033702A">
              <w:rPr>
                <w:rFonts w:ascii="Times New Roman" w:hAnsi="Times New Roman" w:cs="Times New Roman"/>
                <w:bCs/>
                <w:sz w:val="20"/>
                <w:szCs w:val="20"/>
                <w:lang w:val="en-US"/>
              </w:rPr>
              <w:t>a</w:t>
            </w:r>
            <w:r w:rsidR="009B24D4" w:rsidRPr="00A75BAA">
              <w:rPr>
                <w:rFonts w:ascii="Times New Roman" w:hAnsi="Times New Roman" w:cs="Times New Roman"/>
                <w:bCs/>
                <w:sz w:val="20"/>
                <w:szCs w:val="20"/>
                <w:lang w:val="uk-UA"/>
              </w:rPr>
              <w:t xml:space="preserve"> </w:t>
            </w:r>
            <w:proofErr w:type="spellStart"/>
            <w:r w:rsidR="009B24D4" w:rsidRPr="0033702A">
              <w:rPr>
                <w:rFonts w:ascii="Times New Roman" w:hAnsi="Times New Roman" w:cs="Times New Roman"/>
                <w:bCs/>
                <w:sz w:val="20"/>
                <w:szCs w:val="20"/>
                <w:lang w:val="en-US"/>
              </w:rPr>
              <w:t>Techniczna</w:t>
            </w:r>
            <w:proofErr w:type="spellEnd"/>
            <w:r w:rsidR="009B24D4" w:rsidRPr="00A75BAA">
              <w:rPr>
                <w:rFonts w:ascii="Times New Roman" w:hAnsi="Times New Roman" w:cs="Times New Roman"/>
                <w:bCs/>
                <w:sz w:val="20"/>
                <w:szCs w:val="20"/>
                <w:lang w:val="uk-UA"/>
              </w:rPr>
              <w:t xml:space="preserve"> </w:t>
            </w:r>
            <w:r w:rsidR="009B24D4" w:rsidRPr="0033702A">
              <w:rPr>
                <w:rFonts w:ascii="Times New Roman" w:hAnsi="Times New Roman" w:cs="Times New Roman"/>
                <w:bCs/>
                <w:sz w:val="20"/>
                <w:szCs w:val="20"/>
                <w:lang w:val="en-US"/>
              </w:rPr>
              <w:t>w</w:t>
            </w:r>
            <w:r w:rsidR="009B24D4" w:rsidRPr="00A75BAA">
              <w:rPr>
                <w:rFonts w:ascii="Times New Roman" w:hAnsi="Times New Roman" w:cs="Times New Roman"/>
                <w:bCs/>
                <w:sz w:val="20"/>
                <w:szCs w:val="20"/>
                <w:lang w:val="uk-UA"/>
              </w:rPr>
              <w:t xml:space="preserve"> </w:t>
            </w:r>
            <w:proofErr w:type="spellStart"/>
            <w:r w:rsidR="009B24D4" w:rsidRPr="0033702A">
              <w:rPr>
                <w:rFonts w:ascii="Times New Roman" w:hAnsi="Times New Roman" w:cs="Times New Roman"/>
                <w:bCs/>
                <w:sz w:val="20"/>
                <w:szCs w:val="20"/>
                <w:lang w:val="en-US"/>
              </w:rPr>
              <w:t>Katowicach</w:t>
            </w:r>
            <w:proofErr w:type="spellEnd"/>
            <w:r w:rsidR="009B24D4" w:rsidRPr="0033702A">
              <w:rPr>
                <w:rFonts w:ascii="Times New Roman" w:hAnsi="Times New Roman" w:cs="Times New Roman"/>
                <w:bCs/>
                <w:sz w:val="20"/>
                <w:szCs w:val="20"/>
                <w:lang w:val="uk-UA"/>
              </w:rPr>
              <w:t xml:space="preserve">, </w:t>
            </w:r>
            <w:r w:rsidR="009B24D4" w:rsidRPr="0033702A">
              <w:rPr>
                <w:rFonts w:ascii="Times New Roman" w:hAnsi="Times New Roman" w:cs="Times New Roman"/>
                <w:sz w:val="20"/>
                <w:szCs w:val="20"/>
                <w:lang w:val="en-US"/>
              </w:rPr>
              <w:t>Katowice</w:t>
            </w:r>
            <w:r w:rsidR="009B24D4" w:rsidRPr="0033702A">
              <w:rPr>
                <w:rFonts w:ascii="Times New Roman" w:hAnsi="Times New Roman" w:cs="Times New Roman"/>
                <w:sz w:val="20"/>
                <w:szCs w:val="20"/>
                <w:lang w:val="uk-UA"/>
              </w:rPr>
              <w:t xml:space="preserve">, </w:t>
            </w:r>
            <w:r w:rsidR="009B24D4" w:rsidRPr="0033702A">
              <w:rPr>
                <w:rFonts w:ascii="Times New Roman" w:hAnsi="Times New Roman" w:cs="Times New Roman"/>
                <w:sz w:val="20"/>
                <w:szCs w:val="20"/>
                <w:lang w:val="en-US"/>
              </w:rPr>
              <w:t>Poland</w:t>
            </w:r>
            <w:r w:rsidR="009B24D4" w:rsidRPr="0033702A">
              <w:rPr>
                <w:rFonts w:ascii="Times New Roman" w:hAnsi="Times New Roman" w:cs="Times New Roman"/>
                <w:sz w:val="20"/>
                <w:szCs w:val="20"/>
                <w:lang w:val="uk-UA"/>
              </w:rPr>
              <w:t>,</w:t>
            </w:r>
            <w:r w:rsidR="009B24D4" w:rsidRPr="00A75BAA">
              <w:rPr>
                <w:rFonts w:ascii="Times New Roman" w:hAnsi="Times New Roman" w:cs="Times New Roman"/>
                <w:sz w:val="20"/>
                <w:szCs w:val="20"/>
                <w:lang w:val="uk-UA"/>
              </w:rPr>
              <w:t xml:space="preserve"> </w:t>
            </w:r>
            <w:r w:rsidR="009B24D4" w:rsidRPr="0033702A">
              <w:rPr>
                <w:rFonts w:ascii="Times New Roman" w:hAnsi="Times New Roman" w:cs="Times New Roman"/>
                <w:bCs/>
                <w:sz w:val="20"/>
                <w:szCs w:val="20"/>
                <w:lang w:val="en-US"/>
              </w:rPr>
              <w:t>May 4 – 5, 2020</w:t>
            </w:r>
            <w:r w:rsidR="009B24D4" w:rsidRPr="0033702A">
              <w:rPr>
                <w:rFonts w:ascii="Times New Roman" w:hAnsi="Times New Roman" w:cs="Times New Roman"/>
                <w:bCs/>
                <w:sz w:val="20"/>
                <w:szCs w:val="20"/>
                <w:lang w:val="uk-UA"/>
              </w:rPr>
              <w:t xml:space="preserve">. </w:t>
            </w:r>
            <w:proofErr w:type="spellStart"/>
            <w:r w:rsidR="009B24D4" w:rsidRPr="0033702A">
              <w:rPr>
                <w:rFonts w:ascii="Times New Roman" w:hAnsi="Times New Roman" w:cs="Times New Roman"/>
                <w:sz w:val="20"/>
                <w:szCs w:val="20"/>
              </w:rPr>
              <w:t>Katowice</w:t>
            </w:r>
            <w:proofErr w:type="spellEnd"/>
            <w:r w:rsidR="009B24D4" w:rsidRPr="0033702A">
              <w:rPr>
                <w:rFonts w:ascii="Times New Roman" w:hAnsi="Times New Roman" w:cs="Times New Roman"/>
                <w:sz w:val="20"/>
                <w:szCs w:val="20"/>
                <w:lang w:val="uk-UA"/>
              </w:rPr>
              <w:t xml:space="preserve">, </w:t>
            </w:r>
            <w:proofErr w:type="spellStart"/>
            <w:r w:rsidR="009B24D4" w:rsidRPr="0033702A">
              <w:rPr>
                <w:rFonts w:ascii="Times New Roman" w:hAnsi="Times New Roman" w:cs="Times New Roman"/>
                <w:sz w:val="20"/>
                <w:szCs w:val="20"/>
              </w:rPr>
              <w:t>Poland</w:t>
            </w:r>
            <w:proofErr w:type="spellEnd"/>
            <w:r w:rsidR="009B24D4" w:rsidRPr="0033702A">
              <w:rPr>
                <w:rFonts w:ascii="Times New Roman" w:hAnsi="Times New Roman" w:cs="Times New Roman"/>
                <w:sz w:val="20"/>
                <w:szCs w:val="20"/>
                <w:lang w:val="uk-UA"/>
              </w:rPr>
              <w:t xml:space="preserve">, 2020. </w:t>
            </w:r>
            <w:r w:rsidR="009B24D4" w:rsidRPr="0033702A">
              <w:rPr>
                <w:rFonts w:ascii="Times New Roman" w:hAnsi="Times New Roman" w:cs="Times New Roman"/>
                <w:sz w:val="20"/>
                <w:szCs w:val="20"/>
                <w:lang w:val="en-US"/>
              </w:rPr>
              <w:t>P</w:t>
            </w:r>
            <w:r w:rsidR="009B24D4" w:rsidRPr="0033702A">
              <w:rPr>
                <w:rFonts w:ascii="Times New Roman" w:hAnsi="Times New Roman" w:cs="Times New Roman"/>
                <w:sz w:val="20"/>
                <w:szCs w:val="20"/>
                <w:lang w:val="uk-UA"/>
              </w:rPr>
              <w:t>. 230-235.</w:t>
            </w:r>
          </w:p>
          <w:p w:rsidR="009B24D4" w:rsidRPr="0033702A" w:rsidRDefault="00A75BAA" w:rsidP="009B24D4">
            <w:pPr>
              <w:jc w:val="both"/>
              <w:rPr>
                <w:rFonts w:ascii="Times New Roman" w:hAnsi="Times New Roman" w:cs="Times New Roman"/>
                <w:sz w:val="20"/>
                <w:szCs w:val="20"/>
                <w:lang w:val="uk-UA"/>
              </w:rPr>
            </w:pPr>
            <w:r>
              <w:rPr>
                <w:rFonts w:ascii="Times New Roman" w:hAnsi="Times New Roman" w:cs="Times New Roman"/>
                <w:bCs/>
                <w:iCs/>
                <w:sz w:val="20"/>
                <w:szCs w:val="20"/>
                <w:lang w:val="uk-UA"/>
              </w:rPr>
              <w:lastRenderedPageBreak/>
              <w:t>3</w:t>
            </w:r>
            <w:r w:rsidR="009B24D4" w:rsidRPr="0033702A">
              <w:rPr>
                <w:rFonts w:ascii="Times New Roman" w:hAnsi="Times New Roman" w:cs="Times New Roman"/>
                <w:bCs/>
                <w:iCs/>
                <w:sz w:val="20"/>
                <w:szCs w:val="20"/>
                <w:lang w:val="uk-UA"/>
              </w:rPr>
              <w:t xml:space="preserve">. </w:t>
            </w:r>
            <w:proofErr w:type="spellStart"/>
            <w:r w:rsidR="009B24D4" w:rsidRPr="0033702A">
              <w:rPr>
                <w:rFonts w:ascii="Times New Roman" w:hAnsi="Times New Roman" w:cs="Times New Roman"/>
                <w:bCs/>
                <w:iCs/>
                <w:sz w:val="20"/>
                <w:szCs w:val="20"/>
                <w:lang w:val="uk-UA"/>
              </w:rPr>
              <w:t>Кустріч</w:t>
            </w:r>
            <w:proofErr w:type="spellEnd"/>
            <w:r w:rsidR="009B24D4" w:rsidRPr="0033702A">
              <w:rPr>
                <w:rFonts w:ascii="Times New Roman" w:hAnsi="Times New Roman" w:cs="Times New Roman"/>
                <w:bCs/>
                <w:iCs/>
                <w:sz w:val="20"/>
                <w:szCs w:val="20"/>
                <w:lang w:val="uk-UA"/>
              </w:rPr>
              <w:t xml:space="preserve"> Л. О.</w:t>
            </w:r>
            <w:r w:rsidR="009B24D4" w:rsidRPr="0033702A">
              <w:rPr>
                <w:rFonts w:ascii="Times New Roman" w:hAnsi="Times New Roman" w:cs="Times New Roman"/>
                <w:bCs/>
                <w:iCs/>
                <w:sz w:val="20"/>
                <w:szCs w:val="20"/>
              </w:rPr>
              <w:t xml:space="preserve"> </w:t>
            </w:r>
            <w:r w:rsidR="009B24D4" w:rsidRPr="0033702A">
              <w:rPr>
                <w:rFonts w:ascii="Times New Roman" w:hAnsi="Times New Roman" w:cs="Times New Roman"/>
                <w:sz w:val="20"/>
                <w:szCs w:val="20"/>
              </w:rPr>
              <w:t xml:space="preserve">Система менеджменту </w:t>
            </w:r>
            <w:proofErr w:type="spellStart"/>
            <w:r w:rsidR="009B24D4" w:rsidRPr="0033702A">
              <w:rPr>
                <w:rFonts w:ascii="Times New Roman" w:hAnsi="Times New Roman" w:cs="Times New Roman"/>
                <w:sz w:val="20"/>
                <w:szCs w:val="20"/>
              </w:rPr>
              <w:t>сфери</w:t>
            </w:r>
            <w:proofErr w:type="spellEnd"/>
            <w:r w:rsidR="009B24D4" w:rsidRPr="0033702A">
              <w:rPr>
                <w:rFonts w:ascii="Times New Roman" w:hAnsi="Times New Roman" w:cs="Times New Roman"/>
                <w:sz w:val="20"/>
                <w:szCs w:val="20"/>
              </w:rPr>
              <w:t xml:space="preserve"> </w:t>
            </w:r>
            <w:proofErr w:type="spellStart"/>
            <w:r w:rsidR="009B24D4" w:rsidRPr="0033702A">
              <w:rPr>
                <w:rFonts w:ascii="Times New Roman" w:hAnsi="Times New Roman" w:cs="Times New Roman"/>
                <w:sz w:val="20"/>
                <w:szCs w:val="20"/>
              </w:rPr>
              <w:t>сільського</w:t>
            </w:r>
            <w:proofErr w:type="spellEnd"/>
            <w:r w:rsidR="009B24D4" w:rsidRPr="0033702A">
              <w:rPr>
                <w:rFonts w:ascii="Times New Roman" w:hAnsi="Times New Roman" w:cs="Times New Roman"/>
                <w:sz w:val="20"/>
                <w:szCs w:val="20"/>
              </w:rPr>
              <w:t xml:space="preserve"> </w:t>
            </w:r>
            <w:proofErr w:type="spellStart"/>
            <w:r w:rsidR="009B24D4" w:rsidRPr="0033702A">
              <w:rPr>
                <w:rFonts w:ascii="Times New Roman" w:hAnsi="Times New Roman" w:cs="Times New Roman"/>
                <w:sz w:val="20"/>
                <w:szCs w:val="20"/>
              </w:rPr>
              <w:t>господарства</w:t>
            </w:r>
            <w:proofErr w:type="spellEnd"/>
            <w:r w:rsidR="009B24D4" w:rsidRPr="0033702A">
              <w:rPr>
                <w:rFonts w:ascii="Times New Roman" w:hAnsi="Times New Roman" w:cs="Times New Roman"/>
                <w:sz w:val="20"/>
                <w:szCs w:val="20"/>
              </w:rPr>
              <w:t xml:space="preserve"> </w:t>
            </w:r>
            <w:proofErr w:type="spellStart"/>
            <w:r w:rsidR="009B24D4" w:rsidRPr="0033702A">
              <w:rPr>
                <w:rFonts w:ascii="Times New Roman" w:hAnsi="Times New Roman" w:cs="Times New Roman"/>
                <w:sz w:val="20"/>
                <w:szCs w:val="20"/>
              </w:rPr>
              <w:t>України</w:t>
            </w:r>
            <w:proofErr w:type="spellEnd"/>
            <w:r w:rsidR="009B24D4" w:rsidRPr="0033702A">
              <w:rPr>
                <w:rFonts w:ascii="Times New Roman" w:hAnsi="Times New Roman" w:cs="Times New Roman"/>
                <w:sz w:val="20"/>
                <w:szCs w:val="20"/>
              </w:rPr>
              <w:t xml:space="preserve">: методика </w:t>
            </w:r>
            <w:proofErr w:type="spellStart"/>
            <w:r w:rsidR="009B24D4" w:rsidRPr="0033702A">
              <w:rPr>
                <w:rFonts w:ascii="Times New Roman" w:hAnsi="Times New Roman" w:cs="Times New Roman"/>
                <w:sz w:val="20"/>
                <w:szCs w:val="20"/>
              </w:rPr>
              <w:t>формування</w:t>
            </w:r>
            <w:proofErr w:type="spellEnd"/>
            <w:r w:rsidR="009B24D4" w:rsidRPr="0033702A">
              <w:rPr>
                <w:rFonts w:ascii="Times New Roman" w:hAnsi="Times New Roman" w:cs="Times New Roman"/>
                <w:sz w:val="20"/>
                <w:szCs w:val="20"/>
              </w:rPr>
              <w:t xml:space="preserve">, </w:t>
            </w:r>
            <w:proofErr w:type="spellStart"/>
            <w:r w:rsidR="009B24D4" w:rsidRPr="0033702A">
              <w:rPr>
                <w:rFonts w:ascii="Times New Roman" w:hAnsi="Times New Roman" w:cs="Times New Roman"/>
                <w:sz w:val="20"/>
                <w:szCs w:val="20"/>
              </w:rPr>
              <w:t>переваги</w:t>
            </w:r>
            <w:proofErr w:type="spellEnd"/>
            <w:r w:rsidR="009B24D4" w:rsidRPr="0033702A">
              <w:rPr>
                <w:rFonts w:ascii="Times New Roman" w:hAnsi="Times New Roman" w:cs="Times New Roman"/>
                <w:sz w:val="20"/>
                <w:szCs w:val="20"/>
              </w:rPr>
              <w:t xml:space="preserve"> та </w:t>
            </w:r>
            <w:proofErr w:type="spellStart"/>
            <w:r w:rsidR="009B24D4" w:rsidRPr="0033702A">
              <w:rPr>
                <w:rFonts w:ascii="Times New Roman" w:hAnsi="Times New Roman" w:cs="Times New Roman"/>
                <w:sz w:val="20"/>
                <w:szCs w:val="20"/>
              </w:rPr>
              <w:t>недоліки</w:t>
            </w:r>
            <w:proofErr w:type="spellEnd"/>
            <w:r w:rsidR="009B24D4" w:rsidRPr="0033702A">
              <w:rPr>
                <w:rFonts w:ascii="Times New Roman" w:hAnsi="Times New Roman" w:cs="Times New Roman"/>
                <w:sz w:val="20"/>
                <w:szCs w:val="20"/>
              </w:rPr>
              <w:t xml:space="preserve">. </w:t>
            </w:r>
            <w:r w:rsidR="009B24D4" w:rsidRPr="0033702A">
              <w:rPr>
                <w:rFonts w:ascii="Times New Roman" w:hAnsi="Times New Roman" w:cs="Times New Roman"/>
                <w:sz w:val="20"/>
                <w:szCs w:val="20"/>
                <w:lang w:val="en-US"/>
              </w:rPr>
              <w:t xml:space="preserve">«Science, society, education: topical issues and development prospects»: the 5th International scientific and practical conference (April 12-14, 2020) SPC “Sci-conf.com.ua”, </w:t>
            </w:r>
            <w:proofErr w:type="spellStart"/>
            <w:r w:rsidR="009B24D4" w:rsidRPr="0033702A">
              <w:rPr>
                <w:rFonts w:ascii="Times New Roman" w:hAnsi="Times New Roman" w:cs="Times New Roman"/>
                <w:sz w:val="20"/>
                <w:szCs w:val="20"/>
                <w:lang w:val="en-US"/>
              </w:rPr>
              <w:t>Kharkiv</w:t>
            </w:r>
            <w:proofErr w:type="spellEnd"/>
            <w:r w:rsidR="009B24D4" w:rsidRPr="0033702A">
              <w:rPr>
                <w:rFonts w:ascii="Times New Roman" w:hAnsi="Times New Roman" w:cs="Times New Roman"/>
                <w:sz w:val="20"/>
                <w:szCs w:val="20"/>
                <w:lang w:val="en-US"/>
              </w:rPr>
              <w:t xml:space="preserve">, Ukraine. </w:t>
            </w:r>
            <w:r w:rsidR="009B24D4" w:rsidRPr="0033702A">
              <w:rPr>
                <w:rFonts w:ascii="Times New Roman" w:hAnsi="Times New Roman" w:cs="Times New Roman"/>
                <w:sz w:val="20"/>
                <w:szCs w:val="20"/>
              </w:rPr>
              <w:t xml:space="preserve">2020. </w:t>
            </w:r>
            <w:r w:rsidR="009B24D4" w:rsidRPr="0033702A">
              <w:rPr>
                <w:rFonts w:ascii="Times New Roman" w:hAnsi="Times New Roman" w:cs="Times New Roman"/>
                <w:sz w:val="20"/>
                <w:szCs w:val="20"/>
                <w:lang w:val="en-US"/>
              </w:rPr>
              <w:t>p</w:t>
            </w:r>
            <w:r w:rsidR="009B24D4" w:rsidRPr="0033702A">
              <w:rPr>
                <w:rFonts w:ascii="Times New Roman" w:hAnsi="Times New Roman" w:cs="Times New Roman"/>
                <w:sz w:val="20"/>
                <w:szCs w:val="20"/>
              </w:rPr>
              <w:t>. 748-752.</w:t>
            </w:r>
          </w:p>
          <w:p w:rsidR="009B24D4" w:rsidRPr="0033702A" w:rsidRDefault="00A75BAA" w:rsidP="009B24D4">
            <w:pPr>
              <w:pStyle w:val="2"/>
              <w:tabs>
                <w:tab w:val="left" w:pos="1196"/>
              </w:tabs>
              <w:ind w:left="0" w:right="0" w:firstLine="0"/>
              <w:rPr>
                <w:sz w:val="20"/>
                <w:szCs w:val="20"/>
                <w:lang w:val="uk-UA"/>
              </w:rPr>
            </w:pPr>
            <w:r>
              <w:rPr>
                <w:sz w:val="20"/>
                <w:szCs w:val="20"/>
                <w:lang w:val="uk-UA"/>
              </w:rPr>
              <w:t>4</w:t>
            </w:r>
            <w:r w:rsidR="009B24D4" w:rsidRPr="0033702A">
              <w:rPr>
                <w:sz w:val="20"/>
                <w:szCs w:val="20"/>
                <w:lang w:val="uk-UA"/>
              </w:rPr>
              <w:t xml:space="preserve">. </w:t>
            </w:r>
            <w:proofErr w:type="spellStart"/>
            <w:r w:rsidR="009B24D4" w:rsidRPr="0033702A">
              <w:rPr>
                <w:sz w:val="20"/>
                <w:szCs w:val="20"/>
                <w:lang w:val="ru-RU"/>
              </w:rPr>
              <w:t>Кустріч</w:t>
            </w:r>
            <w:proofErr w:type="spellEnd"/>
            <w:r w:rsidR="009B24D4" w:rsidRPr="0033702A">
              <w:rPr>
                <w:sz w:val="20"/>
                <w:szCs w:val="20"/>
                <w:lang w:val="ru-RU"/>
              </w:rPr>
              <w:t xml:space="preserve"> Л.О. </w:t>
            </w:r>
            <w:proofErr w:type="spellStart"/>
            <w:r w:rsidR="009B24D4" w:rsidRPr="0033702A">
              <w:rPr>
                <w:sz w:val="20"/>
                <w:szCs w:val="20"/>
                <w:lang w:val="ru-RU"/>
              </w:rPr>
              <w:t>Проблеми</w:t>
            </w:r>
            <w:proofErr w:type="spellEnd"/>
            <w:r w:rsidR="009B24D4" w:rsidRPr="0033702A">
              <w:rPr>
                <w:sz w:val="20"/>
                <w:szCs w:val="20"/>
                <w:lang w:val="ru-RU"/>
              </w:rPr>
              <w:t xml:space="preserve"> </w:t>
            </w:r>
            <w:proofErr w:type="spellStart"/>
            <w:r w:rsidR="009B24D4" w:rsidRPr="0033702A">
              <w:rPr>
                <w:sz w:val="20"/>
                <w:szCs w:val="20"/>
                <w:lang w:val="ru-RU"/>
              </w:rPr>
              <w:t>розвитку</w:t>
            </w:r>
            <w:proofErr w:type="spellEnd"/>
            <w:r w:rsidR="009B24D4" w:rsidRPr="0033702A">
              <w:rPr>
                <w:sz w:val="20"/>
                <w:szCs w:val="20"/>
                <w:lang w:val="ru-RU"/>
              </w:rPr>
              <w:t xml:space="preserve"> </w:t>
            </w:r>
            <w:proofErr w:type="spellStart"/>
            <w:r w:rsidR="009B24D4" w:rsidRPr="0033702A">
              <w:rPr>
                <w:sz w:val="20"/>
                <w:szCs w:val="20"/>
                <w:lang w:val="ru-RU"/>
              </w:rPr>
              <w:t>агрологістики</w:t>
            </w:r>
            <w:proofErr w:type="spellEnd"/>
            <w:r w:rsidR="009B24D4" w:rsidRPr="0033702A">
              <w:rPr>
                <w:sz w:val="20"/>
                <w:szCs w:val="20"/>
                <w:lang w:val="ru-RU"/>
              </w:rPr>
              <w:t xml:space="preserve">. </w:t>
            </w:r>
            <w:proofErr w:type="spellStart"/>
            <w:r w:rsidR="009B24D4" w:rsidRPr="0033702A">
              <w:rPr>
                <w:i/>
                <w:sz w:val="20"/>
                <w:szCs w:val="20"/>
                <w:lang w:val="ru-RU"/>
              </w:rPr>
              <w:t>Логістичний</w:t>
            </w:r>
            <w:proofErr w:type="spellEnd"/>
            <w:r w:rsidR="009B24D4" w:rsidRPr="0033702A">
              <w:rPr>
                <w:i/>
                <w:sz w:val="20"/>
                <w:szCs w:val="20"/>
                <w:lang w:val="ru-RU"/>
              </w:rPr>
              <w:t xml:space="preserve"> менеджмент: </w:t>
            </w:r>
            <w:proofErr w:type="spellStart"/>
            <w:r w:rsidR="009B24D4" w:rsidRPr="0033702A">
              <w:rPr>
                <w:i/>
                <w:sz w:val="20"/>
                <w:szCs w:val="20"/>
                <w:lang w:val="ru-RU"/>
              </w:rPr>
              <w:t>проблеми</w:t>
            </w:r>
            <w:proofErr w:type="spellEnd"/>
            <w:r w:rsidR="009B24D4" w:rsidRPr="0033702A">
              <w:rPr>
                <w:i/>
                <w:sz w:val="20"/>
                <w:szCs w:val="20"/>
                <w:lang w:val="ru-RU"/>
              </w:rPr>
              <w:t xml:space="preserve">, </w:t>
            </w:r>
            <w:proofErr w:type="spellStart"/>
            <w:r w:rsidR="009B24D4" w:rsidRPr="0033702A">
              <w:rPr>
                <w:i/>
                <w:sz w:val="20"/>
                <w:szCs w:val="20"/>
                <w:lang w:val="ru-RU"/>
              </w:rPr>
              <w:t>перспективи</w:t>
            </w:r>
            <w:proofErr w:type="spellEnd"/>
            <w:r w:rsidR="009B24D4" w:rsidRPr="0033702A">
              <w:rPr>
                <w:i/>
                <w:sz w:val="20"/>
                <w:szCs w:val="20"/>
                <w:lang w:val="ru-RU"/>
              </w:rPr>
              <w:t xml:space="preserve"> та </w:t>
            </w:r>
            <w:proofErr w:type="spellStart"/>
            <w:r w:rsidR="009B24D4" w:rsidRPr="0033702A">
              <w:rPr>
                <w:i/>
                <w:sz w:val="20"/>
                <w:szCs w:val="20"/>
                <w:lang w:val="ru-RU"/>
              </w:rPr>
              <w:t>геостратегічні</w:t>
            </w:r>
            <w:proofErr w:type="spellEnd"/>
            <w:r w:rsidR="009B24D4" w:rsidRPr="0033702A">
              <w:rPr>
                <w:i/>
                <w:sz w:val="20"/>
                <w:szCs w:val="20"/>
                <w:lang w:val="ru-RU"/>
              </w:rPr>
              <w:t xml:space="preserve"> </w:t>
            </w:r>
            <w:proofErr w:type="spellStart"/>
            <w:r w:rsidR="009B24D4" w:rsidRPr="0033702A">
              <w:rPr>
                <w:i/>
                <w:sz w:val="20"/>
                <w:szCs w:val="20"/>
                <w:lang w:val="ru-RU"/>
              </w:rPr>
              <w:t>вектори</w:t>
            </w:r>
            <w:proofErr w:type="spellEnd"/>
            <w:r w:rsidR="009B24D4" w:rsidRPr="0033702A">
              <w:rPr>
                <w:i/>
                <w:sz w:val="20"/>
                <w:szCs w:val="20"/>
                <w:lang w:val="ru-RU"/>
              </w:rPr>
              <w:t xml:space="preserve"> </w:t>
            </w:r>
            <w:proofErr w:type="spellStart"/>
            <w:r w:rsidR="009B24D4" w:rsidRPr="0033702A">
              <w:rPr>
                <w:i/>
                <w:sz w:val="20"/>
                <w:szCs w:val="20"/>
                <w:lang w:val="ru-RU"/>
              </w:rPr>
              <w:t>розвитку</w:t>
            </w:r>
            <w:proofErr w:type="spellEnd"/>
            <w:r w:rsidR="009B24D4" w:rsidRPr="0033702A">
              <w:rPr>
                <w:sz w:val="20"/>
                <w:szCs w:val="20"/>
                <w:lang w:val="ru-RU"/>
              </w:rPr>
              <w:t xml:space="preserve">: </w:t>
            </w:r>
            <w:proofErr w:type="spellStart"/>
            <w:r w:rsidR="009B24D4" w:rsidRPr="0033702A">
              <w:rPr>
                <w:color w:val="000000"/>
                <w:sz w:val="20"/>
                <w:szCs w:val="20"/>
                <w:lang w:val="ru-RU"/>
              </w:rPr>
              <w:t>матеріали</w:t>
            </w:r>
            <w:proofErr w:type="spellEnd"/>
            <w:r w:rsidR="009B24D4" w:rsidRPr="0033702A">
              <w:rPr>
                <w:color w:val="000000"/>
                <w:sz w:val="20"/>
                <w:szCs w:val="20"/>
                <w:lang w:val="ru-RU"/>
              </w:rPr>
              <w:t xml:space="preserve"> </w:t>
            </w:r>
            <w:proofErr w:type="spellStart"/>
            <w:r w:rsidR="009B24D4" w:rsidRPr="0033702A">
              <w:rPr>
                <w:color w:val="000000"/>
                <w:sz w:val="20"/>
                <w:szCs w:val="20"/>
                <w:lang w:val="ru-RU"/>
              </w:rPr>
              <w:t>міжнар</w:t>
            </w:r>
            <w:proofErr w:type="spellEnd"/>
            <w:r w:rsidR="009B24D4" w:rsidRPr="0033702A">
              <w:rPr>
                <w:color w:val="000000"/>
                <w:sz w:val="20"/>
                <w:szCs w:val="20"/>
                <w:lang w:val="ru-RU"/>
              </w:rPr>
              <w:t xml:space="preserve">. </w:t>
            </w:r>
            <w:proofErr w:type="gramStart"/>
            <w:r w:rsidR="009B24D4" w:rsidRPr="0033702A">
              <w:rPr>
                <w:color w:val="000000"/>
                <w:sz w:val="20"/>
                <w:szCs w:val="20"/>
                <w:lang w:val="ru-RU"/>
              </w:rPr>
              <w:t>наук.-</w:t>
            </w:r>
            <w:proofErr w:type="spellStart"/>
            <w:proofErr w:type="gramEnd"/>
            <w:r w:rsidR="009B24D4" w:rsidRPr="0033702A">
              <w:rPr>
                <w:color w:val="000000"/>
                <w:sz w:val="20"/>
                <w:szCs w:val="20"/>
                <w:lang w:val="ru-RU"/>
              </w:rPr>
              <w:t>практ</w:t>
            </w:r>
            <w:proofErr w:type="spellEnd"/>
            <w:r w:rsidR="009B24D4" w:rsidRPr="0033702A">
              <w:rPr>
                <w:color w:val="000000"/>
                <w:sz w:val="20"/>
                <w:szCs w:val="20"/>
                <w:lang w:val="ru-RU"/>
              </w:rPr>
              <w:t xml:space="preserve">. </w:t>
            </w:r>
            <w:proofErr w:type="spellStart"/>
            <w:r w:rsidR="009B24D4" w:rsidRPr="0033702A">
              <w:rPr>
                <w:color w:val="000000"/>
                <w:sz w:val="20"/>
                <w:szCs w:val="20"/>
                <w:lang w:val="ru-RU"/>
              </w:rPr>
              <w:t>інтернет-конф</w:t>
            </w:r>
            <w:proofErr w:type="spellEnd"/>
            <w:r w:rsidR="009B24D4" w:rsidRPr="0033702A">
              <w:rPr>
                <w:color w:val="000000"/>
                <w:sz w:val="20"/>
                <w:szCs w:val="20"/>
                <w:lang w:val="ru-RU"/>
              </w:rPr>
              <w:t>.,</w:t>
            </w:r>
            <w:r w:rsidR="009B24D4" w:rsidRPr="0033702A">
              <w:rPr>
                <w:color w:val="464646"/>
                <w:sz w:val="20"/>
                <w:szCs w:val="20"/>
                <w:lang w:val="ru-RU"/>
              </w:rPr>
              <w:t xml:space="preserve"> </w:t>
            </w:r>
            <w:r w:rsidR="009B24D4" w:rsidRPr="0033702A">
              <w:rPr>
                <w:sz w:val="20"/>
                <w:szCs w:val="20"/>
                <w:lang w:val="ru-RU"/>
              </w:rPr>
              <w:t>м. Умань, 20 берез. 2020 р. Умань, 2020. С. 64-67.</w:t>
            </w:r>
            <w:r w:rsidR="009B24D4" w:rsidRPr="0033702A">
              <w:rPr>
                <w:sz w:val="20"/>
                <w:szCs w:val="20"/>
                <w:lang w:val="uk-UA"/>
              </w:rPr>
              <w:t xml:space="preserve"> </w:t>
            </w:r>
          </w:p>
          <w:p w:rsidR="009B24D4" w:rsidRPr="0033702A" w:rsidRDefault="00A75BAA" w:rsidP="009B24D4">
            <w:pPr>
              <w:tabs>
                <w:tab w:val="left" w:pos="312"/>
                <w:tab w:val="left" w:pos="503"/>
                <w:tab w:val="left" w:pos="553"/>
                <w:tab w:val="left" w:pos="646"/>
              </w:tabs>
              <w:jc w:val="both"/>
              <w:rPr>
                <w:rFonts w:ascii="Times New Roman" w:hAnsi="Times New Roman" w:cs="Times New Roman"/>
                <w:sz w:val="20"/>
                <w:szCs w:val="20"/>
                <w:lang w:val="uk-UA"/>
              </w:rPr>
            </w:pPr>
            <w:r>
              <w:rPr>
                <w:rFonts w:ascii="Times New Roman" w:hAnsi="Times New Roman" w:cs="Times New Roman"/>
                <w:sz w:val="20"/>
                <w:szCs w:val="20"/>
                <w:lang w:val="uk-UA"/>
              </w:rPr>
              <w:t>5</w:t>
            </w:r>
            <w:r w:rsidR="009B24D4" w:rsidRPr="0033702A">
              <w:rPr>
                <w:rFonts w:ascii="Times New Roman" w:hAnsi="Times New Roman" w:cs="Times New Roman"/>
                <w:sz w:val="20"/>
                <w:szCs w:val="20"/>
                <w:lang w:val="uk-UA"/>
              </w:rPr>
              <w:t xml:space="preserve">. </w:t>
            </w:r>
            <w:proofErr w:type="spellStart"/>
            <w:r w:rsidR="009B24D4" w:rsidRPr="0033702A">
              <w:rPr>
                <w:rFonts w:ascii="Times New Roman" w:hAnsi="Times New Roman" w:cs="Times New Roman"/>
                <w:sz w:val="20"/>
                <w:szCs w:val="20"/>
              </w:rPr>
              <w:t>Кустріч</w:t>
            </w:r>
            <w:proofErr w:type="spellEnd"/>
            <w:r w:rsidR="009B24D4" w:rsidRPr="0033702A">
              <w:rPr>
                <w:rFonts w:ascii="Times New Roman" w:hAnsi="Times New Roman" w:cs="Times New Roman"/>
                <w:sz w:val="20"/>
                <w:szCs w:val="20"/>
              </w:rPr>
              <w:t xml:space="preserve"> Л.О., </w:t>
            </w:r>
            <w:proofErr w:type="spellStart"/>
            <w:r w:rsidR="009B24D4" w:rsidRPr="0033702A">
              <w:rPr>
                <w:rFonts w:ascii="Times New Roman" w:hAnsi="Times New Roman" w:cs="Times New Roman"/>
                <w:sz w:val="20"/>
                <w:szCs w:val="20"/>
              </w:rPr>
              <w:t>Шміголь</w:t>
            </w:r>
            <w:proofErr w:type="spellEnd"/>
            <w:r w:rsidR="009B24D4" w:rsidRPr="0033702A">
              <w:rPr>
                <w:rFonts w:ascii="Times New Roman" w:hAnsi="Times New Roman" w:cs="Times New Roman"/>
                <w:sz w:val="20"/>
                <w:szCs w:val="20"/>
              </w:rPr>
              <w:t xml:space="preserve"> А.М. </w:t>
            </w:r>
            <w:proofErr w:type="spellStart"/>
            <w:r w:rsidR="009B24D4" w:rsidRPr="0033702A">
              <w:rPr>
                <w:rFonts w:ascii="Times New Roman" w:hAnsi="Times New Roman" w:cs="Times New Roman"/>
                <w:sz w:val="20"/>
                <w:szCs w:val="20"/>
              </w:rPr>
              <w:t>Управління</w:t>
            </w:r>
            <w:proofErr w:type="spellEnd"/>
            <w:r w:rsidR="009B24D4" w:rsidRPr="0033702A">
              <w:rPr>
                <w:rFonts w:ascii="Times New Roman" w:hAnsi="Times New Roman" w:cs="Times New Roman"/>
                <w:sz w:val="20"/>
                <w:szCs w:val="20"/>
              </w:rPr>
              <w:t xml:space="preserve"> </w:t>
            </w:r>
            <w:proofErr w:type="spellStart"/>
            <w:r w:rsidR="009B24D4" w:rsidRPr="0033702A">
              <w:rPr>
                <w:rFonts w:ascii="Times New Roman" w:hAnsi="Times New Roman" w:cs="Times New Roman"/>
                <w:sz w:val="20"/>
                <w:szCs w:val="20"/>
              </w:rPr>
              <w:t>матеріальними</w:t>
            </w:r>
            <w:proofErr w:type="spellEnd"/>
            <w:r w:rsidR="009B24D4" w:rsidRPr="0033702A">
              <w:rPr>
                <w:rFonts w:ascii="Times New Roman" w:hAnsi="Times New Roman" w:cs="Times New Roman"/>
                <w:sz w:val="20"/>
                <w:szCs w:val="20"/>
              </w:rPr>
              <w:t xml:space="preserve"> потоками. </w:t>
            </w:r>
            <w:proofErr w:type="spellStart"/>
            <w:r w:rsidR="009B24D4" w:rsidRPr="0033702A">
              <w:rPr>
                <w:rFonts w:ascii="Times New Roman" w:hAnsi="Times New Roman" w:cs="Times New Roman"/>
                <w:i/>
                <w:sz w:val="20"/>
                <w:szCs w:val="20"/>
              </w:rPr>
              <w:t>Логістичний</w:t>
            </w:r>
            <w:proofErr w:type="spellEnd"/>
            <w:r w:rsidR="009B24D4" w:rsidRPr="0033702A">
              <w:rPr>
                <w:rFonts w:ascii="Times New Roman" w:hAnsi="Times New Roman" w:cs="Times New Roman"/>
                <w:i/>
                <w:sz w:val="20"/>
                <w:szCs w:val="20"/>
              </w:rPr>
              <w:t xml:space="preserve"> менеджмент: </w:t>
            </w:r>
            <w:proofErr w:type="spellStart"/>
            <w:r w:rsidR="009B24D4" w:rsidRPr="0033702A">
              <w:rPr>
                <w:rFonts w:ascii="Times New Roman" w:hAnsi="Times New Roman" w:cs="Times New Roman"/>
                <w:i/>
                <w:sz w:val="20"/>
                <w:szCs w:val="20"/>
              </w:rPr>
              <w:t>проблеми</w:t>
            </w:r>
            <w:proofErr w:type="spellEnd"/>
            <w:r w:rsidR="009B24D4" w:rsidRPr="0033702A">
              <w:rPr>
                <w:rFonts w:ascii="Times New Roman" w:hAnsi="Times New Roman" w:cs="Times New Roman"/>
                <w:i/>
                <w:sz w:val="20"/>
                <w:szCs w:val="20"/>
              </w:rPr>
              <w:t xml:space="preserve">, </w:t>
            </w:r>
            <w:proofErr w:type="spellStart"/>
            <w:r w:rsidR="009B24D4" w:rsidRPr="0033702A">
              <w:rPr>
                <w:rFonts w:ascii="Times New Roman" w:hAnsi="Times New Roman" w:cs="Times New Roman"/>
                <w:i/>
                <w:sz w:val="20"/>
                <w:szCs w:val="20"/>
              </w:rPr>
              <w:t>перспективи</w:t>
            </w:r>
            <w:proofErr w:type="spellEnd"/>
            <w:r w:rsidR="009B24D4" w:rsidRPr="0033702A">
              <w:rPr>
                <w:rFonts w:ascii="Times New Roman" w:hAnsi="Times New Roman" w:cs="Times New Roman"/>
                <w:i/>
                <w:sz w:val="20"/>
                <w:szCs w:val="20"/>
              </w:rPr>
              <w:t xml:space="preserve"> та </w:t>
            </w:r>
            <w:proofErr w:type="spellStart"/>
            <w:r w:rsidR="009B24D4" w:rsidRPr="0033702A">
              <w:rPr>
                <w:rFonts w:ascii="Times New Roman" w:hAnsi="Times New Roman" w:cs="Times New Roman"/>
                <w:i/>
                <w:sz w:val="20"/>
                <w:szCs w:val="20"/>
              </w:rPr>
              <w:t>геостратегічні</w:t>
            </w:r>
            <w:proofErr w:type="spellEnd"/>
            <w:r w:rsidR="009B24D4" w:rsidRPr="0033702A">
              <w:rPr>
                <w:rFonts w:ascii="Times New Roman" w:hAnsi="Times New Roman" w:cs="Times New Roman"/>
                <w:i/>
                <w:sz w:val="20"/>
                <w:szCs w:val="20"/>
              </w:rPr>
              <w:t xml:space="preserve"> </w:t>
            </w:r>
            <w:proofErr w:type="spellStart"/>
            <w:r w:rsidR="009B24D4" w:rsidRPr="0033702A">
              <w:rPr>
                <w:rFonts w:ascii="Times New Roman" w:hAnsi="Times New Roman" w:cs="Times New Roman"/>
                <w:i/>
                <w:sz w:val="20"/>
                <w:szCs w:val="20"/>
              </w:rPr>
              <w:t>вектори</w:t>
            </w:r>
            <w:proofErr w:type="spellEnd"/>
            <w:r w:rsidR="009B24D4" w:rsidRPr="0033702A">
              <w:rPr>
                <w:rFonts w:ascii="Times New Roman" w:hAnsi="Times New Roman" w:cs="Times New Roman"/>
                <w:i/>
                <w:sz w:val="20"/>
                <w:szCs w:val="20"/>
              </w:rPr>
              <w:t xml:space="preserve"> </w:t>
            </w:r>
            <w:proofErr w:type="spellStart"/>
            <w:r w:rsidR="009B24D4" w:rsidRPr="0033702A">
              <w:rPr>
                <w:rFonts w:ascii="Times New Roman" w:hAnsi="Times New Roman" w:cs="Times New Roman"/>
                <w:i/>
                <w:sz w:val="20"/>
                <w:szCs w:val="20"/>
              </w:rPr>
              <w:t>розвитку</w:t>
            </w:r>
            <w:proofErr w:type="spellEnd"/>
            <w:r w:rsidR="009B24D4" w:rsidRPr="0033702A">
              <w:rPr>
                <w:rFonts w:ascii="Times New Roman" w:hAnsi="Times New Roman" w:cs="Times New Roman"/>
                <w:sz w:val="20"/>
                <w:szCs w:val="20"/>
              </w:rPr>
              <w:t xml:space="preserve">: </w:t>
            </w:r>
            <w:proofErr w:type="spellStart"/>
            <w:r w:rsidR="009B24D4" w:rsidRPr="0033702A">
              <w:rPr>
                <w:rFonts w:ascii="Times New Roman" w:hAnsi="Times New Roman" w:cs="Times New Roman"/>
                <w:color w:val="000000"/>
                <w:sz w:val="20"/>
                <w:szCs w:val="20"/>
              </w:rPr>
              <w:t>матеріали</w:t>
            </w:r>
            <w:proofErr w:type="spellEnd"/>
            <w:r w:rsidR="009B24D4" w:rsidRPr="0033702A">
              <w:rPr>
                <w:rFonts w:ascii="Times New Roman" w:hAnsi="Times New Roman" w:cs="Times New Roman"/>
                <w:color w:val="000000"/>
                <w:sz w:val="20"/>
                <w:szCs w:val="20"/>
              </w:rPr>
              <w:t xml:space="preserve"> </w:t>
            </w:r>
            <w:proofErr w:type="spellStart"/>
            <w:r w:rsidR="009B24D4" w:rsidRPr="0033702A">
              <w:rPr>
                <w:rFonts w:ascii="Times New Roman" w:hAnsi="Times New Roman" w:cs="Times New Roman"/>
                <w:color w:val="000000"/>
                <w:sz w:val="20"/>
                <w:szCs w:val="20"/>
              </w:rPr>
              <w:t>міжнар</w:t>
            </w:r>
            <w:proofErr w:type="spellEnd"/>
            <w:r w:rsidR="009B24D4" w:rsidRPr="0033702A">
              <w:rPr>
                <w:rFonts w:ascii="Times New Roman" w:hAnsi="Times New Roman" w:cs="Times New Roman"/>
                <w:color w:val="000000"/>
                <w:sz w:val="20"/>
                <w:szCs w:val="20"/>
              </w:rPr>
              <w:t xml:space="preserve">. </w:t>
            </w:r>
            <w:proofErr w:type="gramStart"/>
            <w:r w:rsidR="009B24D4" w:rsidRPr="0033702A">
              <w:rPr>
                <w:rFonts w:ascii="Times New Roman" w:hAnsi="Times New Roman" w:cs="Times New Roman"/>
                <w:color w:val="000000"/>
                <w:sz w:val="20"/>
                <w:szCs w:val="20"/>
              </w:rPr>
              <w:t>наук.-</w:t>
            </w:r>
            <w:proofErr w:type="spellStart"/>
            <w:proofErr w:type="gramEnd"/>
            <w:r w:rsidR="009B24D4" w:rsidRPr="0033702A">
              <w:rPr>
                <w:rFonts w:ascii="Times New Roman" w:hAnsi="Times New Roman" w:cs="Times New Roman"/>
                <w:color w:val="000000"/>
                <w:sz w:val="20"/>
                <w:szCs w:val="20"/>
              </w:rPr>
              <w:t>практ</w:t>
            </w:r>
            <w:proofErr w:type="spellEnd"/>
            <w:r w:rsidR="009B24D4" w:rsidRPr="0033702A">
              <w:rPr>
                <w:rFonts w:ascii="Times New Roman" w:hAnsi="Times New Roman" w:cs="Times New Roman"/>
                <w:color w:val="000000"/>
                <w:sz w:val="20"/>
                <w:szCs w:val="20"/>
              </w:rPr>
              <w:t xml:space="preserve">. </w:t>
            </w:r>
            <w:proofErr w:type="spellStart"/>
            <w:r w:rsidR="009B24D4" w:rsidRPr="0033702A">
              <w:rPr>
                <w:rFonts w:ascii="Times New Roman" w:hAnsi="Times New Roman" w:cs="Times New Roman"/>
                <w:color w:val="000000"/>
                <w:sz w:val="20"/>
                <w:szCs w:val="20"/>
              </w:rPr>
              <w:t>інтернет-конф</w:t>
            </w:r>
            <w:proofErr w:type="spellEnd"/>
            <w:r w:rsidR="009B24D4" w:rsidRPr="0033702A">
              <w:rPr>
                <w:rFonts w:ascii="Times New Roman" w:hAnsi="Times New Roman" w:cs="Times New Roman"/>
                <w:color w:val="000000"/>
                <w:sz w:val="20"/>
                <w:szCs w:val="20"/>
              </w:rPr>
              <w:t>.,</w:t>
            </w:r>
            <w:r w:rsidR="009B24D4" w:rsidRPr="0033702A">
              <w:rPr>
                <w:rFonts w:ascii="Times New Roman" w:hAnsi="Times New Roman" w:cs="Times New Roman"/>
                <w:color w:val="464646"/>
                <w:sz w:val="20"/>
                <w:szCs w:val="20"/>
              </w:rPr>
              <w:t xml:space="preserve"> </w:t>
            </w:r>
            <w:r w:rsidR="009B24D4" w:rsidRPr="0033702A">
              <w:rPr>
                <w:rFonts w:ascii="Times New Roman" w:hAnsi="Times New Roman" w:cs="Times New Roman"/>
                <w:sz w:val="20"/>
                <w:szCs w:val="20"/>
              </w:rPr>
              <w:t>м. Умань, 20 берез. 2020 р. Умань, 2020. С. 67-70.</w:t>
            </w:r>
          </w:p>
          <w:p w:rsidR="00A75BAA" w:rsidRPr="0033702A" w:rsidRDefault="00A75BAA" w:rsidP="00A75BAA">
            <w:pPr>
              <w:ind w:hanging="57"/>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6. </w:t>
            </w:r>
            <w:proofErr w:type="spellStart"/>
            <w:r w:rsidRPr="0033702A">
              <w:rPr>
                <w:rFonts w:ascii="Times New Roman" w:hAnsi="Times New Roman" w:cs="Times New Roman"/>
                <w:bCs/>
                <w:iCs/>
                <w:sz w:val="20"/>
                <w:szCs w:val="20"/>
                <w:lang w:val="uk-UA"/>
              </w:rPr>
              <w:t>Кустріч</w:t>
            </w:r>
            <w:proofErr w:type="spellEnd"/>
            <w:r w:rsidRPr="0033702A">
              <w:rPr>
                <w:rFonts w:ascii="Times New Roman" w:hAnsi="Times New Roman" w:cs="Times New Roman"/>
                <w:bCs/>
                <w:iCs/>
                <w:sz w:val="20"/>
                <w:szCs w:val="20"/>
                <w:lang w:val="uk-UA"/>
              </w:rPr>
              <w:t xml:space="preserve"> Л. О. </w:t>
            </w:r>
            <w:r w:rsidRPr="0033702A">
              <w:rPr>
                <w:rFonts w:ascii="Times New Roman" w:hAnsi="Times New Roman" w:cs="Times New Roman"/>
                <w:sz w:val="20"/>
                <w:szCs w:val="20"/>
                <w:lang w:val="uk-UA"/>
              </w:rPr>
              <w:t xml:space="preserve">Впровадження системи контролінгу на </w:t>
            </w:r>
            <w:proofErr w:type="spellStart"/>
            <w:r w:rsidRPr="0033702A">
              <w:rPr>
                <w:rFonts w:ascii="Times New Roman" w:hAnsi="Times New Roman" w:cs="Times New Roman"/>
                <w:sz w:val="20"/>
                <w:szCs w:val="20"/>
                <w:lang w:val="uk-UA"/>
              </w:rPr>
              <w:t>підприємстві:професійні</w:t>
            </w:r>
            <w:proofErr w:type="spellEnd"/>
            <w:r w:rsidRPr="0033702A">
              <w:rPr>
                <w:rFonts w:ascii="Times New Roman" w:hAnsi="Times New Roman" w:cs="Times New Roman"/>
                <w:sz w:val="20"/>
                <w:szCs w:val="20"/>
                <w:lang w:val="uk-UA"/>
              </w:rPr>
              <w:t xml:space="preserve"> вимоги до контролера. </w:t>
            </w:r>
            <w:r w:rsidRPr="0033702A">
              <w:rPr>
                <w:rFonts w:ascii="Times New Roman" w:hAnsi="Times New Roman" w:cs="Times New Roman"/>
                <w:i/>
                <w:sz w:val="20"/>
                <w:szCs w:val="20"/>
                <w:lang w:val="uk-UA"/>
              </w:rPr>
              <w:t>Менеджмент ХХІ століття: проблеми і перспективи</w:t>
            </w:r>
            <w:r w:rsidRPr="0033702A">
              <w:rPr>
                <w:rFonts w:ascii="Times New Roman" w:hAnsi="Times New Roman" w:cs="Times New Roman"/>
                <w:sz w:val="20"/>
                <w:szCs w:val="20"/>
                <w:lang w:val="uk-UA"/>
              </w:rPr>
              <w:t xml:space="preserve">: </w:t>
            </w:r>
            <w:r w:rsidRPr="0033702A">
              <w:rPr>
                <w:rFonts w:ascii="Times New Roman" w:hAnsi="Times New Roman" w:cs="Times New Roman"/>
                <w:color w:val="000000"/>
                <w:sz w:val="20"/>
                <w:szCs w:val="20"/>
                <w:lang w:val="uk-UA"/>
              </w:rPr>
              <w:t xml:space="preserve">матеріали </w:t>
            </w:r>
            <w:r w:rsidRPr="0033702A">
              <w:rPr>
                <w:rFonts w:ascii="Times New Roman" w:hAnsi="Times New Roman" w:cs="Times New Roman"/>
                <w:sz w:val="20"/>
                <w:szCs w:val="20"/>
                <w:lang w:val="uk-UA"/>
              </w:rPr>
              <w:t>Х Всеукраїнської науково-практичної конференції</w:t>
            </w:r>
            <w:r w:rsidRPr="0033702A">
              <w:rPr>
                <w:rFonts w:ascii="Times New Roman" w:hAnsi="Times New Roman" w:cs="Times New Roman"/>
                <w:color w:val="000000"/>
                <w:sz w:val="20"/>
                <w:szCs w:val="20"/>
                <w:lang w:val="uk-UA"/>
              </w:rPr>
              <w:t>,</w:t>
            </w:r>
            <w:r w:rsidRPr="0033702A">
              <w:rPr>
                <w:rFonts w:ascii="Times New Roman" w:hAnsi="Times New Roman" w:cs="Times New Roman"/>
                <w:color w:val="464646"/>
                <w:sz w:val="20"/>
                <w:szCs w:val="20"/>
                <w:lang w:val="uk-UA"/>
              </w:rPr>
              <w:t xml:space="preserve"> </w:t>
            </w:r>
            <w:r w:rsidRPr="0033702A">
              <w:rPr>
                <w:rFonts w:ascii="Times New Roman" w:hAnsi="Times New Roman" w:cs="Times New Roman"/>
                <w:sz w:val="20"/>
                <w:szCs w:val="20"/>
                <w:lang w:val="uk-UA"/>
              </w:rPr>
              <w:t>м. Умань, 22 жовтня 2020 р. Умань, 2020. С. 63-65.</w:t>
            </w:r>
          </w:p>
          <w:p w:rsidR="00A75BAA" w:rsidRPr="0033702A" w:rsidRDefault="00A75BAA" w:rsidP="00A75BAA">
            <w:pPr>
              <w:tabs>
                <w:tab w:val="left" w:pos="312"/>
                <w:tab w:val="left" w:pos="503"/>
                <w:tab w:val="left" w:pos="553"/>
                <w:tab w:val="left" w:pos="646"/>
              </w:tabs>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7. </w:t>
            </w:r>
            <w:proofErr w:type="spellStart"/>
            <w:r w:rsidR="00E9023D" w:rsidRPr="0033702A">
              <w:rPr>
                <w:rFonts w:ascii="Times New Roman" w:hAnsi="Times New Roman" w:cs="Times New Roman"/>
                <w:sz w:val="20"/>
                <w:szCs w:val="20"/>
                <w:lang w:val="uk-UA"/>
              </w:rPr>
              <w:t>Кустріч</w:t>
            </w:r>
            <w:proofErr w:type="spellEnd"/>
            <w:r w:rsidR="00E9023D" w:rsidRPr="0033702A">
              <w:rPr>
                <w:rFonts w:ascii="Times New Roman" w:hAnsi="Times New Roman" w:cs="Times New Roman"/>
                <w:sz w:val="20"/>
                <w:szCs w:val="20"/>
                <w:lang w:val="uk-UA"/>
              </w:rPr>
              <w:t xml:space="preserve"> Л. О., </w:t>
            </w:r>
            <w:proofErr w:type="spellStart"/>
            <w:r w:rsidR="00E9023D" w:rsidRPr="0033702A">
              <w:rPr>
                <w:rFonts w:ascii="Times New Roman" w:hAnsi="Times New Roman" w:cs="Times New Roman"/>
                <w:sz w:val="20"/>
                <w:szCs w:val="20"/>
                <w:lang w:val="uk-UA"/>
              </w:rPr>
              <w:t>Гоменюк</w:t>
            </w:r>
            <w:proofErr w:type="spellEnd"/>
            <w:r w:rsidR="00E9023D" w:rsidRPr="0033702A">
              <w:rPr>
                <w:rFonts w:ascii="Times New Roman" w:hAnsi="Times New Roman" w:cs="Times New Roman"/>
                <w:sz w:val="20"/>
                <w:szCs w:val="20"/>
                <w:lang w:val="uk-UA"/>
              </w:rPr>
              <w:t xml:space="preserve"> М. О.</w:t>
            </w:r>
            <w:r w:rsidRPr="0033702A">
              <w:rPr>
                <w:rFonts w:ascii="Times New Roman" w:hAnsi="Times New Roman" w:cs="Times New Roman"/>
                <w:sz w:val="20"/>
                <w:szCs w:val="20"/>
                <w:lang w:val="uk-UA"/>
              </w:rPr>
              <w:t xml:space="preserve"> Використання оптимізаційних моделей для удосконалення прийняття управлінських рішень керівниками фермерських господарств. </w:t>
            </w:r>
            <w:r w:rsidRPr="0033702A">
              <w:rPr>
                <w:rFonts w:ascii="Times New Roman" w:hAnsi="Times New Roman" w:cs="Times New Roman"/>
                <w:i/>
                <w:sz w:val="20"/>
                <w:szCs w:val="20"/>
                <w:lang w:val="uk-UA"/>
              </w:rPr>
              <w:t>Бізнес, освіта і наука: вектори співпраці:</w:t>
            </w:r>
            <w:r w:rsidRPr="0033702A">
              <w:rPr>
                <w:rFonts w:ascii="Times New Roman" w:hAnsi="Times New Roman" w:cs="Times New Roman"/>
                <w:sz w:val="20"/>
                <w:szCs w:val="20"/>
                <w:lang w:val="uk-UA"/>
              </w:rPr>
              <w:t xml:space="preserve"> матеріали ІІІ Міжнародного науково-практичного форуму, 8-10 квітня 2021 р. Київ: Національний університет «Києво-Могилянська академія», К.: </w:t>
            </w:r>
            <w:proofErr w:type="spellStart"/>
            <w:r w:rsidRPr="0033702A">
              <w:rPr>
                <w:rFonts w:ascii="Times New Roman" w:hAnsi="Times New Roman" w:cs="Times New Roman"/>
                <w:sz w:val="20"/>
                <w:szCs w:val="20"/>
                <w:lang w:val="uk-UA"/>
              </w:rPr>
              <w:t>Інтерсервіс</w:t>
            </w:r>
            <w:proofErr w:type="spellEnd"/>
            <w:r w:rsidRPr="0033702A">
              <w:rPr>
                <w:rFonts w:ascii="Times New Roman" w:hAnsi="Times New Roman" w:cs="Times New Roman"/>
                <w:sz w:val="20"/>
                <w:szCs w:val="20"/>
                <w:lang w:val="uk-UA"/>
              </w:rPr>
              <w:t>, 2021. С. 37-41.</w:t>
            </w:r>
          </w:p>
          <w:p w:rsidR="00E9023D" w:rsidRPr="0033702A" w:rsidRDefault="00A75BAA" w:rsidP="00A75BAA">
            <w:pPr>
              <w:ind w:hanging="57"/>
              <w:jc w:val="both"/>
              <w:rPr>
                <w:rFonts w:ascii="Times New Roman" w:hAnsi="Times New Roman" w:cs="Times New Roman"/>
                <w:sz w:val="20"/>
                <w:szCs w:val="20"/>
                <w:lang w:val="uk-UA"/>
              </w:rPr>
            </w:pPr>
            <w:r>
              <w:rPr>
                <w:rFonts w:ascii="Times New Roman" w:hAnsi="Times New Roman" w:cs="Times New Roman"/>
                <w:bCs/>
                <w:iCs/>
                <w:sz w:val="20"/>
                <w:szCs w:val="20"/>
                <w:lang w:val="uk-UA"/>
              </w:rPr>
              <w:t>8</w:t>
            </w:r>
            <w:r w:rsidR="00E9023D" w:rsidRPr="0033702A">
              <w:rPr>
                <w:rFonts w:ascii="Times New Roman" w:hAnsi="Times New Roman" w:cs="Times New Roman"/>
                <w:bCs/>
                <w:iCs/>
                <w:sz w:val="20"/>
                <w:szCs w:val="20"/>
                <w:lang w:val="uk-UA"/>
              </w:rPr>
              <w:t xml:space="preserve">. </w:t>
            </w:r>
            <w:proofErr w:type="spellStart"/>
            <w:r w:rsidR="00E9023D" w:rsidRPr="0033702A">
              <w:rPr>
                <w:rFonts w:ascii="Times New Roman" w:hAnsi="Times New Roman" w:cs="Times New Roman"/>
                <w:bCs/>
                <w:iCs/>
                <w:sz w:val="20"/>
                <w:szCs w:val="20"/>
                <w:lang w:val="uk-UA"/>
              </w:rPr>
              <w:t>Кустріч</w:t>
            </w:r>
            <w:proofErr w:type="spellEnd"/>
            <w:r w:rsidR="00E9023D" w:rsidRPr="0033702A">
              <w:rPr>
                <w:rFonts w:ascii="Times New Roman" w:hAnsi="Times New Roman" w:cs="Times New Roman"/>
                <w:bCs/>
                <w:iCs/>
                <w:sz w:val="20"/>
                <w:szCs w:val="20"/>
                <w:lang w:val="uk-UA"/>
              </w:rPr>
              <w:t xml:space="preserve"> Л. О. </w:t>
            </w:r>
            <w:r w:rsidR="00E9023D" w:rsidRPr="0033702A">
              <w:rPr>
                <w:rFonts w:ascii="Times New Roman" w:hAnsi="Times New Roman" w:cs="Times New Roman"/>
                <w:sz w:val="20"/>
                <w:szCs w:val="20"/>
                <w:lang w:val="uk-UA"/>
              </w:rPr>
              <w:t xml:space="preserve">Специфіка й особливості </w:t>
            </w:r>
            <w:r w:rsidR="00E9023D" w:rsidRPr="0033702A">
              <w:rPr>
                <w:rFonts w:ascii="Times New Roman" w:hAnsi="Times New Roman" w:cs="Times New Roman"/>
                <w:sz w:val="20"/>
                <w:szCs w:val="20"/>
                <w:lang w:val="uk-UA"/>
              </w:rPr>
              <w:lastRenderedPageBreak/>
              <w:t xml:space="preserve">використання персоналу в аграрній сфері. </w:t>
            </w:r>
            <w:r w:rsidR="00E9023D" w:rsidRPr="0033702A">
              <w:rPr>
                <w:rFonts w:ascii="Times New Roman" w:hAnsi="Times New Roman" w:cs="Times New Roman"/>
                <w:i/>
                <w:sz w:val="20"/>
                <w:szCs w:val="20"/>
                <w:lang w:val="uk-UA"/>
              </w:rPr>
              <w:t>Менеджмент ХХІ століття: проблеми і перспективи</w:t>
            </w:r>
            <w:r w:rsidR="00E9023D" w:rsidRPr="0033702A">
              <w:rPr>
                <w:rFonts w:ascii="Times New Roman" w:hAnsi="Times New Roman" w:cs="Times New Roman"/>
                <w:sz w:val="20"/>
                <w:szCs w:val="20"/>
                <w:lang w:val="uk-UA"/>
              </w:rPr>
              <w:t xml:space="preserve">: збірник матеріалів ХІ Всеукраїнської науково-практичної конференції, 21 жовтня 2021 р. / Уманський національний університет садівництва, факультет менеджменту. Умань: ВПЦ «ВІЗАВІ», 2021. </w:t>
            </w:r>
            <w:r w:rsidR="00E9023D" w:rsidRPr="0033702A">
              <w:rPr>
                <w:rFonts w:ascii="Times New Roman" w:hAnsi="Times New Roman" w:cs="Times New Roman"/>
                <w:sz w:val="20"/>
                <w:szCs w:val="20"/>
                <w:lang w:val="en-US"/>
              </w:rPr>
              <w:t>C</w:t>
            </w:r>
            <w:r w:rsidR="00E9023D" w:rsidRPr="0033702A">
              <w:rPr>
                <w:rFonts w:ascii="Times New Roman" w:hAnsi="Times New Roman" w:cs="Times New Roman"/>
                <w:sz w:val="20"/>
                <w:szCs w:val="20"/>
                <w:lang w:val="uk-UA"/>
              </w:rPr>
              <w:t>. 72-73.</w:t>
            </w:r>
          </w:p>
          <w:p w:rsidR="00D42EDC" w:rsidRPr="0033702A" w:rsidRDefault="00A75BAA" w:rsidP="00E9023D">
            <w:pPr>
              <w:tabs>
                <w:tab w:val="left" w:pos="312"/>
                <w:tab w:val="left" w:pos="503"/>
                <w:tab w:val="left" w:pos="553"/>
                <w:tab w:val="left" w:pos="646"/>
              </w:tabs>
              <w:jc w:val="both"/>
              <w:rPr>
                <w:rFonts w:ascii="Times New Roman" w:hAnsi="Times New Roman" w:cs="Times New Roman"/>
                <w:sz w:val="20"/>
                <w:szCs w:val="20"/>
                <w:lang w:val="uk-UA"/>
              </w:rPr>
            </w:pPr>
            <w:r>
              <w:rPr>
                <w:rFonts w:ascii="Times New Roman" w:hAnsi="Times New Roman" w:cs="Times New Roman"/>
                <w:sz w:val="20"/>
                <w:szCs w:val="20"/>
                <w:lang w:val="uk-UA"/>
              </w:rPr>
              <w:t>9</w:t>
            </w:r>
            <w:r w:rsidR="00E9023D" w:rsidRPr="0033702A">
              <w:rPr>
                <w:rFonts w:ascii="Times New Roman" w:hAnsi="Times New Roman" w:cs="Times New Roman"/>
                <w:sz w:val="20"/>
                <w:szCs w:val="20"/>
                <w:lang w:val="uk-UA"/>
              </w:rPr>
              <w:t xml:space="preserve">. </w:t>
            </w:r>
            <w:proofErr w:type="spellStart"/>
            <w:r w:rsidR="00E9023D" w:rsidRPr="0033702A">
              <w:rPr>
                <w:rFonts w:ascii="Times New Roman" w:hAnsi="Times New Roman" w:cs="Times New Roman"/>
                <w:sz w:val="20"/>
                <w:szCs w:val="20"/>
                <w:lang w:val="uk-UA"/>
              </w:rPr>
              <w:t>Кустріч</w:t>
            </w:r>
            <w:proofErr w:type="spellEnd"/>
            <w:r w:rsidR="00E9023D" w:rsidRPr="0033702A">
              <w:rPr>
                <w:rFonts w:ascii="Times New Roman" w:hAnsi="Times New Roman" w:cs="Times New Roman"/>
                <w:sz w:val="20"/>
                <w:szCs w:val="20"/>
                <w:lang w:val="uk-UA"/>
              </w:rPr>
              <w:t xml:space="preserve"> Л.О., </w:t>
            </w:r>
            <w:proofErr w:type="spellStart"/>
            <w:r w:rsidR="00E9023D" w:rsidRPr="0033702A">
              <w:rPr>
                <w:rFonts w:ascii="Times New Roman" w:hAnsi="Times New Roman" w:cs="Times New Roman"/>
                <w:sz w:val="20"/>
                <w:szCs w:val="20"/>
                <w:lang w:val="uk-UA"/>
              </w:rPr>
              <w:t>Кустріч</w:t>
            </w:r>
            <w:proofErr w:type="spellEnd"/>
            <w:r w:rsidR="00E9023D" w:rsidRPr="0033702A">
              <w:rPr>
                <w:rFonts w:ascii="Times New Roman" w:hAnsi="Times New Roman" w:cs="Times New Roman"/>
                <w:sz w:val="20"/>
                <w:szCs w:val="20"/>
                <w:lang w:val="uk-UA"/>
              </w:rPr>
              <w:t xml:space="preserve"> В.І. </w:t>
            </w:r>
            <w:r w:rsidR="00E9023D" w:rsidRPr="0033702A">
              <w:rPr>
                <w:rFonts w:ascii="Times New Roman" w:hAnsi="Times New Roman" w:cs="Times New Roman"/>
                <w:color w:val="000000"/>
                <w:sz w:val="20"/>
                <w:szCs w:val="20"/>
                <w:lang w:val="uk-UA"/>
              </w:rPr>
              <w:t>Управління персоналом в агробізнесі</w:t>
            </w:r>
            <w:r w:rsidR="00E9023D" w:rsidRPr="0033702A">
              <w:rPr>
                <w:rFonts w:ascii="Times New Roman" w:hAnsi="Times New Roman" w:cs="Times New Roman"/>
                <w:sz w:val="20"/>
                <w:szCs w:val="20"/>
                <w:lang w:val="uk-UA"/>
              </w:rPr>
              <w:t xml:space="preserve">. </w:t>
            </w:r>
            <w:proofErr w:type="spellStart"/>
            <w:r w:rsidR="00E9023D" w:rsidRPr="0033702A">
              <w:rPr>
                <w:rFonts w:ascii="Times New Roman" w:hAnsi="Times New Roman" w:cs="Times New Roman"/>
                <w:i/>
                <w:sz w:val="20"/>
                <w:szCs w:val="20"/>
              </w:rPr>
              <w:t>Концептуальні</w:t>
            </w:r>
            <w:proofErr w:type="spellEnd"/>
            <w:r w:rsidR="00E9023D" w:rsidRPr="0033702A">
              <w:rPr>
                <w:rFonts w:ascii="Times New Roman" w:hAnsi="Times New Roman" w:cs="Times New Roman"/>
                <w:i/>
                <w:sz w:val="20"/>
                <w:szCs w:val="20"/>
              </w:rPr>
              <w:t xml:space="preserve"> засади </w:t>
            </w:r>
            <w:proofErr w:type="spellStart"/>
            <w:r w:rsidR="00E9023D" w:rsidRPr="0033702A">
              <w:rPr>
                <w:rFonts w:ascii="Times New Roman" w:hAnsi="Times New Roman" w:cs="Times New Roman"/>
                <w:i/>
                <w:sz w:val="20"/>
                <w:szCs w:val="20"/>
              </w:rPr>
              <w:t>формування</w:t>
            </w:r>
            <w:proofErr w:type="spellEnd"/>
            <w:r w:rsidR="00E9023D" w:rsidRPr="0033702A">
              <w:rPr>
                <w:rFonts w:ascii="Times New Roman" w:hAnsi="Times New Roman" w:cs="Times New Roman"/>
                <w:i/>
                <w:sz w:val="20"/>
                <w:szCs w:val="20"/>
              </w:rPr>
              <w:t xml:space="preserve"> </w:t>
            </w:r>
            <w:proofErr w:type="spellStart"/>
            <w:r w:rsidR="00E9023D" w:rsidRPr="0033702A">
              <w:rPr>
                <w:rFonts w:ascii="Times New Roman" w:hAnsi="Times New Roman" w:cs="Times New Roman"/>
                <w:i/>
                <w:sz w:val="20"/>
                <w:szCs w:val="20"/>
              </w:rPr>
              <w:t>ефективних</w:t>
            </w:r>
            <w:proofErr w:type="spellEnd"/>
            <w:r w:rsidR="00E9023D" w:rsidRPr="0033702A">
              <w:rPr>
                <w:rFonts w:ascii="Times New Roman" w:hAnsi="Times New Roman" w:cs="Times New Roman"/>
                <w:i/>
                <w:sz w:val="20"/>
                <w:szCs w:val="20"/>
              </w:rPr>
              <w:t xml:space="preserve"> </w:t>
            </w:r>
            <w:proofErr w:type="spellStart"/>
            <w:r w:rsidR="00E9023D" w:rsidRPr="0033702A">
              <w:rPr>
                <w:rFonts w:ascii="Times New Roman" w:hAnsi="Times New Roman" w:cs="Times New Roman"/>
                <w:i/>
                <w:sz w:val="20"/>
                <w:szCs w:val="20"/>
              </w:rPr>
              <w:t>механізмів</w:t>
            </w:r>
            <w:proofErr w:type="spellEnd"/>
            <w:r w:rsidR="00E9023D" w:rsidRPr="0033702A">
              <w:rPr>
                <w:rFonts w:ascii="Times New Roman" w:hAnsi="Times New Roman" w:cs="Times New Roman"/>
                <w:i/>
                <w:sz w:val="20"/>
                <w:szCs w:val="20"/>
              </w:rPr>
              <w:t xml:space="preserve"> менеджменту та </w:t>
            </w:r>
            <w:proofErr w:type="spellStart"/>
            <w:r w:rsidR="00E9023D" w:rsidRPr="0033702A">
              <w:rPr>
                <w:rFonts w:ascii="Times New Roman" w:hAnsi="Times New Roman" w:cs="Times New Roman"/>
                <w:i/>
                <w:sz w:val="20"/>
                <w:szCs w:val="20"/>
              </w:rPr>
              <w:t>логістики</w:t>
            </w:r>
            <w:proofErr w:type="spellEnd"/>
            <w:r w:rsidR="00E9023D" w:rsidRPr="0033702A">
              <w:rPr>
                <w:rFonts w:ascii="Times New Roman" w:hAnsi="Times New Roman" w:cs="Times New Roman"/>
                <w:i/>
                <w:sz w:val="20"/>
                <w:szCs w:val="20"/>
              </w:rPr>
              <w:t xml:space="preserve"> в </w:t>
            </w:r>
            <w:proofErr w:type="spellStart"/>
            <w:r w:rsidR="00E9023D" w:rsidRPr="0033702A">
              <w:rPr>
                <w:rFonts w:ascii="Times New Roman" w:hAnsi="Times New Roman" w:cs="Times New Roman"/>
                <w:i/>
                <w:sz w:val="20"/>
                <w:szCs w:val="20"/>
              </w:rPr>
              <w:t>агропродовольчій</w:t>
            </w:r>
            <w:proofErr w:type="spellEnd"/>
            <w:r w:rsidR="00E9023D" w:rsidRPr="0033702A">
              <w:rPr>
                <w:rFonts w:ascii="Times New Roman" w:hAnsi="Times New Roman" w:cs="Times New Roman"/>
                <w:i/>
                <w:sz w:val="20"/>
                <w:szCs w:val="20"/>
              </w:rPr>
              <w:t xml:space="preserve"> </w:t>
            </w:r>
            <w:proofErr w:type="spellStart"/>
            <w:r w:rsidR="00E9023D" w:rsidRPr="0033702A">
              <w:rPr>
                <w:rFonts w:ascii="Times New Roman" w:hAnsi="Times New Roman" w:cs="Times New Roman"/>
                <w:i/>
                <w:sz w:val="20"/>
                <w:szCs w:val="20"/>
              </w:rPr>
              <w:t>сфері</w:t>
            </w:r>
            <w:proofErr w:type="spellEnd"/>
            <w:r w:rsidR="00E9023D" w:rsidRPr="0033702A">
              <w:rPr>
                <w:rFonts w:ascii="Times New Roman" w:hAnsi="Times New Roman" w:cs="Times New Roman"/>
                <w:sz w:val="20"/>
                <w:szCs w:val="20"/>
              </w:rPr>
              <w:t xml:space="preserve">: </w:t>
            </w:r>
            <w:proofErr w:type="spellStart"/>
            <w:r w:rsidR="00E9023D" w:rsidRPr="0033702A">
              <w:rPr>
                <w:rFonts w:ascii="Times New Roman" w:hAnsi="Times New Roman" w:cs="Times New Roman"/>
                <w:color w:val="000000"/>
                <w:sz w:val="20"/>
                <w:szCs w:val="20"/>
              </w:rPr>
              <w:t>матеріали</w:t>
            </w:r>
            <w:proofErr w:type="spellEnd"/>
            <w:r w:rsidR="00E9023D" w:rsidRPr="0033702A">
              <w:rPr>
                <w:rFonts w:ascii="Times New Roman" w:hAnsi="Times New Roman" w:cs="Times New Roman"/>
                <w:color w:val="000000"/>
                <w:sz w:val="20"/>
                <w:szCs w:val="20"/>
              </w:rPr>
              <w:t xml:space="preserve"> </w:t>
            </w:r>
            <w:proofErr w:type="spellStart"/>
            <w:r w:rsidR="00E9023D" w:rsidRPr="0033702A">
              <w:rPr>
                <w:rFonts w:ascii="Times New Roman" w:hAnsi="Times New Roman" w:cs="Times New Roman"/>
                <w:color w:val="000000"/>
                <w:sz w:val="20"/>
                <w:szCs w:val="20"/>
              </w:rPr>
              <w:t>всеукр</w:t>
            </w:r>
            <w:proofErr w:type="spellEnd"/>
            <w:r w:rsidR="00E9023D" w:rsidRPr="0033702A">
              <w:rPr>
                <w:rFonts w:ascii="Times New Roman" w:hAnsi="Times New Roman" w:cs="Times New Roman"/>
                <w:color w:val="000000"/>
                <w:sz w:val="20"/>
                <w:szCs w:val="20"/>
              </w:rPr>
              <w:t xml:space="preserve">. </w:t>
            </w:r>
            <w:proofErr w:type="gramStart"/>
            <w:r w:rsidR="00E9023D" w:rsidRPr="0033702A">
              <w:rPr>
                <w:rFonts w:ascii="Times New Roman" w:hAnsi="Times New Roman" w:cs="Times New Roman"/>
                <w:color w:val="000000"/>
                <w:sz w:val="20"/>
                <w:szCs w:val="20"/>
              </w:rPr>
              <w:t>наук.-</w:t>
            </w:r>
            <w:proofErr w:type="spellStart"/>
            <w:proofErr w:type="gramEnd"/>
            <w:r w:rsidR="00E9023D" w:rsidRPr="0033702A">
              <w:rPr>
                <w:rFonts w:ascii="Times New Roman" w:hAnsi="Times New Roman" w:cs="Times New Roman"/>
                <w:color w:val="000000"/>
                <w:sz w:val="20"/>
                <w:szCs w:val="20"/>
              </w:rPr>
              <w:t>практ</w:t>
            </w:r>
            <w:proofErr w:type="spellEnd"/>
            <w:r w:rsidR="00E9023D" w:rsidRPr="0033702A">
              <w:rPr>
                <w:rFonts w:ascii="Times New Roman" w:hAnsi="Times New Roman" w:cs="Times New Roman"/>
                <w:color w:val="000000"/>
                <w:sz w:val="20"/>
                <w:szCs w:val="20"/>
              </w:rPr>
              <w:t xml:space="preserve">. </w:t>
            </w:r>
            <w:proofErr w:type="spellStart"/>
            <w:r w:rsidR="00E9023D" w:rsidRPr="0033702A">
              <w:rPr>
                <w:rFonts w:ascii="Times New Roman" w:hAnsi="Times New Roman" w:cs="Times New Roman"/>
                <w:color w:val="000000"/>
                <w:sz w:val="20"/>
                <w:szCs w:val="20"/>
              </w:rPr>
              <w:t>інтернет-конф</w:t>
            </w:r>
            <w:proofErr w:type="spellEnd"/>
            <w:r w:rsidR="00E9023D" w:rsidRPr="0033702A">
              <w:rPr>
                <w:rFonts w:ascii="Times New Roman" w:hAnsi="Times New Roman" w:cs="Times New Roman"/>
                <w:color w:val="000000"/>
                <w:sz w:val="20"/>
                <w:szCs w:val="20"/>
              </w:rPr>
              <w:t>.,</w:t>
            </w:r>
            <w:r w:rsidR="00E9023D" w:rsidRPr="0033702A">
              <w:rPr>
                <w:rFonts w:ascii="Times New Roman" w:hAnsi="Times New Roman" w:cs="Times New Roman"/>
                <w:color w:val="464646"/>
                <w:sz w:val="20"/>
                <w:szCs w:val="20"/>
              </w:rPr>
              <w:t xml:space="preserve"> </w:t>
            </w:r>
            <w:r w:rsidR="00E9023D" w:rsidRPr="0033702A">
              <w:rPr>
                <w:rFonts w:ascii="Times New Roman" w:hAnsi="Times New Roman" w:cs="Times New Roman"/>
                <w:sz w:val="20"/>
                <w:szCs w:val="20"/>
              </w:rPr>
              <w:t>м. Умань, 23 черв. 2022 р. Умань, 2022. С.</w:t>
            </w:r>
            <w:r w:rsidR="00E9023D" w:rsidRPr="0033702A">
              <w:rPr>
                <w:rFonts w:ascii="Times New Roman" w:hAnsi="Times New Roman" w:cs="Times New Roman"/>
                <w:sz w:val="20"/>
                <w:szCs w:val="20"/>
                <w:lang w:val="uk-UA"/>
              </w:rPr>
              <w:t xml:space="preserve"> 19-21.</w:t>
            </w:r>
          </w:p>
          <w:p w:rsidR="00E9023D" w:rsidRPr="0033702A" w:rsidRDefault="00E9023D" w:rsidP="00E9023D">
            <w:pPr>
              <w:tabs>
                <w:tab w:val="left" w:pos="312"/>
                <w:tab w:val="left" w:pos="503"/>
                <w:tab w:val="left" w:pos="553"/>
                <w:tab w:val="left" w:pos="646"/>
              </w:tabs>
              <w:jc w:val="both"/>
              <w:rPr>
                <w:rFonts w:ascii="Times New Roman" w:hAnsi="Times New Roman" w:cs="Times New Roman"/>
                <w:sz w:val="20"/>
                <w:szCs w:val="20"/>
                <w:lang w:val="uk-UA"/>
              </w:rPr>
            </w:pPr>
            <w:r w:rsidRPr="0033702A">
              <w:rPr>
                <w:rFonts w:ascii="Times New Roman" w:hAnsi="Times New Roman" w:cs="Times New Roman"/>
                <w:sz w:val="20"/>
                <w:szCs w:val="20"/>
                <w:lang w:val="uk-UA"/>
              </w:rPr>
              <w:t>1</w:t>
            </w:r>
            <w:r w:rsidR="00A75BAA">
              <w:rPr>
                <w:rFonts w:ascii="Times New Roman" w:hAnsi="Times New Roman" w:cs="Times New Roman"/>
                <w:sz w:val="20"/>
                <w:szCs w:val="20"/>
                <w:lang w:val="uk-UA"/>
              </w:rPr>
              <w:t>0</w:t>
            </w:r>
            <w:r w:rsidRPr="0033702A">
              <w:rPr>
                <w:rFonts w:ascii="Times New Roman" w:hAnsi="Times New Roman" w:cs="Times New Roman"/>
                <w:sz w:val="20"/>
                <w:szCs w:val="20"/>
                <w:lang w:val="uk-UA"/>
              </w:rPr>
              <w:t xml:space="preserve">. </w:t>
            </w:r>
            <w:proofErr w:type="spellStart"/>
            <w:r w:rsidRPr="0033702A">
              <w:rPr>
                <w:rFonts w:ascii="Times New Roman" w:hAnsi="Times New Roman" w:cs="Times New Roman"/>
                <w:sz w:val="20"/>
                <w:szCs w:val="20"/>
                <w:lang w:val="uk-UA"/>
              </w:rPr>
              <w:t>Кустріч</w:t>
            </w:r>
            <w:proofErr w:type="spellEnd"/>
            <w:r w:rsidRPr="0033702A">
              <w:rPr>
                <w:rFonts w:ascii="Times New Roman" w:hAnsi="Times New Roman" w:cs="Times New Roman"/>
                <w:sz w:val="20"/>
                <w:szCs w:val="20"/>
                <w:lang w:val="uk-UA"/>
              </w:rPr>
              <w:t xml:space="preserve"> Л.О. Логістичні витрати в системі у</w:t>
            </w:r>
            <w:proofErr w:type="spellStart"/>
            <w:r w:rsidRPr="0033702A">
              <w:rPr>
                <w:rFonts w:ascii="Times New Roman" w:hAnsi="Times New Roman" w:cs="Times New Roman"/>
                <w:sz w:val="20"/>
                <w:szCs w:val="20"/>
              </w:rPr>
              <w:t>правлінських</w:t>
            </w:r>
            <w:proofErr w:type="spellEnd"/>
            <w:r w:rsidRPr="0033702A">
              <w:rPr>
                <w:rFonts w:ascii="Times New Roman" w:hAnsi="Times New Roman" w:cs="Times New Roman"/>
                <w:sz w:val="20"/>
                <w:szCs w:val="20"/>
              </w:rPr>
              <w:t xml:space="preserve"> </w:t>
            </w:r>
            <w:proofErr w:type="spellStart"/>
            <w:r w:rsidRPr="0033702A">
              <w:rPr>
                <w:rFonts w:ascii="Times New Roman" w:hAnsi="Times New Roman" w:cs="Times New Roman"/>
                <w:sz w:val="20"/>
                <w:szCs w:val="20"/>
              </w:rPr>
              <w:t>рішень</w:t>
            </w:r>
            <w:proofErr w:type="spellEnd"/>
            <w:r w:rsidRPr="0033702A">
              <w:rPr>
                <w:rFonts w:ascii="Times New Roman" w:hAnsi="Times New Roman" w:cs="Times New Roman"/>
                <w:sz w:val="20"/>
                <w:szCs w:val="20"/>
              </w:rPr>
              <w:t xml:space="preserve"> </w:t>
            </w:r>
            <w:proofErr w:type="spellStart"/>
            <w:r w:rsidRPr="0033702A">
              <w:rPr>
                <w:rFonts w:ascii="Times New Roman" w:hAnsi="Times New Roman" w:cs="Times New Roman"/>
                <w:sz w:val="20"/>
                <w:szCs w:val="20"/>
              </w:rPr>
              <w:t>підприємства</w:t>
            </w:r>
            <w:proofErr w:type="spellEnd"/>
            <w:r w:rsidRPr="0033702A">
              <w:rPr>
                <w:rFonts w:ascii="Times New Roman" w:hAnsi="Times New Roman" w:cs="Times New Roman"/>
                <w:sz w:val="20"/>
                <w:szCs w:val="20"/>
              </w:rPr>
              <w:t xml:space="preserve">. </w:t>
            </w:r>
            <w:proofErr w:type="spellStart"/>
            <w:r w:rsidRPr="0033702A">
              <w:rPr>
                <w:rFonts w:ascii="Times New Roman" w:hAnsi="Times New Roman" w:cs="Times New Roman"/>
                <w:i/>
                <w:sz w:val="20"/>
                <w:szCs w:val="20"/>
              </w:rPr>
              <w:t>Логістичний</w:t>
            </w:r>
            <w:proofErr w:type="spellEnd"/>
            <w:r w:rsidRPr="0033702A">
              <w:rPr>
                <w:rFonts w:ascii="Times New Roman" w:hAnsi="Times New Roman" w:cs="Times New Roman"/>
                <w:i/>
                <w:sz w:val="20"/>
                <w:szCs w:val="20"/>
              </w:rPr>
              <w:t xml:space="preserve"> менеджмент: </w:t>
            </w:r>
            <w:proofErr w:type="spellStart"/>
            <w:r w:rsidRPr="0033702A">
              <w:rPr>
                <w:rFonts w:ascii="Times New Roman" w:hAnsi="Times New Roman" w:cs="Times New Roman"/>
                <w:i/>
                <w:sz w:val="20"/>
                <w:szCs w:val="20"/>
              </w:rPr>
              <w:t>проблеми</w:t>
            </w:r>
            <w:proofErr w:type="spellEnd"/>
            <w:r w:rsidRPr="0033702A">
              <w:rPr>
                <w:rFonts w:ascii="Times New Roman" w:hAnsi="Times New Roman" w:cs="Times New Roman"/>
                <w:i/>
                <w:sz w:val="20"/>
                <w:szCs w:val="20"/>
              </w:rPr>
              <w:t xml:space="preserve">, </w:t>
            </w:r>
            <w:proofErr w:type="spellStart"/>
            <w:r w:rsidRPr="0033702A">
              <w:rPr>
                <w:rFonts w:ascii="Times New Roman" w:hAnsi="Times New Roman" w:cs="Times New Roman"/>
                <w:i/>
                <w:sz w:val="20"/>
                <w:szCs w:val="20"/>
              </w:rPr>
              <w:t>перспективи</w:t>
            </w:r>
            <w:proofErr w:type="spellEnd"/>
            <w:r w:rsidRPr="0033702A">
              <w:rPr>
                <w:rFonts w:ascii="Times New Roman" w:hAnsi="Times New Roman" w:cs="Times New Roman"/>
                <w:i/>
                <w:sz w:val="20"/>
                <w:szCs w:val="20"/>
              </w:rPr>
              <w:t xml:space="preserve"> та </w:t>
            </w:r>
            <w:proofErr w:type="spellStart"/>
            <w:r w:rsidRPr="0033702A">
              <w:rPr>
                <w:rFonts w:ascii="Times New Roman" w:hAnsi="Times New Roman" w:cs="Times New Roman"/>
                <w:i/>
                <w:sz w:val="20"/>
                <w:szCs w:val="20"/>
              </w:rPr>
              <w:t>геостратегічні</w:t>
            </w:r>
            <w:proofErr w:type="spellEnd"/>
            <w:r w:rsidRPr="0033702A">
              <w:rPr>
                <w:rFonts w:ascii="Times New Roman" w:hAnsi="Times New Roman" w:cs="Times New Roman"/>
                <w:i/>
                <w:sz w:val="20"/>
                <w:szCs w:val="20"/>
              </w:rPr>
              <w:t xml:space="preserve"> </w:t>
            </w:r>
            <w:proofErr w:type="spellStart"/>
            <w:r w:rsidRPr="0033702A">
              <w:rPr>
                <w:rFonts w:ascii="Times New Roman" w:hAnsi="Times New Roman" w:cs="Times New Roman"/>
                <w:i/>
                <w:sz w:val="20"/>
                <w:szCs w:val="20"/>
              </w:rPr>
              <w:t>вектори</w:t>
            </w:r>
            <w:proofErr w:type="spellEnd"/>
            <w:r w:rsidRPr="0033702A">
              <w:rPr>
                <w:rFonts w:ascii="Times New Roman" w:hAnsi="Times New Roman" w:cs="Times New Roman"/>
                <w:i/>
                <w:sz w:val="20"/>
                <w:szCs w:val="20"/>
              </w:rPr>
              <w:t xml:space="preserve"> </w:t>
            </w:r>
            <w:proofErr w:type="spellStart"/>
            <w:r w:rsidRPr="0033702A">
              <w:rPr>
                <w:rFonts w:ascii="Times New Roman" w:hAnsi="Times New Roman" w:cs="Times New Roman"/>
                <w:i/>
                <w:sz w:val="20"/>
                <w:szCs w:val="20"/>
              </w:rPr>
              <w:t>розвитку</w:t>
            </w:r>
            <w:proofErr w:type="spellEnd"/>
            <w:r w:rsidRPr="0033702A">
              <w:rPr>
                <w:rFonts w:ascii="Times New Roman" w:hAnsi="Times New Roman" w:cs="Times New Roman"/>
                <w:sz w:val="20"/>
                <w:szCs w:val="20"/>
              </w:rPr>
              <w:t xml:space="preserve">: </w:t>
            </w:r>
            <w:proofErr w:type="spellStart"/>
            <w:r w:rsidRPr="0033702A">
              <w:rPr>
                <w:rFonts w:ascii="Times New Roman" w:hAnsi="Times New Roman" w:cs="Times New Roman"/>
                <w:color w:val="000000"/>
                <w:sz w:val="20"/>
                <w:szCs w:val="20"/>
              </w:rPr>
              <w:t>матеріали</w:t>
            </w:r>
            <w:proofErr w:type="spellEnd"/>
            <w:r w:rsidRPr="0033702A">
              <w:rPr>
                <w:rFonts w:ascii="Times New Roman" w:hAnsi="Times New Roman" w:cs="Times New Roman"/>
                <w:color w:val="000000"/>
                <w:sz w:val="20"/>
                <w:szCs w:val="20"/>
              </w:rPr>
              <w:t xml:space="preserve"> </w:t>
            </w:r>
            <w:proofErr w:type="spellStart"/>
            <w:r w:rsidRPr="0033702A">
              <w:rPr>
                <w:rFonts w:ascii="Times New Roman" w:hAnsi="Times New Roman" w:cs="Times New Roman"/>
                <w:color w:val="000000"/>
                <w:sz w:val="20"/>
                <w:szCs w:val="20"/>
              </w:rPr>
              <w:t>міжнар</w:t>
            </w:r>
            <w:proofErr w:type="spellEnd"/>
            <w:r w:rsidRPr="0033702A">
              <w:rPr>
                <w:rFonts w:ascii="Times New Roman" w:hAnsi="Times New Roman" w:cs="Times New Roman"/>
                <w:color w:val="000000"/>
                <w:sz w:val="20"/>
                <w:szCs w:val="20"/>
              </w:rPr>
              <w:t xml:space="preserve">. </w:t>
            </w:r>
            <w:proofErr w:type="gramStart"/>
            <w:r w:rsidRPr="0033702A">
              <w:rPr>
                <w:rFonts w:ascii="Times New Roman" w:hAnsi="Times New Roman" w:cs="Times New Roman"/>
                <w:color w:val="000000"/>
                <w:sz w:val="20"/>
                <w:szCs w:val="20"/>
              </w:rPr>
              <w:t>наук.-</w:t>
            </w:r>
            <w:proofErr w:type="spellStart"/>
            <w:proofErr w:type="gramEnd"/>
            <w:r w:rsidRPr="0033702A">
              <w:rPr>
                <w:rFonts w:ascii="Times New Roman" w:hAnsi="Times New Roman" w:cs="Times New Roman"/>
                <w:color w:val="000000"/>
                <w:sz w:val="20"/>
                <w:szCs w:val="20"/>
              </w:rPr>
              <w:t>практ</w:t>
            </w:r>
            <w:proofErr w:type="spellEnd"/>
            <w:r w:rsidRPr="0033702A">
              <w:rPr>
                <w:rFonts w:ascii="Times New Roman" w:hAnsi="Times New Roman" w:cs="Times New Roman"/>
                <w:color w:val="000000"/>
                <w:sz w:val="20"/>
                <w:szCs w:val="20"/>
              </w:rPr>
              <w:t xml:space="preserve">. </w:t>
            </w:r>
            <w:proofErr w:type="spellStart"/>
            <w:r w:rsidRPr="0033702A">
              <w:rPr>
                <w:rFonts w:ascii="Times New Roman" w:hAnsi="Times New Roman" w:cs="Times New Roman"/>
                <w:color w:val="000000"/>
                <w:sz w:val="20"/>
                <w:szCs w:val="20"/>
              </w:rPr>
              <w:t>інтернет-конф</w:t>
            </w:r>
            <w:proofErr w:type="spellEnd"/>
            <w:r w:rsidRPr="0033702A">
              <w:rPr>
                <w:rFonts w:ascii="Times New Roman" w:hAnsi="Times New Roman" w:cs="Times New Roman"/>
                <w:color w:val="000000"/>
                <w:sz w:val="20"/>
                <w:szCs w:val="20"/>
              </w:rPr>
              <w:t>.,</w:t>
            </w:r>
            <w:r w:rsidRPr="0033702A">
              <w:rPr>
                <w:rFonts w:ascii="Times New Roman" w:hAnsi="Times New Roman" w:cs="Times New Roman"/>
                <w:color w:val="464646"/>
                <w:sz w:val="20"/>
                <w:szCs w:val="20"/>
              </w:rPr>
              <w:t xml:space="preserve"> </w:t>
            </w:r>
            <w:r w:rsidRPr="0033702A">
              <w:rPr>
                <w:rFonts w:ascii="Times New Roman" w:hAnsi="Times New Roman" w:cs="Times New Roman"/>
                <w:sz w:val="20"/>
                <w:szCs w:val="20"/>
              </w:rPr>
              <w:t>м. Умань, 22 черв. 2022 р. Умань, 2022. С.</w:t>
            </w:r>
            <w:r w:rsidRPr="0033702A">
              <w:rPr>
                <w:rFonts w:ascii="Times New Roman" w:hAnsi="Times New Roman" w:cs="Times New Roman"/>
                <w:sz w:val="20"/>
                <w:szCs w:val="20"/>
                <w:lang w:val="uk-UA"/>
              </w:rPr>
              <w:t xml:space="preserve"> 25-27.</w:t>
            </w:r>
          </w:p>
          <w:p w:rsidR="00F06361" w:rsidRPr="00F06361" w:rsidRDefault="00712585" w:rsidP="00712585">
            <w:pPr>
              <w:pStyle w:val="Default"/>
              <w:jc w:val="both"/>
              <w:rPr>
                <w:b/>
                <w:color w:val="auto"/>
                <w:sz w:val="20"/>
                <w:szCs w:val="20"/>
                <w:lang w:val="uk-UA"/>
              </w:rPr>
            </w:pPr>
            <w:r w:rsidRPr="00F06361">
              <w:rPr>
                <w:b/>
                <w:color w:val="auto"/>
                <w:sz w:val="20"/>
                <w:szCs w:val="20"/>
                <w:lang w:val="uk-UA"/>
              </w:rPr>
              <w:t>п 14.</w:t>
            </w:r>
          </w:p>
          <w:p w:rsidR="00712585" w:rsidRPr="00F06361" w:rsidRDefault="00712585" w:rsidP="00712585">
            <w:pPr>
              <w:pStyle w:val="Default"/>
              <w:jc w:val="both"/>
              <w:rPr>
                <w:b/>
                <w:color w:val="auto"/>
                <w:sz w:val="20"/>
                <w:szCs w:val="20"/>
                <w:lang w:val="uk-UA"/>
              </w:rPr>
            </w:pPr>
            <w:r w:rsidRPr="00F06361">
              <w:rPr>
                <w:color w:val="auto"/>
                <w:sz w:val="20"/>
                <w:szCs w:val="20"/>
                <w:lang w:val="uk-UA"/>
              </w:rPr>
              <w:t xml:space="preserve">1. </w:t>
            </w:r>
            <w:r w:rsidRPr="00F06361">
              <w:rPr>
                <w:sz w:val="20"/>
                <w:szCs w:val="20"/>
                <w:lang w:val="uk-UA"/>
              </w:rPr>
              <w:t xml:space="preserve">Керівництво студентом, який зайняв призове місце на </w:t>
            </w:r>
            <w:r w:rsidRPr="00F06361">
              <w:rPr>
                <w:sz w:val="20"/>
                <w:szCs w:val="20"/>
              </w:rPr>
              <w:t>I</w:t>
            </w:r>
            <w:r w:rsidRPr="00F06361">
              <w:rPr>
                <w:sz w:val="20"/>
                <w:szCs w:val="20"/>
                <w:lang w:val="uk-UA"/>
              </w:rPr>
              <w:t xml:space="preserve"> етапі Всеукраїнського конкурсу студентських наукових робіт </w:t>
            </w:r>
            <w:r w:rsidR="000C1069" w:rsidRPr="00F06361">
              <w:rPr>
                <w:bCs/>
                <w:sz w:val="20"/>
                <w:szCs w:val="20"/>
                <w:lang w:val="uk-UA"/>
              </w:rPr>
              <w:t xml:space="preserve">2020-2021 </w:t>
            </w:r>
            <w:proofErr w:type="spellStart"/>
            <w:r w:rsidR="000C1069" w:rsidRPr="00F06361">
              <w:rPr>
                <w:bCs/>
                <w:sz w:val="20"/>
                <w:szCs w:val="20"/>
                <w:lang w:val="uk-UA"/>
              </w:rPr>
              <w:t>н.р</w:t>
            </w:r>
            <w:proofErr w:type="spellEnd"/>
            <w:r w:rsidR="000C1069" w:rsidRPr="00F06361">
              <w:rPr>
                <w:bCs/>
                <w:sz w:val="20"/>
                <w:szCs w:val="20"/>
                <w:lang w:val="uk-UA"/>
              </w:rPr>
              <w:t xml:space="preserve">. з </w:t>
            </w:r>
            <w:r w:rsidRPr="00F06361">
              <w:rPr>
                <w:bCs/>
                <w:sz w:val="20"/>
                <w:szCs w:val="20"/>
                <w:lang w:val="uk-UA"/>
              </w:rPr>
              <w:t>напряму «</w:t>
            </w:r>
            <w:r w:rsidRPr="00F06361">
              <w:rPr>
                <w:sz w:val="20"/>
                <w:szCs w:val="20"/>
                <w:lang w:val="uk-UA"/>
              </w:rPr>
              <w:t>Логістика</w:t>
            </w:r>
            <w:r w:rsidRPr="00F06361">
              <w:rPr>
                <w:bCs/>
                <w:sz w:val="20"/>
                <w:szCs w:val="20"/>
                <w:lang w:val="uk-UA"/>
              </w:rPr>
              <w:t>»</w:t>
            </w:r>
            <w:r w:rsidR="0028047A">
              <w:rPr>
                <w:sz w:val="20"/>
                <w:szCs w:val="20"/>
                <w:lang w:val="uk-UA"/>
              </w:rPr>
              <w:t xml:space="preserve"> (</w:t>
            </w:r>
            <w:proofErr w:type="spellStart"/>
            <w:r w:rsidR="0028047A">
              <w:rPr>
                <w:sz w:val="20"/>
                <w:szCs w:val="20"/>
                <w:lang w:val="uk-UA"/>
              </w:rPr>
              <w:t>Земляков</w:t>
            </w:r>
            <w:proofErr w:type="spellEnd"/>
            <w:r w:rsidR="0028047A">
              <w:rPr>
                <w:sz w:val="20"/>
                <w:szCs w:val="20"/>
                <w:lang w:val="uk-UA"/>
              </w:rPr>
              <w:t xml:space="preserve"> </w:t>
            </w:r>
            <w:r w:rsidRPr="00F06361">
              <w:rPr>
                <w:sz w:val="20"/>
                <w:szCs w:val="20"/>
                <w:lang w:val="uk-UA"/>
              </w:rPr>
              <w:t>Р.Ю., студент 41-м групи, І місце, наукова робота на тему «Управління фінансовими потоками підприємства на засадах логістики»).</w:t>
            </w:r>
          </w:p>
          <w:p w:rsidR="00712585" w:rsidRPr="00F06361" w:rsidRDefault="00712585" w:rsidP="00712585">
            <w:pPr>
              <w:jc w:val="both"/>
              <w:rPr>
                <w:rFonts w:ascii="Times New Roman" w:hAnsi="Times New Roman"/>
                <w:bCs/>
                <w:sz w:val="20"/>
                <w:szCs w:val="20"/>
                <w:lang w:val="uk-UA" w:eastAsia="uk-UA"/>
              </w:rPr>
            </w:pPr>
            <w:r w:rsidRPr="00F06361">
              <w:rPr>
                <w:rFonts w:ascii="Times New Roman" w:hAnsi="Times New Roman" w:cs="Times New Roman"/>
                <w:sz w:val="20"/>
                <w:szCs w:val="20"/>
                <w:lang w:val="uk-UA"/>
              </w:rPr>
              <w:t>2.</w:t>
            </w:r>
            <w:r w:rsidRPr="00F06361">
              <w:rPr>
                <w:sz w:val="20"/>
                <w:szCs w:val="20"/>
                <w:lang w:val="uk-UA"/>
              </w:rPr>
              <w:t xml:space="preserve"> </w:t>
            </w:r>
            <w:r w:rsidRPr="00F06361">
              <w:rPr>
                <w:rFonts w:ascii="Times New Roman" w:hAnsi="Times New Roman"/>
                <w:bCs/>
                <w:sz w:val="20"/>
                <w:szCs w:val="20"/>
                <w:lang w:val="uk-UA" w:eastAsia="uk-UA"/>
              </w:rPr>
              <w:t>Член організаційного комітету та член конкурсної комісії для розгляду та рецензування студентських наукових робіт (І етапу) з напрямів «Менеджмент орга</w:t>
            </w:r>
            <w:r w:rsidR="000C1069" w:rsidRPr="00F06361">
              <w:rPr>
                <w:rFonts w:ascii="Times New Roman" w:hAnsi="Times New Roman"/>
                <w:bCs/>
                <w:sz w:val="20"/>
                <w:szCs w:val="20"/>
                <w:lang w:val="uk-UA" w:eastAsia="uk-UA"/>
              </w:rPr>
              <w:t>нізації»</w:t>
            </w:r>
            <w:r w:rsidRPr="00F06361">
              <w:rPr>
                <w:rFonts w:ascii="Times New Roman" w:hAnsi="Times New Roman"/>
                <w:bCs/>
                <w:sz w:val="20"/>
                <w:szCs w:val="20"/>
                <w:lang w:val="uk-UA" w:eastAsia="uk-UA"/>
              </w:rPr>
              <w:t xml:space="preserve"> «Менеджмент зовнішньоекономічної діяльності» та «Логістика».</w:t>
            </w:r>
          </w:p>
          <w:p w:rsidR="00C74445" w:rsidRPr="006D43E7" w:rsidRDefault="000C1069" w:rsidP="006D43E7">
            <w:pPr>
              <w:pStyle w:val="Default"/>
              <w:jc w:val="both"/>
              <w:rPr>
                <w:b/>
                <w:color w:val="auto"/>
                <w:sz w:val="20"/>
                <w:szCs w:val="20"/>
                <w:lang w:val="uk-UA"/>
              </w:rPr>
            </w:pPr>
            <w:r w:rsidRPr="00F06361">
              <w:rPr>
                <w:b/>
                <w:color w:val="auto"/>
                <w:sz w:val="20"/>
                <w:szCs w:val="20"/>
                <w:lang w:val="uk-UA"/>
              </w:rPr>
              <w:t xml:space="preserve">п 19. </w:t>
            </w:r>
            <w:r w:rsidRPr="00F06361">
              <w:rPr>
                <w:sz w:val="20"/>
                <w:szCs w:val="20"/>
                <w:shd w:val="clear" w:color="auto" w:fill="FFFFFF"/>
                <w:lang w:val="uk-UA"/>
              </w:rPr>
              <w:t>Асоційований член Української Асоціації з розвитку менеджменту та бізнес освіти, свідоцтво №581</w:t>
            </w:r>
          </w:p>
        </w:tc>
      </w:tr>
    </w:tbl>
    <w:p w:rsidR="00C74445" w:rsidRPr="00C74445" w:rsidRDefault="00C74445">
      <w:pPr>
        <w:rPr>
          <w:lang w:val="uk-UA"/>
        </w:rPr>
      </w:pPr>
    </w:p>
    <w:sectPr w:rsidR="00C74445" w:rsidRPr="00C74445" w:rsidSect="00C74445">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45"/>
    <w:rsid w:val="00041C6B"/>
    <w:rsid w:val="00043A04"/>
    <w:rsid w:val="00075137"/>
    <w:rsid w:val="00083A65"/>
    <w:rsid w:val="000C1069"/>
    <w:rsid w:val="00181846"/>
    <w:rsid w:val="002444B6"/>
    <w:rsid w:val="0028047A"/>
    <w:rsid w:val="0033702A"/>
    <w:rsid w:val="0034494D"/>
    <w:rsid w:val="00455E59"/>
    <w:rsid w:val="00466B80"/>
    <w:rsid w:val="00482336"/>
    <w:rsid w:val="004848BE"/>
    <w:rsid w:val="004B7766"/>
    <w:rsid w:val="005156C4"/>
    <w:rsid w:val="0052395E"/>
    <w:rsid w:val="005B1174"/>
    <w:rsid w:val="005B4924"/>
    <w:rsid w:val="005E271A"/>
    <w:rsid w:val="006756E2"/>
    <w:rsid w:val="006B2F0C"/>
    <w:rsid w:val="006D3622"/>
    <w:rsid w:val="006D43E7"/>
    <w:rsid w:val="007024CB"/>
    <w:rsid w:val="00712585"/>
    <w:rsid w:val="00714C69"/>
    <w:rsid w:val="007B6586"/>
    <w:rsid w:val="008672F5"/>
    <w:rsid w:val="008A7357"/>
    <w:rsid w:val="00916FFD"/>
    <w:rsid w:val="009B24D4"/>
    <w:rsid w:val="009F27E7"/>
    <w:rsid w:val="00A51267"/>
    <w:rsid w:val="00A55AD9"/>
    <w:rsid w:val="00A56E09"/>
    <w:rsid w:val="00A75BAA"/>
    <w:rsid w:val="00A96CC0"/>
    <w:rsid w:val="00AA6C3A"/>
    <w:rsid w:val="00B05A6C"/>
    <w:rsid w:val="00B649A1"/>
    <w:rsid w:val="00C00252"/>
    <w:rsid w:val="00C10643"/>
    <w:rsid w:val="00C74445"/>
    <w:rsid w:val="00CF66F5"/>
    <w:rsid w:val="00D13FA9"/>
    <w:rsid w:val="00D24498"/>
    <w:rsid w:val="00D42EDC"/>
    <w:rsid w:val="00D96560"/>
    <w:rsid w:val="00E61CDD"/>
    <w:rsid w:val="00E9023D"/>
    <w:rsid w:val="00E94D8A"/>
    <w:rsid w:val="00EB5575"/>
    <w:rsid w:val="00F06361"/>
    <w:rsid w:val="00F36F50"/>
    <w:rsid w:val="00FE6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F819E-A0AE-4224-AF2C-F0E21F67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6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2">
    <w:name w:val="rvps12"/>
    <w:basedOn w:val="a"/>
    <w:rsid w:val="00C74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C10643"/>
    <w:rPr>
      <w:color w:val="0000FF"/>
      <w:u w:val="single"/>
    </w:rPr>
  </w:style>
  <w:style w:type="character" w:styleId="a5">
    <w:name w:val="Emphasis"/>
    <w:basedOn w:val="a0"/>
    <w:uiPriority w:val="20"/>
    <w:qFormat/>
    <w:rsid w:val="009F27E7"/>
    <w:rPr>
      <w:i/>
      <w:iCs/>
    </w:rPr>
  </w:style>
  <w:style w:type="paragraph" w:customStyle="1" w:styleId="Default">
    <w:name w:val="Default"/>
    <w:rsid w:val="009F27E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rvps2">
    <w:name w:val="rvps2"/>
    <w:basedOn w:val="a"/>
    <w:rsid w:val="00D13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3FA9"/>
  </w:style>
  <w:style w:type="character" w:customStyle="1" w:styleId="previewtxt">
    <w:name w:val="previewtxt"/>
    <w:basedOn w:val="a0"/>
    <w:rsid w:val="00D13FA9"/>
  </w:style>
  <w:style w:type="paragraph" w:customStyle="1" w:styleId="1">
    <w:name w:val="Абзац списка1"/>
    <w:basedOn w:val="a"/>
    <w:rsid w:val="00D13FA9"/>
    <w:pPr>
      <w:widowControl w:val="0"/>
      <w:autoSpaceDE w:val="0"/>
      <w:autoSpaceDN w:val="0"/>
      <w:spacing w:after="0" w:line="240" w:lineRule="auto"/>
      <w:ind w:left="292" w:right="291" w:firstLine="567"/>
      <w:jc w:val="both"/>
    </w:pPr>
    <w:rPr>
      <w:rFonts w:ascii="Times New Roman" w:eastAsia="Calibri" w:hAnsi="Times New Roman" w:cs="Times New Roman"/>
      <w:lang w:val="en-US"/>
    </w:rPr>
  </w:style>
  <w:style w:type="paragraph" w:customStyle="1" w:styleId="41">
    <w:name w:val="Заголовок 41"/>
    <w:basedOn w:val="a"/>
    <w:rsid w:val="006756E2"/>
    <w:pPr>
      <w:widowControl w:val="0"/>
      <w:autoSpaceDE w:val="0"/>
      <w:autoSpaceDN w:val="0"/>
      <w:adjustRightInd w:val="0"/>
      <w:spacing w:after="0" w:line="240" w:lineRule="auto"/>
      <w:ind w:left="722"/>
      <w:outlineLvl w:val="3"/>
    </w:pPr>
    <w:rPr>
      <w:rFonts w:ascii="Arial" w:eastAsia="Times New Roman" w:hAnsi="Arial" w:cs="Arial"/>
      <w:b/>
      <w:bCs/>
      <w:sz w:val="28"/>
      <w:szCs w:val="28"/>
      <w:lang w:val="uk-UA" w:eastAsia="uk-UA"/>
    </w:rPr>
  </w:style>
  <w:style w:type="paragraph" w:customStyle="1" w:styleId="2">
    <w:name w:val="Абзац списка2"/>
    <w:basedOn w:val="a"/>
    <w:rsid w:val="009B24D4"/>
    <w:pPr>
      <w:widowControl w:val="0"/>
      <w:autoSpaceDE w:val="0"/>
      <w:autoSpaceDN w:val="0"/>
      <w:spacing w:after="0" w:line="240" w:lineRule="auto"/>
      <w:ind w:left="292" w:right="291" w:firstLine="567"/>
      <w:jc w:val="both"/>
    </w:pPr>
    <w:rPr>
      <w:rFonts w:ascii="Times New Roman" w:eastAsia="Calibr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5313/2520-2294-2022-5-8022" TargetMode="External"/><Relationship Id="rId13" Type="http://schemas.openxmlformats.org/officeDocument/2006/relationships/hyperlink" Target="https://doi.org/10.25313/2520-2294-2022-5-8022" TargetMode="External"/><Relationship Id="rId3" Type="http://schemas.openxmlformats.org/officeDocument/2006/relationships/webSettings" Target="webSettings.xml"/><Relationship Id="rId7" Type="http://schemas.openxmlformats.org/officeDocument/2006/relationships/hyperlink" Target="https://doi.org/10.25313/2520-2294-2021-2-6895" TargetMode="External"/><Relationship Id="rId12" Type="http://schemas.openxmlformats.org/officeDocument/2006/relationships/hyperlink" Target="https://doi.org/10.25313/2520-2294-2021-2-68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5313/2520-2294-2021-1-6864" TargetMode="External"/><Relationship Id="rId11" Type="http://schemas.openxmlformats.org/officeDocument/2006/relationships/hyperlink" Target="https://doi.org/10.25313/2520-2294-2021-1-6864" TargetMode="External"/><Relationship Id="rId5" Type="http://schemas.openxmlformats.org/officeDocument/2006/relationships/hyperlink" Target="http://www.market-inf.od.ua/uk/43-2020" TargetMode="External"/><Relationship Id="rId15" Type="http://schemas.openxmlformats.org/officeDocument/2006/relationships/theme" Target="theme/theme1.xml"/><Relationship Id="rId10" Type="http://schemas.openxmlformats.org/officeDocument/2006/relationships/hyperlink" Target="http://www.market-inf.od.ua/uk/43-2020" TargetMode="External"/><Relationship Id="rId4" Type="http://schemas.openxmlformats.org/officeDocument/2006/relationships/hyperlink" Target="https://doi.org/10.1007/978-3-031-08093-7_58" TargetMode="External"/><Relationship Id="rId9" Type="http://schemas.openxmlformats.org/officeDocument/2006/relationships/hyperlink" Target="https://doi.org/10.1007/978-3-031-08093-7_5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12117</Words>
  <Characters>6907</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cheef</cp:lastModifiedBy>
  <cp:revision>2</cp:revision>
  <dcterms:created xsi:type="dcterms:W3CDTF">2023-02-27T15:00:00Z</dcterms:created>
  <dcterms:modified xsi:type="dcterms:W3CDTF">2023-02-27T15:00:00Z</dcterms:modified>
</cp:coreProperties>
</file>